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9888A0" w14:textId="4A6AE79B" w:rsidR="00533C36" w:rsidRPr="009A7E2E" w:rsidRDefault="00533C36" w:rsidP="008E0636">
      <w:bookmarkStart w:id="0" w:name="_Hlk529181650"/>
      <w:r w:rsidRPr="009A7E2E">
        <w:t>Strengthening the scale up and uptake of effective interventions for sex workers for population impact in Zimbabwe</w:t>
      </w:r>
    </w:p>
    <w:p w14:paraId="34A399E7" w14:textId="1CE35CBA" w:rsidR="00841170" w:rsidRPr="009A7E2E" w:rsidRDefault="008E0636" w:rsidP="00533C36">
      <w:bookmarkStart w:id="1" w:name="_Hlk529181667"/>
      <w:bookmarkEnd w:id="0"/>
      <w:r w:rsidRPr="009A7E2E">
        <w:t>Cowan</w:t>
      </w:r>
      <w:r w:rsidR="00BE0C62" w:rsidRPr="009A7E2E">
        <w:t xml:space="preserve"> FM</w:t>
      </w:r>
      <w:r w:rsidR="00BE0C62" w:rsidRPr="009A7E2E">
        <w:rPr>
          <w:vertAlign w:val="superscript"/>
        </w:rPr>
        <w:t>1,2</w:t>
      </w:r>
      <w:r w:rsidR="00BE0C62" w:rsidRPr="009A7E2E">
        <w:t>,</w:t>
      </w:r>
      <w:r w:rsidRPr="009A7E2E">
        <w:t xml:space="preserve"> </w:t>
      </w:r>
      <w:r w:rsidR="00855F92" w:rsidRPr="009A7E2E">
        <w:t>Chabata S</w:t>
      </w:r>
      <w:r w:rsidR="00533C36" w:rsidRPr="009A7E2E">
        <w:t>T</w:t>
      </w:r>
      <w:r w:rsidR="00855F92" w:rsidRPr="009A7E2E">
        <w:rPr>
          <w:vertAlign w:val="superscript"/>
        </w:rPr>
        <w:t>2</w:t>
      </w:r>
      <w:r w:rsidR="00855F92" w:rsidRPr="009A7E2E">
        <w:t>, Musemburi S</w:t>
      </w:r>
      <w:r w:rsidR="00855F92" w:rsidRPr="009A7E2E">
        <w:rPr>
          <w:vertAlign w:val="superscript"/>
        </w:rPr>
        <w:t>2</w:t>
      </w:r>
      <w:r w:rsidR="00855F92" w:rsidRPr="009A7E2E">
        <w:t xml:space="preserve">, </w:t>
      </w:r>
      <w:r w:rsidRPr="009A7E2E">
        <w:t>Fearon</w:t>
      </w:r>
      <w:r w:rsidR="00BE0C62" w:rsidRPr="009A7E2E">
        <w:t xml:space="preserve"> E</w:t>
      </w:r>
      <w:r w:rsidR="00BE0C62" w:rsidRPr="009A7E2E">
        <w:rPr>
          <w:vertAlign w:val="superscript"/>
        </w:rPr>
        <w:t>3</w:t>
      </w:r>
      <w:r w:rsidRPr="009A7E2E">
        <w:t>, Davey</w:t>
      </w:r>
      <w:r w:rsidR="00BE0C62" w:rsidRPr="009A7E2E">
        <w:t xml:space="preserve"> C</w:t>
      </w:r>
      <w:r w:rsidR="00BE0C62" w:rsidRPr="009A7E2E">
        <w:rPr>
          <w:vertAlign w:val="superscript"/>
        </w:rPr>
        <w:t>3</w:t>
      </w:r>
      <w:r w:rsidRPr="009A7E2E">
        <w:t xml:space="preserve">, </w:t>
      </w:r>
      <w:r w:rsidR="00BE0C62" w:rsidRPr="009A7E2E">
        <w:t>Ndori-</w:t>
      </w:r>
      <w:r w:rsidRPr="009A7E2E">
        <w:t>Mharadze</w:t>
      </w:r>
      <w:r w:rsidR="00BE0C62" w:rsidRPr="009A7E2E">
        <w:t xml:space="preserve"> T</w:t>
      </w:r>
      <w:r w:rsidR="00BE0C62" w:rsidRPr="009A7E2E">
        <w:rPr>
          <w:vertAlign w:val="superscript"/>
        </w:rPr>
        <w:t>2</w:t>
      </w:r>
      <w:r w:rsidRPr="009A7E2E">
        <w:t>, Bansi-Matharu</w:t>
      </w:r>
      <w:r w:rsidR="00BE0C62" w:rsidRPr="009A7E2E">
        <w:t xml:space="preserve"> L</w:t>
      </w:r>
      <w:r w:rsidR="00BE0C62" w:rsidRPr="009A7E2E">
        <w:rPr>
          <w:vertAlign w:val="superscript"/>
        </w:rPr>
        <w:t>4</w:t>
      </w:r>
      <w:r w:rsidRPr="009A7E2E">
        <w:t>, Cambiano</w:t>
      </w:r>
      <w:r w:rsidR="00BE0C62" w:rsidRPr="009A7E2E">
        <w:t xml:space="preserve"> V</w:t>
      </w:r>
      <w:r w:rsidR="00BE0C62" w:rsidRPr="009A7E2E">
        <w:rPr>
          <w:vertAlign w:val="superscript"/>
        </w:rPr>
        <w:t>4</w:t>
      </w:r>
      <w:r w:rsidRPr="009A7E2E">
        <w:t xml:space="preserve">, </w:t>
      </w:r>
      <w:r w:rsidR="00940E39" w:rsidRPr="009A7E2E">
        <w:t>Steen R</w:t>
      </w:r>
      <w:r w:rsidR="00940E39" w:rsidRPr="009A7E2E">
        <w:rPr>
          <w:vertAlign w:val="superscript"/>
        </w:rPr>
        <w:t>5</w:t>
      </w:r>
      <w:r w:rsidR="00940E39" w:rsidRPr="009A7E2E">
        <w:t>, Busza J</w:t>
      </w:r>
      <w:r w:rsidR="00940E39" w:rsidRPr="009A7E2E">
        <w:rPr>
          <w:vertAlign w:val="superscript"/>
        </w:rPr>
        <w:t>3</w:t>
      </w:r>
      <w:r w:rsidR="00940E39" w:rsidRPr="009A7E2E">
        <w:t xml:space="preserve">, </w:t>
      </w:r>
      <w:r w:rsidR="007C5E3C" w:rsidRPr="009A7E2E">
        <w:t>Yekeye R</w:t>
      </w:r>
      <w:r w:rsidR="007C5E3C" w:rsidRPr="009A7E2E">
        <w:rPr>
          <w:vertAlign w:val="superscript"/>
        </w:rPr>
        <w:t>6</w:t>
      </w:r>
      <w:r w:rsidR="007C5E3C" w:rsidRPr="009A7E2E">
        <w:t xml:space="preserve">, </w:t>
      </w:r>
      <w:r w:rsidR="00855F92" w:rsidRPr="009A7E2E">
        <w:t>Mugurungi O</w:t>
      </w:r>
      <w:r w:rsidR="007C5E3C" w:rsidRPr="009A7E2E">
        <w:rPr>
          <w:vertAlign w:val="superscript"/>
        </w:rPr>
        <w:t>7</w:t>
      </w:r>
      <w:r w:rsidR="00855F92" w:rsidRPr="009A7E2E">
        <w:t xml:space="preserve">, </w:t>
      </w:r>
      <w:r w:rsidRPr="009A7E2E">
        <w:t>Hargreaves</w:t>
      </w:r>
      <w:r w:rsidR="00BE0C62" w:rsidRPr="009A7E2E">
        <w:t xml:space="preserve"> JR</w:t>
      </w:r>
      <w:r w:rsidR="00BE0C62" w:rsidRPr="009A7E2E">
        <w:rPr>
          <w:vertAlign w:val="superscript"/>
        </w:rPr>
        <w:t>3</w:t>
      </w:r>
      <w:r w:rsidR="009053A8" w:rsidRPr="009A7E2E">
        <w:t>, Phillips</w:t>
      </w:r>
      <w:r w:rsidR="00BE0C62" w:rsidRPr="009A7E2E">
        <w:t xml:space="preserve"> AN</w:t>
      </w:r>
      <w:r w:rsidR="00BE0C62" w:rsidRPr="009A7E2E">
        <w:rPr>
          <w:vertAlign w:val="superscript"/>
        </w:rPr>
        <w:t>4</w:t>
      </w:r>
    </w:p>
    <w:bookmarkEnd w:id="1"/>
    <w:p w14:paraId="0353FDED" w14:textId="77777777" w:rsidR="00841170" w:rsidRPr="009A7E2E" w:rsidRDefault="00841170" w:rsidP="008E0636">
      <w:pPr>
        <w:spacing w:after="0" w:line="240" w:lineRule="auto"/>
        <w:jc w:val="both"/>
      </w:pPr>
    </w:p>
    <w:p w14:paraId="0485E4D9" w14:textId="34262C20" w:rsidR="00841170" w:rsidRPr="009A7E2E" w:rsidRDefault="008E0636" w:rsidP="00FC1231">
      <w:pPr>
        <w:spacing w:after="0" w:line="240" w:lineRule="auto"/>
        <w:ind w:left="360" w:hanging="360"/>
        <w:jc w:val="both"/>
      </w:pPr>
      <w:r w:rsidRPr="009A7E2E">
        <w:t xml:space="preserve">1   </w:t>
      </w:r>
      <w:r w:rsidR="00BE0C62" w:rsidRPr="009A7E2E">
        <w:t>Department of International Public Health, Liverpool School of Medicine, Liverpool, UK</w:t>
      </w:r>
      <w:r w:rsidRPr="009A7E2E">
        <w:t xml:space="preserve"> </w:t>
      </w:r>
    </w:p>
    <w:p w14:paraId="5EE89BA4" w14:textId="77777777" w:rsidR="00BE0C62" w:rsidRPr="009A7E2E" w:rsidRDefault="008E0636" w:rsidP="008E0636">
      <w:pPr>
        <w:spacing w:after="0" w:line="240" w:lineRule="auto"/>
        <w:jc w:val="both"/>
      </w:pPr>
      <w:r w:rsidRPr="009A7E2E">
        <w:t xml:space="preserve">2   </w:t>
      </w:r>
      <w:r w:rsidR="00BE0C62" w:rsidRPr="009A7E2E">
        <w:t>Centre for Sexual Health and HIV AIDS Research (CSHHAR) Zimbabwe, Harare, Zimbabwe</w:t>
      </w:r>
    </w:p>
    <w:p w14:paraId="3560AC51" w14:textId="644CC571" w:rsidR="00841170" w:rsidRPr="009A7E2E" w:rsidRDefault="008E0636" w:rsidP="00FC1231">
      <w:pPr>
        <w:spacing w:after="0" w:line="240" w:lineRule="auto"/>
        <w:ind w:left="360" w:hanging="360"/>
        <w:jc w:val="both"/>
        <w:rPr>
          <w:i/>
        </w:rPr>
      </w:pPr>
      <w:r w:rsidRPr="009A7E2E">
        <w:t>3   Departm</w:t>
      </w:r>
      <w:r w:rsidRPr="009A7E2E">
        <w:rPr>
          <w:i/>
        </w:rPr>
        <w:t>ent</w:t>
      </w:r>
      <w:r w:rsidR="006F3CEA" w:rsidRPr="009A7E2E">
        <w:rPr>
          <w:i/>
        </w:rPr>
        <w:t xml:space="preserve"> of Population Health</w:t>
      </w:r>
      <w:r w:rsidRPr="009A7E2E">
        <w:rPr>
          <w:i/>
        </w:rPr>
        <w:t xml:space="preserve">, </w:t>
      </w:r>
      <w:r w:rsidR="00BE0C62" w:rsidRPr="009A7E2E">
        <w:rPr>
          <w:i/>
        </w:rPr>
        <w:t>London School of Hygiene and Tropical Medicine</w:t>
      </w:r>
      <w:r w:rsidRPr="009A7E2E">
        <w:rPr>
          <w:i/>
        </w:rPr>
        <w:t xml:space="preserve">, </w:t>
      </w:r>
      <w:r w:rsidR="00BE0C62" w:rsidRPr="009A7E2E">
        <w:rPr>
          <w:i/>
        </w:rPr>
        <w:t>London</w:t>
      </w:r>
      <w:r w:rsidRPr="009A7E2E">
        <w:rPr>
          <w:i/>
        </w:rPr>
        <w:t xml:space="preserve">, </w:t>
      </w:r>
      <w:r w:rsidR="00BE0C62" w:rsidRPr="009A7E2E">
        <w:rPr>
          <w:i/>
        </w:rPr>
        <w:t>UK</w:t>
      </w:r>
    </w:p>
    <w:p w14:paraId="52512218" w14:textId="7F55D07F" w:rsidR="00BE0C62" w:rsidRPr="009A7E2E" w:rsidRDefault="00BE0C62" w:rsidP="00BE0C62">
      <w:pPr>
        <w:spacing w:after="0" w:line="240" w:lineRule="auto"/>
        <w:jc w:val="both"/>
      </w:pPr>
      <w:r w:rsidRPr="009A7E2E">
        <w:rPr>
          <w:i/>
        </w:rPr>
        <w:t xml:space="preserve">4   </w:t>
      </w:r>
      <w:r w:rsidR="005B32FB" w:rsidRPr="009A7E2E">
        <w:rPr>
          <w:i/>
        </w:rPr>
        <w:t xml:space="preserve">Institute </w:t>
      </w:r>
      <w:r w:rsidR="00AA63C7" w:rsidRPr="009A7E2E">
        <w:rPr>
          <w:i/>
        </w:rPr>
        <w:t>for</w:t>
      </w:r>
      <w:r w:rsidR="005B32FB" w:rsidRPr="009A7E2E">
        <w:t xml:space="preserve"> </w:t>
      </w:r>
      <w:r w:rsidRPr="009A7E2E">
        <w:t>Global Health, University College London</w:t>
      </w:r>
    </w:p>
    <w:p w14:paraId="15BE3CFD" w14:textId="3EB2E50F" w:rsidR="00855F92" w:rsidRPr="009A7E2E" w:rsidRDefault="00BE0C62" w:rsidP="00BE0C62">
      <w:pPr>
        <w:spacing w:after="0" w:line="240" w:lineRule="auto"/>
        <w:jc w:val="both"/>
      </w:pPr>
      <w:r w:rsidRPr="009A7E2E">
        <w:t>5   Department</w:t>
      </w:r>
      <w:r w:rsidR="006F3CEA" w:rsidRPr="009A7E2E">
        <w:t xml:space="preserve"> of Public Health</w:t>
      </w:r>
      <w:r w:rsidRPr="009A7E2E">
        <w:t>, Erasmus University, Rotterdam, The Netherlands</w:t>
      </w:r>
    </w:p>
    <w:p w14:paraId="266EEBF0" w14:textId="77777777" w:rsidR="007C5E3C" w:rsidRPr="009A7E2E" w:rsidRDefault="00855F92" w:rsidP="00BE0C62">
      <w:pPr>
        <w:spacing w:after="0" w:line="240" w:lineRule="auto"/>
        <w:jc w:val="both"/>
      </w:pPr>
      <w:r w:rsidRPr="009A7E2E">
        <w:t xml:space="preserve">6   </w:t>
      </w:r>
      <w:r w:rsidR="007C5E3C" w:rsidRPr="009A7E2E">
        <w:t>National AIDS Council, Zimbabwe</w:t>
      </w:r>
    </w:p>
    <w:p w14:paraId="42FDBF90" w14:textId="41C3D738" w:rsidR="00BE0C62" w:rsidRPr="009A7E2E" w:rsidRDefault="007C5E3C" w:rsidP="009349BD">
      <w:pPr>
        <w:spacing w:after="0" w:line="240" w:lineRule="auto"/>
        <w:jc w:val="both"/>
      </w:pPr>
      <w:r w:rsidRPr="009A7E2E">
        <w:t xml:space="preserve">7   </w:t>
      </w:r>
      <w:r w:rsidR="00855F92" w:rsidRPr="009A7E2E">
        <w:t>AIDS and TB Directorate, Ministry of Health and Child Care, Harare, Zimbabwe</w:t>
      </w:r>
    </w:p>
    <w:p w14:paraId="11245597" w14:textId="77777777" w:rsidR="009349BD" w:rsidRPr="009A7E2E" w:rsidRDefault="009349BD" w:rsidP="009349BD">
      <w:pPr>
        <w:spacing w:after="0" w:line="240" w:lineRule="auto"/>
        <w:jc w:val="both"/>
      </w:pPr>
    </w:p>
    <w:p w14:paraId="5B2818E0" w14:textId="77777777" w:rsidR="005D693B" w:rsidRPr="009A7E2E" w:rsidRDefault="008E0636" w:rsidP="009349BD">
      <w:pPr>
        <w:spacing w:after="0" w:line="240" w:lineRule="auto"/>
        <w:jc w:val="both"/>
      </w:pPr>
      <w:r w:rsidRPr="009A7E2E">
        <w:rPr>
          <w:vertAlign w:val="superscript"/>
        </w:rPr>
        <w:t>§</w:t>
      </w:r>
      <w:r w:rsidRPr="009A7E2E">
        <w:rPr>
          <w:b/>
          <w:bCs/>
        </w:rPr>
        <w:t xml:space="preserve"> </w:t>
      </w:r>
      <w:r w:rsidRPr="009A7E2E">
        <w:t>C</w:t>
      </w:r>
      <w:r w:rsidR="005D693B" w:rsidRPr="009A7E2E">
        <w:t>or</w:t>
      </w:r>
      <w:r w:rsidRPr="009A7E2E">
        <w:t xml:space="preserve">responding author: </w:t>
      </w:r>
    </w:p>
    <w:p w14:paraId="4C7E3963" w14:textId="5C575E80" w:rsidR="005D693B" w:rsidRPr="009A7E2E" w:rsidRDefault="005D693B" w:rsidP="009349BD">
      <w:pPr>
        <w:spacing w:after="0" w:line="240" w:lineRule="auto"/>
        <w:jc w:val="both"/>
      </w:pPr>
      <w:r w:rsidRPr="009A7E2E">
        <w:t>Fra</w:t>
      </w:r>
      <w:r w:rsidR="008E0636" w:rsidRPr="009A7E2E">
        <w:t>nces M Cowan</w:t>
      </w:r>
      <w:r w:rsidRPr="009A7E2E">
        <w:t xml:space="preserve"> </w:t>
      </w:r>
    </w:p>
    <w:p w14:paraId="58E4FABD" w14:textId="4CDCC4FF" w:rsidR="00841170" w:rsidRPr="009A7E2E" w:rsidRDefault="008E0636" w:rsidP="005D693B">
      <w:pPr>
        <w:spacing w:after="0" w:line="240" w:lineRule="auto"/>
        <w:jc w:val="both"/>
      </w:pPr>
      <w:r w:rsidRPr="009A7E2E">
        <w:t>Liverpool School of Tropical Medicine</w:t>
      </w:r>
    </w:p>
    <w:p w14:paraId="637408B0" w14:textId="77777777" w:rsidR="00841170" w:rsidRPr="009A7E2E" w:rsidRDefault="008E0636" w:rsidP="005D693B">
      <w:pPr>
        <w:spacing w:after="0" w:line="240" w:lineRule="auto"/>
        <w:jc w:val="both"/>
      </w:pPr>
      <w:r w:rsidRPr="009A7E2E">
        <w:t xml:space="preserve">Pembroke Place, </w:t>
      </w:r>
    </w:p>
    <w:p w14:paraId="757E3495" w14:textId="77777777" w:rsidR="00841170" w:rsidRPr="009A7E2E" w:rsidRDefault="008E0636" w:rsidP="005D693B">
      <w:pPr>
        <w:spacing w:after="0" w:line="240" w:lineRule="auto"/>
        <w:jc w:val="both"/>
      </w:pPr>
      <w:r w:rsidRPr="009A7E2E">
        <w:t>Liverpool, L3 5QA, UK</w:t>
      </w:r>
    </w:p>
    <w:p w14:paraId="05B42082" w14:textId="77777777" w:rsidR="00841170" w:rsidRPr="009A7E2E" w:rsidRDefault="008E0636" w:rsidP="008E0636">
      <w:pPr>
        <w:spacing w:after="0" w:line="240" w:lineRule="auto"/>
        <w:jc w:val="both"/>
      </w:pPr>
      <w:r w:rsidRPr="009A7E2E">
        <w:t>+263 772257949</w:t>
      </w:r>
    </w:p>
    <w:p w14:paraId="6A4FCFC0" w14:textId="77777777" w:rsidR="00841170" w:rsidRPr="009A7E2E" w:rsidRDefault="00841170" w:rsidP="008E0636">
      <w:pPr>
        <w:spacing w:after="0" w:line="240" w:lineRule="auto"/>
        <w:jc w:val="both"/>
      </w:pPr>
    </w:p>
    <w:p w14:paraId="12E1DF41" w14:textId="77777777" w:rsidR="00841170" w:rsidRPr="009A7E2E" w:rsidRDefault="008E0636" w:rsidP="008E0636">
      <w:pPr>
        <w:spacing w:after="0" w:line="240" w:lineRule="auto"/>
        <w:jc w:val="both"/>
      </w:pPr>
      <w:r w:rsidRPr="009A7E2E">
        <w:t>frances.cowan@lstmed.ac.uk</w:t>
      </w:r>
    </w:p>
    <w:p w14:paraId="797951CC" w14:textId="77777777" w:rsidR="005D693B" w:rsidRPr="009A7E2E" w:rsidRDefault="005D693B">
      <w:pPr>
        <w:pStyle w:val="NoSpacing"/>
        <w:spacing w:line="360" w:lineRule="auto"/>
        <w:jc w:val="both"/>
        <w:rPr>
          <w:rFonts w:asciiTheme="minorHAnsi" w:hAnsiTheme="minorHAnsi"/>
          <w:sz w:val="22"/>
          <w:lang w:val="en-GB"/>
        </w:rPr>
      </w:pPr>
    </w:p>
    <w:p w14:paraId="02BF833F" w14:textId="244B57F0" w:rsidR="00841170" w:rsidRPr="009A7E2E" w:rsidRDefault="005D693B">
      <w:pPr>
        <w:pStyle w:val="NoSpacing"/>
        <w:spacing w:line="360" w:lineRule="auto"/>
        <w:jc w:val="both"/>
        <w:rPr>
          <w:rFonts w:asciiTheme="majorHAnsi" w:eastAsia="Calibri" w:hAnsiTheme="majorHAnsi"/>
          <w:sz w:val="22"/>
          <w:szCs w:val="22"/>
          <w:lang w:val="en-GB"/>
        </w:rPr>
      </w:pPr>
      <w:r w:rsidRPr="009A7E2E">
        <w:rPr>
          <w:rFonts w:asciiTheme="majorHAnsi" w:hAnsiTheme="majorHAnsi"/>
          <w:sz w:val="22"/>
          <w:szCs w:val="22"/>
          <w:lang w:val="en-GB"/>
        </w:rPr>
        <w:t>E</w:t>
      </w:r>
      <w:r w:rsidR="008E0636" w:rsidRPr="009A7E2E">
        <w:rPr>
          <w:rFonts w:asciiTheme="majorHAnsi" w:hAnsiTheme="majorHAnsi"/>
          <w:sz w:val="22"/>
          <w:szCs w:val="22"/>
          <w:lang w:val="en-GB"/>
        </w:rPr>
        <w:t>-mail addresses of authors:</w:t>
      </w:r>
    </w:p>
    <w:p w14:paraId="5A82F33D" w14:textId="009F5E06" w:rsidR="005D693B" w:rsidRPr="009A7E2E" w:rsidRDefault="00CA17C2">
      <w:pPr>
        <w:pStyle w:val="NoSpacing"/>
        <w:spacing w:line="360" w:lineRule="auto"/>
        <w:rPr>
          <w:rFonts w:asciiTheme="majorHAnsi" w:hAnsiTheme="majorHAnsi"/>
          <w:color w:val="000000" w:themeColor="text1"/>
          <w:sz w:val="22"/>
          <w:szCs w:val="22"/>
          <w:lang w:val="en-GB"/>
        </w:rPr>
      </w:pPr>
      <w:hyperlink r:id="rId8" w:history="1">
        <w:r w:rsidR="005D693B" w:rsidRPr="009A7E2E">
          <w:rPr>
            <w:rStyle w:val="Hyperlink"/>
            <w:rFonts w:asciiTheme="majorHAnsi" w:hAnsiTheme="majorHAnsi"/>
            <w:sz w:val="22"/>
            <w:szCs w:val="22"/>
            <w:lang w:val="en-GB"/>
          </w:rPr>
          <w:t>sungai@ceshhar.co.zw</w:t>
        </w:r>
      </w:hyperlink>
    </w:p>
    <w:p w14:paraId="0A9693A6" w14:textId="5F6C6358" w:rsidR="005D693B" w:rsidRPr="009A7E2E" w:rsidRDefault="00CA17C2">
      <w:pPr>
        <w:pStyle w:val="NoSpacing"/>
        <w:spacing w:line="360" w:lineRule="auto"/>
        <w:rPr>
          <w:rFonts w:asciiTheme="majorHAnsi" w:hAnsiTheme="majorHAnsi"/>
          <w:color w:val="000000" w:themeColor="text1"/>
          <w:sz w:val="22"/>
          <w:szCs w:val="22"/>
          <w:lang w:val="en-GB"/>
        </w:rPr>
      </w:pPr>
      <w:hyperlink r:id="rId9" w:history="1">
        <w:r w:rsidR="005D693B" w:rsidRPr="009A7E2E">
          <w:rPr>
            <w:rStyle w:val="Hyperlink"/>
            <w:rFonts w:asciiTheme="majorHAnsi" w:hAnsiTheme="majorHAnsi"/>
            <w:sz w:val="22"/>
            <w:szCs w:val="22"/>
            <w:lang w:val="en-GB"/>
          </w:rPr>
          <w:t>sithembile@ceshhar.co.zw</w:t>
        </w:r>
      </w:hyperlink>
    </w:p>
    <w:p w14:paraId="46A6C3B9" w14:textId="77777777" w:rsidR="005D693B" w:rsidRPr="009A7E2E" w:rsidRDefault="00CA17C2">
      <w:pPr>
        <w:pStyle w:val="NoSpacing"/>
        <w:spacing w:line="360" w:lineRule="auto"/>
        <w:rPr>
          <w:rFonts w:asciiTheme="majorHAnsi" w:hAnsiTheme="majorHAnsi"/>
          <w:color w:val="000000" w:themeColor="text1"/>
          <w:sz w:val="22"/>
          <w:szCs w:val="22"/>
          <w:lang w:val="en-GB"/>
        </w:rPr>
      </w:pPr>
      <w:hyperlink r:id="rId10" w:history="1">
        <w:r w:rsidR="005D693B" w:rsidRPr="009A7E2E">
          <w:rPr>
            <w:rStyle w:val="Hyperlink"/>
            <w:rFonts w:asciiTheme="majorHAnsi" w:hAnsiTheme="majorHAnsi"/>
            <w:sz w:val="22"/>
            <w:szCs w:val="22"/>
            <w:lang w:val="en-GB"/>
          </w:rPr>
          <w:t>elizabeth.fearon@lshtm.ac.uk</w:t>
        </w:r>
      </w:hyperlink>
    </w:p>
    <w:p w14:paraId="081AB752" w14:textId="0943FB38" w:rsidR="00841170" w:rsidRPr="009A7E2E" w:rsidRDefault="00CA17C2">
      <w:pPr>
        <w:pStyle w:val="NoSpacing"/>
        <w:spacing w:line="360" w:lineRule="auto"/>
        <w:rPr>
          <w:rFonts w:asciiTheme="majorHAnsi" w:hAnsiTheme="majorHAnsi"/>
          <w:color w:val="000000" w:themeColor="text1"/>
          <w:sz w:val="22"/>
          <w:szCs w:val="22"/>
          <w:lang w:val="en-GB"/>
        </w:rPr>
      </w:pPr>
      <w:hyperlink r:id="rId11" w:history="1">
        <w:r w:rsidR="005D693B" w:rsidRPr="009A7E2E">
          <w:rPr>
            <w:rStyle w:val="Hyperlink"/>
            <w:rFonts w:asciiTheme="majorHAnsi" w:hAnsiTheme="majorHAnsi"/>
            <w:sz w:val="22"/>
            <w:szCs w:val="22"/>
            <w:lang w:val="en-GB"/>
          </w:rPr>
          <w:t>calum.davey@lshtm.ac.uk</w:t>
        </w:r>
      </w:hyperlink>
    </w:p>
    <w:p w14:paraId="2603310B" w14:textId="20B0D9BF" w:rsidR="005D693B" w:rsidRPr="009A7E2E" w:rsidRDefault="00CA17C2">
      <w:pPr>
        <w:pStyle w:val="NoSpacing"/>
        <w:spacing w:line="360" w:lineRule="auto"/>
        <w:rPr>
          <w:rFonts w:asciiTheme="majorHAnsi" w:hAnsiTheme="majorHAnsi"/>
          <w:color w:val="000000" w:themeColor="text1"/>
          <w:sz w:val="22"/>
          <w:szCs w:val="22"/>
          <w:lang w:val="en-GB"/>
        </w:rPr>
      </w:pPr>
      <w:hyperlink r:id="rId12" w:history="1">
        <w:r w:rsidR="005D693B" w:rsidRPr="009A7E2E">
          <w:rPr>
            <w:rStyle w:val="Hyperlink"/>
            <w:rFonts w:asciiTheme="majorHAnsi" w:hAnsiTheme="majorHAnsi"/>
            <w:sz w:val="22"/>
            <w:szCs w:val="22"/>
            <w:lang w:val="en-GB"/>
          </w:rPr>
          <w:t>tendayi@ceshhar.co.zw</w:t>
        </w:r>
      </w:hyperlink>
    </w:p>
    <w:p w14:paraId="10A88895" w14:textId="7B197B05" w:rsidR="005D693B" w:rsidRPr="009A7E2E" w:rsidRDefault="00CA17C2">
      <w:pPr>
        <w:pStyle w:val="NoSpacing"/>
        <w:spacing w:line="360" w:lineRule="auto"/>
        <w:rPr>
          <w:rFonts w:asciiTheme="majorHAnsi" w:hAnsiTheme="majorHAnsi"/>
          <w:sz w:val="22"/>
          <w:szCs w:val="22"/>
          <w:lang w:val="en-GB"/>
        </w:rPr>
      </w:pPr>
      <w:hyperlink r:id="rId13" w:history="1">
        <w:r w:rsidR="005D693B" w:rsidRPr="009A7E2E">
          <w:rPr>
            <w:rStyle w:val="Hyperlink"/>
            <w:rFonts w:asciiTheme="majorHAnsi" w:hAnsiTheme="majorHAnsi"/>
            <w:sz w:val="22"/>
            <w:szCs w:val="22"/>
            <w:lang w:val="en-GB"/>
          </w:rPr>
          <w:t>l.bansi-matharu@ucl.ac.uk</w:t>
        </w:r>
      </w:hyperlink>
    </w:p>
    <w:p w14:paraId="5BACFE77" w14:textId="79069CAB" w:rsidR="005D693B" w:rsidRPr="009A7E2E" w:rsidRDefault="00CA17C2">
      <w:pPr>
        <w:pStyle w:val="NoSpacing"/>
        <w:spacing w:line="360" w:lineRule="auto"/>
        <w:rPr>
          <w:rFonts w:asciiTheme="majorHAnsi" w:hAnsiTheme="majorHAnsi"/>
          <w:sz w:val="22"/>
          <w:szCs w:val="22"/>
          <w:lang w:val="en-GB"/>
        </w:rPr>
      </w:pPr>
      <w:hyperlink r:id="rId14" w:history="1">
        <w:r w:rsidR="005D693B" w:rsidRPr="009A7E2E">
          <w:rPr>
            <w:rStyle w:val="Hyperlink"/>
            <w:rFonts w:asciiTheme="majorHAnsi" w:hAnsiTheme="majorHAnsi"/>
            <w:sz w:val="22"/>
            <w:szCs w:val="22"/>
            <w:lang w:val="en-GB"/>
          </w:rPr>
          <w:t>v.cambiano@ucl.ac.uk</w:t>
        </w:r>
      </w:hyperlink>
    </w:p>
    <w:p w14:paraId="71E71378" w14:textId="01DE8031" w:rsidR="005D693B" w:rsidRPr="009A7E2E" w:rsidRDefault="00CA17C2">
      <w:pPr>
        <w:pStyle w:val="NoSpacing"/>
        <w:spacing w:line="360" w:lineRule="auto"/>
        <w:rPr>
          <w:rFonts w:asciiTheme="majorHAnsi" w:hAnsiTheme="majorHAnsi"/>
          <w:color w:val="000000" w:themeColor="text1"/>
          <w:sz w:val="22"/>
          <w:szCs w:val="22"/>
          <w:lang w:val="en-GB"/>
        </w:rPr>
      </w:pPr>
      <w:hyperlink r:id="rId15" w:history="1">
        <w:r w:rsidR="005D693B" w:rsidRPr="009A7E2E">
          <w:rPr>
            <w:rStyle w:val="Hyperlink"/>
            <w:rFonts w:asciiTheme="majorHAnsi" w:hAnsiTheme="majorHAnsi"/>
            <w:sz w:val="22"/>
            <w:szCs w:val="22"/>
            <w:lang w:val="en-GB"/>
          </w:rPr>
          <w:t>steenr@gmail.com</w:t>
        </w:r>
      </w:hyperlink>
    </w:p>
    <w:p w14:paraId="61914B41" w14:textId="5251D41E" w:rsidR="005D693B" w:rsidRPr="009A7E2E" w:rsidRDefault="00CA17C2">
      <w:pPr>
        <w:pStyle w:val="NoSpacing"/>
        <w:spacing w:line="360" w:lineRule="auto"/>
        <w:rPr>
          <w:rFonts w:asciiTheme="majorHAnsi" w:hAnsiTheme="majorHAnsi"/>
          <w:color w:val="000000" w:themeColor="text1"/>
          <w:sz w:val="22"/>
          <w:szCs w:val="22"/>
          <w:lang w:val="en-GB"/>
        </w:rPr>
      </w:pPr>
      <w:hyperlink r:id="rId16" w:history="1">
        <w:r w:rsidR="005D693B" w:rsidRPr="009A7E2E">
          <w:rPr>
            <w:rStyle w:val="Hyperlink"/>
            <w:rFonts w:asciiTheme="majorHAnsi" w:hAnsiTheme="majorHAnsi"/>
            <w:sz w:val="22"/>
            <w:szCs w:val="22"/>
            <w:lang w:val="en-GB"/>
          </w:rPr>
          <w:t>joanna.busza@lshtm.ac.uk</w:t>
        </w:r>
      </w:hyperlink>
    </w:p>
    <w:p w14:paraId="47BE9745" w14:textId="561F47DE" w:rsidR="005D693B" w:rsidRPr="009A7E2E" w:rsidRDefault="00CA17C2">
      <w:pPr>
        <w:pStyle w:val="NoSpacing"/>
        <w:spacing w:line="360" w:lineRule="auto"/>
        <w:rPr>
          <w:rFonts w:asciiTheme="majorHAnsi" w:hAnsiTheme="majorHAnsi"/>
          <w:color w:val="000000" w:themeColor="text1"/>
          <w:sz w:val="22"/>
          <w:szCs w:val="22"/>
          <w:lang w:val="en-GB"/>
        </w:rPr>
      </w:pPr>
      <w:hyperlink r:id="rId17" w:history="1">
        <w:r w:rsidR="005D693B" w:rsidRPr="009A7E2E">
          <w:rPr>
            <w:rStyle w:val="Hyperlink"/>
            <w:rFonts w:asciiTheme="majorHAnsi" w:hAnsiTheme="majorHAnsi"/>
            <w:sz w:val="22"/>
            <w:szCs w:val="22"/>
            <w:lang w:val="en-GB"/>
          </w:rPr>
          <w:t>ryekeye@nac.org.zw</w:t>
        </w:r>
      </w:hyperlink>
    </w:p>
    <w:p w14:paraId="727F4D9A" w14:textId="3D3FC8F7" w:rsidR="005D693B" w:rsidRPr="009A7E2E" w:rsidRDefault="00CA17C2">
      <w:pPr>
        <w:pStyle w:val="NoSpacing"/>
        <w:spacing w:line="360" w:lineRule="auto"/>
        <w:rPr>
          <w:rFonts w:asciiTheme="majorHAnsi" w:hAnsiTheme="majorHAnsi"/>
          <w:color w:val="000000" w:themeColor="text1"/>
          <w:sz w:val="22"/>
          <w:szCs w:val="22"/>
          <w:lang w:val="en-GB"/>
        </w:rPr>
      </w:pPr>
      <w:hyperlink r:id="rId18" w:history="1">
        <w:r w:rsidR="005D693B" w:rsidRPr="009A7E2E">
          <w:rPr>
            <w:rStyle w:val="Hyperlink"/>
            <w:rFonts w:asciiTheme="majorHAnsi" w:hAnsiTheme="majorHAnsi"/>
            <w:sz w:val="22"/>
            <w:szCs w:val="22"/>
            <w:lang w:val="en-GB"/>
          </w:rPr>
          <w:t>Mugurungi@gmail.com</w:t>
        </w:r>
      </w:hyperlink>
    </w:p>
    <w:p w14:paraId="5CF8FB53" w14:textId="3C6D2CB9" w:rsidR="005D693B" w:rsidRPr="009A7E2E" w:rsidRDefault="00CA17C2">
      <w:pPr>
        <w:pStyle w:val="NoSpacing"/>
        <w:spacing w:line="360" w:lineRule="auto"/>
        <w:rPr>
          <w:rFonts w:asciiTheme="majorHAnsi" w:hAnsiTheme="majorHAnsi"/>
          <w:color w:val="000000" w:themeColor="text1"/>
          <w:sz w:val="22"/>
          <w:szCs w:val="22"/>
          <w:lang w:val="en-GB"/>
        </w:rPr>
      </w:pPr>
      <w:hyperlink r:id="rId19" w:history="1">
        <w:r w:rsidR="005D693B" w:rsidRPr="009A7E2E">
          <w:rPr>
            <w:rStyle w:val="Hyperlink"/>
            <w:rFonts w:asciiTheme="majorHAnsi" w:hAnsiTheme="majorHAnsi"/>
            <w:sz w:val="22"/>
            <w:szCs w:val="22"/>
            <w:lang w:val="en-GB"/>
          </w:rPr>
          <w:t>James.hargreaves@lshtm.ac.uk</w:t>
        </w:r>
      </w:hyperlink>
    </w:p>
    <w:p w14:paraId="2C19231A" w14:textId="5AF26EAF" w:rsidR="005D693B" w:rsidRPr="009A7E2E" w:rsidRDefault="005D693B">
      <w:pPr>
        <w:pStyle w:val="NoSpacing"/>
        <w:spacing w:line="360" w:lineRule="auto"/>
        <w:rPr>
          <w:rFonts w:asciiTheme="majorHAnsi" w:hAnsiTheme="majorHAnsi"/>
          <w:color w:val="000000" w:themeColor="text1"/>
          <w:sz w:val="22"/>
          <w:szCs w:val="22"/>
          <w:lang w:val="en-GB"/>
        </w:rPr>
      </w:pPr>
      <w:r w:rsidRPr="009A7E2E">
        <w:rPr>
          <w:rFonts w:asciiTheme="majorHAnsi" w:hAnsiTheme="majorHAnsi"/>
          <w:color w:val="000000" w:themeColor="text1"/>
          <w:sz w:val="22"/>
          <w:szCs w:val="22"/>
          <w:lang w:val="en-GB"/>
        </w:rPr>
        <w:t>Andrew.phillips@ucl.ac.uk</w:t>
      </w:r>
    </w:p>
    <w:p w14:paraId="03F77772" w14:textId="50909FE7" w:rsidR="00841170" w:rsidRPr="00610860" w:rsidRDefault="00841170">
      <w:pPr>
        <w:pStyle w:val="Heading3"/>
        <w:spacing w:line="360" w:lineRule="auto"/>
        <w:jc w:val="both"/>
        <w:rPr>
          <w:rFonts w:asciiTheme="minorHAnsi" w:hAnsiTheme="minorHAnsi"/>
        </w:rPr>
      </w:pPr>
    </w:p>
    <w:p w14:paraId="1EB1D9DC" w14:textId="77777777" w:rsidR="009349BD" w:rsidRPr="00610860" w:rsidRDefault="008E0636" w:rsidP="009349BD">
      <w:pPr>
        <w:spacing w:line="360" w:lineRule="auto"/>
        <w:jc w:val="both"/>
      </w:pPr>
      <w:r w:rsidRPr="00610860">
        <w:t>Keywords :</w:t>
      </w:r>
      <w:r w:rsidR="009053A8" w:rsidRPr="00610860">
        <w:t xml:space="preserve"> </w:t>
      </w:r>
      <w:r w:rsidR="00855F92" w:rsidRPr="00610860">
        <w:t>S</w:t>
      </w:r>
      <w:r w:rsidR="009053A8" w:rsidRPr="00610860">
        <w:t xml:space="preserve">ex workers ; HIV </w:t>
      </w:r>
      <w:r w:rsidR="00855F92" w:rsidRPr="00610860">
        <w:t>infection</w:t>
      </w:r>
      <w:r w:rsidR="009053A8" w:rsidRPr="00610860">
        <w:t xml:space="preserve">; Zimbabwe; Africa; HIV prevention; HIV testing. </w:t>
      </w:r>
      <w:bookmarkStart w:id="2" w:name="_Hlk529181694"/>
    </w:p>
    <w:p w14:paraId="270CAE09" w14:textId="77777777" w:rsidR="00A22A52" w:rsidRPr="00610860" w:rsidRDefault="008E0636" w:rsidP="00024995">
      <w:pPr>
        <w:spacing w:line="360" w:lineRule="auto"/>
        <w:jc w:val="both"/>
      </w:pPr>
      <w:r w:rsidRPr="00610860">
        <w:lastRenderedPageBreak/>
        <w:t>Abstract</w:t>
      </w:r>
    </w:p>
    <w:p w14:paraId="6948CC1D" w14:textId="7314B179" w:rsidR="009A7E2E" w:rsidRDefault="00C73167" w:rsidP="00A22A52">
      <w:pPr>
        <w:spacing w:line="360" w:lineRule="auto"/>
        <w:jc w:val="both"/>
      </w:pPr>
      <w:r w:rsidRPr="00610860">
        <w:t>Introduction: UNAIDS</w:t>
      </w:r>
      <w:r w:rsidR="00910D64" w:rsidRPr="00610860">
        <w:t>’</w:t>
      </w:r>
      <w:r w:rsidRPr="00610860">
        <w:t xml:space="preserve"> goal of ending AIDS by 2030 is unreachable without </w:t>
      </w:r>
      <w:r w:rsidR="00910D64" w:rsidRPr="00610860">
        <w:t xml:space="preserve">better </w:t>
      </w:r>
      <w:r w:rsidRPr="00610860">
        <w:t xml:space="preserve">targeting of </w:t>
      </w:r>
      <w:r w:rsidR="006317EF" w:rsidRPr="00610860">
        <w:t xml:space="preserve">testing, </w:t>
      </w:r>
      <w:r w:rsidRPr="00610860">
        <w:t>prevention and care.</w:t>
      </w:r>
      <w:r w:rsidR="009436CA" w:rsidRPr="00610860">
        <w:t xml:space="preserve"> Female sex workers</w:t>
      </w:r>
      <w:r w:rsidR="00944AAA">
        <w:t xml:space="preserve"> (FSW)</w:t>
      </w:r>
      <w:r w:rsidR="009436CA" w:rsidRPr="00610860">
        <w:t xml:space="preserve"> in Zimbabwe </w:t>
      </w:r>
      <w:r w:rsidR="00910D64" w:rsidRPr="00610860">
        <w:t xml:space="preserve">are at </w:t>
      </w:r>
      <w:r w:rsidR="005C6942" w:rsidRPr="00610860">
        <w:t xml:space="preserve">high risk of HIV acquisition and transmission. </w:t>
      </w:r>
      <w:r w:rsidR="00910D64" w:rsidRPr="00610860">
        <w:t xml:space="preserve">Here we </w:t>
      </w:r>
      <w:r w:rsidR="00800318">
        <w:t xml:space="preserve">report on </w:t>
      </w:r>
      <w:r w:rsidRPr="00610860">
        <w:t>collate</w:t>
      </w:r>
      <w:r w:rsidR="00800318">
        <w:t>d</w:t>
      </w:r>
      <w:r w:rsidRPr="00610860">
        <w:t xml:space="preserve"> programme and research data from Zimbabwe’s national sex-work programme</w:t>
      </w:r>
      <w:r w:rsidR="00800318">
        <w:t xml:space="preserve">. </w:t>
      </w:r>
      <w:r w:rsidR="00E77800">
        <w:t xml:space="preserve"> We also </w:t>
      </w:r>
      <w:r w:rsidR="00E77800">
        <w:rPr>
          <w:color w:val="4F81BD" w:themeColor="accent1"/>
        </w:rPr>
        <w:t xml:space="preserve">assess the potential for wider population impact of </w:t>
      </w:r>
      <w:r w:rsidR="00A028B1">
        <w:rPr>
          <w:color w:val="4F81BD" w:themeColor="accent1"/>
        </w:rPr>
        <w:t>FSW</w:t>
      </w:r>
      <w:r w:rsidR="00E77800">
        <w:rPr>
          <w:color w:val="4F81BD" w:themeColor="accent1"/>
        </w:rPr>
        <w:t xml:space="preserve"> programmes by </w:t>
      </w:r>
      <w:r w:rsidR="00E77800" w:rsidRPr="00A20A0C">
        <w:rPr>
          <w:color w:val="4F81BD" w:themeColor="accent1"/>
        </w:rPr>
        <w:t>model</w:t>
      </w:r>
      <w:r w:rsidR="00E77800">
        <w:rPr>
          <w:color w:val="4F81BD" w:themeColor="accent1"/>
        </w:rPr>
        <w:t>ling</w:t>
      </w:r>
      <w:r w:rsidR="00E77800" w:rsidRPr="00A20A0C">
        <w:rPr>
          <w:color w:val="4F81BD" w:themeColor="accent1"/>
        </w:rPr>
        <w:t xml:space="preserve"> the impact </w:t>
      </w:r>
      <w:r w:rsidR="00E77800">
        <w:rPr>
          <w:color w:val="4F81BD" w:themeColor="accent1"/>
        </w:rPr>
        <w:t xml:space="preserve">on HIV incidence </w:t>
      </w:r>
      <w:r w:rsidR="00E77800" w:rsidRPr="00A20A0C">
        <w:rPr>
          <w:color w:val="4F81BD" w:themeColor="accent1"/>
        </w:rPr>
        <w:t xml:space="preserve">of </w:t>
      </w:r>
      <w:r w:rsidR="00E77800">
        <w:rPr>
          <w:color w:val="4F81BD" w:themeColor="accent1"/>
        </w:rPr>
        <w:t>eliminating transmission through FSW (i</w:t>
      </w:r>
      <w:r w:rsidR="00944AAA">
        <w:rPr>
          <w:color w:val="4F81BD" w:themeColor="accent1"/>
        </w:rPr>
        <w:t>.</w:t>
      </w:r>
      <w:r w:rsidR="00E77800">
        <w:rPr>
          <w:color w:val="4F81BD" w:themeColor="accent1"/>
        </w:rPr>
        <w:t>e. calculate the population attributable fraction of incidence attributable to sex</w:t>
      </w:r>
      <w:r w:rsidR="00333D46">
        <w:rPr>
          <w:color w:val="4F81BD" w:themeColor="accent1"/>
        </w:rPr>
        <w:t>-</w:t>
      </w:r>
      <w:r w:rsidR="00E77800">
        <w:rPr>
          <w:color w:val="4F81BD" w:themeColor="accent1"/>
        </w:rPr>
        <w:t>work)</w:t>
      </w:r>
    </w:p>
    <w:p w14:paraId="37DD4E38" w14:textId="61FACE12" w:rsidR="009A7E2E" w:rsidRDefault="00C73167" w:rsidP="00A22A52">
      <w:pPr>
        <w:spacing w:line="360" w:lineRule="auto"/>
        <w:jc w:val="both"/>
      </w:pPr>
      <w:r w:rsidRPr="009A7E2E">
        <w:t xml:space="preserve">Methods: Descriptive analyses of individual-level programme data collected from </w:t>
      </w:r>
      <w:r w:rsidR="00944AAA" w:rsidRPr="009A7E2E" w:rsidDel="00944AAA">
        <w:t xml:space="preserve"> </w:t>
      </w:r>
      <w:r w:rsidRPr="009A7E2E">
        <w:t>FSW between 2009</w:t>
      </w:r>
      <w:r w:rsidR="00333D46">
        <w:t>-</w:t>
      </w:r>
      <w:r w:rsidRPr="009A7E2E">
        <w:t xml:space="preserve">June 2018 are triangulated with data collected through 37 respondent driven sampling surveys from 19 sites in Zimbabwe 2011-2017. We describe programme coverage, </w:t>
      </w:r>
      <w:r w:rsidR="00C95501" w:rsidRPr="009A7E2E">
        <w:t xml:space="preserve">uptake, </w:t>
      </w:r>
      <w:r w:rsidRPr="009A7E2E">
        <w:t>retention and patterns of sex</w:t>
      </w:r>
      <w:r w:rsidR="00333D46">
        <w:t>-</w:t>
      </w:r>
      <w:r w:rsidRPr="009A7E2E">
        <w:t xml:space="preserve">work behaviour and gaps in service provision. An individual-level stochastic simulation model is used to </w:t>
      </w:r>
      <w:r w:rsidR="00E77800">
        <w:t xml:space="preserve">reconstruct the epidemic and then the incidence compared with the </w:t>
      </w:r>
      <w:r w:rsidRPr="009A7E2E">
        <w:t xml:space="preserve">counter-factual trend in </w:t>
      </w:r>
      <w:r w:rsidR="00E77800">
        <w:t xml:space="preserve">incidence </w:t>
      </w:r>
      <w:r w:rsidRPr="009A7E2E">
        <w:t xml:space="preserve"> from 2010 had</w:t>
      </w:r>
      <w:r w:rsidR="00E77800">
        <w:t xml:space="preserve"> transmission through sex work been eliminated from that date.</w:t>
      </w:r>
      <w:r w:rsidRPr="009A7E2E">
        <w:t xml:space="preserve"> </w:t>
      </w:r>
    </w:p>
    <w:p w14:paraId="523D04E8" w14:textId="596987B6" w:rsidR="00C73167" w:rsidRPr="009A7E2E" w:rsidRDefault="00C73167" w:rsidP="00ED53C8">
      <w:pPr>
        <w:spacing w:line="360" w:lineRule="auto"/>
        <w:jc w:val="both"/>
        <w:rPr>
          <w:b/>
          <w:bCs/>
        </w:rPr>
      </w:pPr>
      <w:r w:rsidRPr="009A7E2E">
        <w:t xml:space="preserve">Results: Sisters has reached </w:t>
      </w:r>
      <w:r w:rsidR="00904F31" w:rsidRPr="009A7E2E">
        <w:t>&gt;</w:t>
      </w:r>
      <w:r w:rsidRPr="009A7E2E">
        <w:t>67,000 FSW since 2009, increasing attend</w:t>
      </w:r>
      <w:r w:rsidR="006A237B" w:rsidRPr="009A7E2E">
        <w:t>ance</w:t>
      </w:r>
      <w:r w:rsidRPr="009A7E2E">
        <w:t xml:space="preserve"> as number of sites, programme staff and peer educators were increased. Over 57% of all FSW estimated to be working in Zimbabwe in 2017</w:t>
      </w:r>
      <w:r w:rsidR="00E27783" w:rsidRPr="009A7E2E">
        <w:t xml:space="preserve"> (n=40,000)</w:t>
      </w:r>
      <w:r w:rsidRPr="009A7E2E">
        <w:t xml:space="preserve"> attended the programme at least once. The proportion of young FSW reached has increased with introduction of the ‘Young Sisters programme’. There are no clear differences in pattern of sexwork across settings. Almost all women report condom use with clients at last sex (95%), however consistent condom use with clients in the last month varies from 52-95% by site. Knowledge of HIV positive status has increased from 48 to 78% between 2011 and 2016, as has </w:t>
      </w:r>
      <w:r w:rsidR="00D812E5" w:rsidRPr="009A7E2E">
        <w:t xml:space="preserve">prevalence of ART use amongst diagnosed women </w:t>
      </w:r>
      <w:r w:rsidRPr="009A7E2E">
        <w:t xml:space="preserve">(29 to 67%). </w:t>
      </w:r>
      <w:r w:rsidR="003C0A77" w:rsidRPr="009A7E2E">
        <w:t xml:space="preserve"> Although subject to uncertainty, m</w:t>
      </w:r>
      <w:r w:rsidRPr="009A7E2E">
        <w:t>odelling suggests that</w:t>
      </w:r>
      <w:r w:rsidR="003C0A77" w:rsidRPr="009A7E2E">
        <w:t xml:space="preserve"> </w:t>
      </w:r>
      <w:r w:rsidRPr="009A7E2E">
        <w:t xml:space="preserve">70% </w:t>
      </w:r>
      <w:r w:rsidR="003C0A77" w:rsidRPr="009A7E2E">
        <w:t>(</w:t>
      </w:r>
      <w:r w:rsidR="00D854CA" w:rsidRPr="009A7E2E">
        <w:t>90% range: 32%</w:t>
      </w:r>
      <w:r w:rsidR="00333D46">
        <w:t>,</w:t>
      </w:r>
      <w:r w:rsidR="00D854CA" w:rsidRPr="009A7E2E">
        <w:t>93%)</w:t>
      </w:r>
      <w:r w:rsidR="003C0A77" w:rsidRPr="009A7E2E">
        <w:t xml:space="preserve">) </w:t>
      </w:r>
      <w:r w:rsidRPr="009A7E2E">
        <w:t xml:space="preserve">of all new infections in Zimbabwe </w:t>
      </w:r>
      <w:r w:rsidR="003C0A77" w:rsidRPr="009A7E2E">
        <w:t>from 2010 are directly or indirectly at</w:t>
      </w:r>
      <w:r w:rsidR="009203E5" w:rsidRPr="009A7E2E">
        <w:t>t</w:t>
      </w:r>
      <w:r w:rsidR="003C0A77" w:rsidRPr="009A7E2E">
        <w:t>ributable to transmission via sex</w:t>
      </w:r>
      <w:r w:rsidR="00333D46">
        <w:t>-</w:t>
      </w:r>
      <w:r w:rsidR="003C0A77" w:rsidRPr="009A7E2E">
        <w:t xml:space="preserve">work </w:t>
      </w:r>
      <w:r w:rsidRPr="009A7E2E">
        <w:t>.</w:t>
      </w:r>
      <w:r w:rsidR="000B4F8E">
        <w:t xml:space="preserve"> </w:t>
      </w:r>
    </w:p>
    <w:p w14:paraId="73D0DC9C" w14:textId="77777777" w:rsidR="00C95501" w:rsidRPr="009A7E2E" w:rsidRDefault="00C95501" w:rsidP="00C73167">
      <w:pPr>
        <w:pStyle w:val="Heading1"/>
        <w:spacing w:before="0" w:line="360" w:lineRule="auto"/>
        <w:jc w:val="both"/>
        <w:rPr>
          <w:rFonts w:asciiTheme="minorHAnsi" w:eastAsiaTheme="minorEastAsia" w:hAnsiTheme="minorHAnsi" w:cstheme="minorBidi"/>
          <w:b w:val="0"/>
          <w:bCs w:val="0"/>
          <w:color w:val="auto"/>
          <w:sz w:val="22"/>
          <w:szCs w:val="22"/>
        </w:rPr>
      </w:pPr>
    </w:p>
    <w:p w14:paraId="7E391DD6" w14:textId="1311108D" w:rsidR="00841170" w:rsidRPr="009A7E2E" w:rsidRDefault="00C73167" w:rsidP="00C73167">
      <w:pPr>
        <w:pStyle w:val="Heading1"/>
        <w:spacing w:before="0" w:line="360" w:lineRule="auto"/>
        <w:jc w:val="both"/>
        <w:rPr>
          <w:rFonts w:asciiTheme="minorHAnsi" w:hAnsiTheme="minorHAnsi"/>
          <w:b w:val="0"/>
          <w:color w:val="auto"/>
          <w:sz w:val="22"/>
        </w:rPr>
      </w:pPr>
      <w:r w:rsidRPr="009A7E2E">
        <w:rPr>
          <w:rFonts w:asciiTheme="minorHAnsi" w:eastAsiaTheme="minorEastAsia" w:hAnsiTheme="minorHAnsi" w:cstheme="minorBidi"/>
          <w:b w:val="0"/>
          <w:bCs w:val="0"/>
          <w:color w:val="auto"/>
          <w:sz w:val="22"/>
          <w:szCs w:val="22"/>
        </w:rPr>
        <w:t xml:space="preserve">Conclusions: It is feasible to increase coverage and impact of sex-work programming through </w:t>
      </w:r>
      <w:r w:rsidR="008E516B" w:rsidRPr="009A7E2E">
        <w:rPr>
          <w:rFonts w:asciiTheme="minorHAnsi" w:eastAsiaTheme="minorEastAsia" w:hAnsiTheme="minorHAnsi" w:cstheme="minorBidi"/>
          <w:b w:val="0"/>
          <w:bCs w:val="0"/>
          <w:color w:val="auto"/>
          <w:sz w:val="22"/>
          <w:szCs w:val="22"/>
        </w:rPr>
        <w:t xml:space="preserve">community-led </w:t>
      </w:r>
      <w:r w:rsidRPr="009A7E2E">
        <w:rPr>
          <w:rFonts w:asciiTheme="minorHAnsi" w:eastAsiaTheme="minorEastAsia" w:hAnsiTheme="minorHAnsi" w:cstheme="minorBidi"/>
          <w:b w:val="0"/>
          <w:bCs w:val="0"/>
          <w:color w:val="auto"/>
          <w:sz w:val="22"/>
          <w:szCs w:val="22"/>
        </w:rPr>
        <w:t xml:space="preserve">scale up of evidence-based interventions. Eliminating transmission through commercial sex would </w:t>
      </w:r>
      <w:r w:rsidR="003C0A77" w:rsidRPr="009A7E2E">
        <w:rPr>
          <w:rFonts w:asciiTheme="minorHAnsi" w:eastAsiaTheme="minorEastAsia" w:hAnsiTheme="minorHAnsi" w:cstheme="minorBidi"/>
          <w:b w:val="0"/>
          <w:bCs w:val="0"/>
          <w:color w:val="auto"/>
          <w:sz w:val="22"/>
          <w:szCs w:val="22"/>
        </w:rPr>
        <w:t xml:space="preserve">likely </w:t>
      </w:r>
      <w:r w:rsidRPr="009A7E2E">
        <w:rPr>
          <w:rFonts w:asciiTheme="minorHAnsi" w:eastAsiaTheme="minorEastAsia" w:hAnsiTheme="minorHAnsi" w:cstheme="minorBidi"/>
          <w:b w:val="0"/>
          <w:bCs w:val="0"/>
          <w:color w:val="auto"/>
          <w:sz w:val="22"/>
          <w:szCs w:val="22"/>
        </w:rPr>
        <w:t>have a substantial impact on new infections occurring more widely across Zimbabwe.</w:t>
      </w:r>
    </w:p>
    <w:bookmarkEnd w:id="2"/>
    <w:p w14:paraId="703A8669" w14:textId="52AD5112" w:rsidR="00841170" w:rsidRPr="009A7E2E" w:rsidRDefault="00841170" w:rsidP="008E0636"/>
    <w:p w14:paraId="057068CA" w14:textId="6776DF91" w:rsidR="00841170" w:rsidRPr="009A7E2E" w:rsidRDefault="008E0636" w:rsidP="008E0636">
      <w:pPr>
        <w:rPr>
          <w:b/>
          <w:color w:val="FF0000"/>
        </w:rPr>
      </w:pPr>
      <w:r w:rsidRPr="009A7E2E">
        <w:rPr>
          <w:b/>
          <w:color w:val="FF0000"/>
        </w:rPr>
        <w:lastRenderedPageBreak/>
        <w:t xml:space="preserve">Word Limit: </w:t>
      </w:r>
      <w:r w:rsidR="009E3BEE">
        <w:rPr>
          <w:b/>
          <w:color w:val="FF0000"/>
        </w:rPr>
        <w:t>3</w:t>
      </w:r>
      <w:r w:rsidR="009E3BEE">
        <w:rPr>
          <w:b/>
          <w:color w:val="FF0000"/>
        </w:rPr>
        <w:t>50</w:t>
      </w:r>
      <w:r w:rsidR="009E3BEE" w:rsidRPr="009A7E2E">
        <w:rPr>
          <w:b/>
          <w:color w:val="FF0000"/>
        </w:rPr>
        <w:t xml:space="preserve"> </w:t>
      </w:r>
      <w:r w:rsidRPr="009A7E2E">
        <w:rPr>
          <w:b/>
          <w:color w:val="FF0000"/>
        </w:rPr>
        <w:t>words</w:t>
      </w:r>
      <w:r w:rsidR="00547B36" w:rsidRPr="009A7E2E">
        <w:rPr>
          <w:b/>
          <w:color w:val="FF0000"/>
        </w:rPr>
        <w:t xml:space="preserve"> (350 words)</w:t>
      </w:r>
      <w:r w:rsidR="002251BF">
        <w:rPr>
          <w:b/>
          <w:color w:val="FF0000"/>
        </w:rPr>
        <w:t xml:space="preserve"> </w:t>
      </w:r>
    </w:p>
    <w:p w14:paraId="0F31F281" w14:textId="77777777" w:rsidR="00024995" w:rsidRPr="00C33159" w:rsidRDefault="00024995">
      <w:pPr>
        <w:pBdr>
          <w:top w:val="nil"/>
          <w:left w:val="nil"/>
          <w:bottom w:val="nil"/>
          <w:right w:val="nil"/>
          <w:between w:val="nil"/>
          <w:bar w:val="nil"/>
        </w:pBdr>
        <w:spacing w:after="0" w:line="240" w:lineRule="auto"/>
        <w:rPr>
          <w:rFonts w:eastAsiaTheme="majorEastAsia" w:cs="Calibri"/>
          <w:b/>
          <w:bCs/>
        </w:rPr>
      </w:pPr>
      <w:r w:rsidRPr="00C33159">
        <w:rPr>
          <w:rFonts w:cs="Calibri"/>
        </w:rPr>
        <w:br w:type="page"/>
      </w:r>
    </w:p>
    <w:p w14:paraId="1C5CAA41" w14:textId="400EFC94" w:rsidR="00841170" w:rsidRPr="00C33159" w:rsidRDefault="00B76DAD" w:rsidP="000B5602">
      <w:pPr>
        <w:pStyle w:val="Heading1"/>
        <w:spacing w:line="360" w:lineRule="auto"/>
        <w:jc w:val="both"/>
        <w:rPr>
          <w:rFonts w:asciiTheme="minorHAnsi" w:hAnsiTheme="minorHAnsi" w:cs="Calibri"/>
          <w:color w:val="auto"/>
          <w:sz w:val="22"/>
          <w:szCs w:val="22"/>
        </w:rPr>
      </w:pPr>
      <w:r w:rsidRPr="00C33159">
        <w:rPr>
          <w:rFonts w:asciiTheme="minorHAnsi" w:hAnsiTheme="minorHAnsi" w:cs="Calibri"/>
          <w:color w:val="auto"/>
          <w:sz w:val="22"/>
          <w:szCs w:val="22"/>
        </w:rPr>
        <w:lastRenderedPageBreak/>
        <w:t>I</w:t>
      </w:r>
      <w:r w:rsidR="008E0636" w:rsidRPr="00C33159">
        <w:rPr>
          <w:rFonts w:asciiTheme="minorHAnsi" w:hAnsiTheme="minorHAnsi" w:cs="Calibri"/>
          <w:color w:val="auto"/>
          <w:sz w:val="22"/>
          <w:szCs w:val="22"/>
        </w:rPr>
        <w:t>ntroduction</w:t>
      </w:r>
      <w:r w:rsidR="00FD4836" w:rsidRPr="00C33159">
        <w:rPr>
          <w:rFonts w:asciiTheme="minorHAnsi" w:hAnsiTheme="minorHAnsi" w:cs="Calibri"/>
          <w:color w:val="auto"/>
          <w:sz w:val="22"/>
          <w:szCs w:val="22"/>
        </w:rPr>
        <w:t xml:space="preserve"> </w:t>
      </w:r>
    </w:p>
    <w:p w14:paraId="2F62EA3B" w14:textId="2FBBC23E" w:rsidR="00EA3AC2" w:rsidRPr="009A7E2E" w:rsidRDefault="00EA3AC2" w:rsidP="000B5602">
      <w:pPr>
        <w:autoSpaceDE w:val="0"/>
        <w:autoSpaceDN w:val="0"/>
        <w:adjustRightInd w:val="0"/>
        <w:spacing w:after="0" w:line="360" w:lineRule="auto"/>
        <w:jc w:val="both"/>
        <w:rPr>
          <w:rFonts w:cs="Calibri"/>
        </w:rPr>
      </w:pPr>
      <w:bookmarkStart w:id="3" w:name="_Toc319288016"/>
      <w:r w:rsidRPr="009A7E2E">
        <w:rPr>
          <w:rFonts w:cs="Calibri"/>
        </w:rPr>
        <w:t xml:space="preserve">The UNAIDS goal of eliminating HIV by 2030 </w:t>
      </w:r>
      <w:r w:rsidR="00DC48AD" w:rsidRPr="009A7E2E">
        <w:rPr>
          <w:rFonts w:cs="Calibri"/>
        </w:rPr>
        <w:t xml:space="preserve">is </w:t>
      </w:r>
      <w:r w:rsidRPr="009A7E2E">
        <w:rPr>
          <w:rFonts w:cs="Calibri"/>
        </w:rPr>
        <w:t xml:space="preserve">unreachable without targeting </w:t>
      </w:r>
      <w:r w:rsidR="006317EF" w:rsidRPr="009A7E2E">
        <w:rPr>
          <w:rFonts w:cs="Calibri"/>
        </w:rPr>
        <w:t xml:space="preserve">testing, </w:t>
      </w:r>
      <w:r w:rsidRPr="009A7E2E">
        <w:rPr>
          <w:rFonts w:cs="Calibri"/>
        </w:rPr>
        <w:t>prevention</w:t>
      </w:r>
      <w:r w:rsidR="006317EF" w:rsidRPr="00681931">
        <w:rPr>
          <w:rFonts w:cs="Calibri"/>
        </w:rPr>
        <w:t xml:space="preserve"> and care</w:t>
      </w:r>
      <w:r w:rsidR="001D4ACA" w:rsidRPr="009A7E2E">
        <w:rPr>
          <w:rFonts w:cs="Calibri"/>
        </w:rPr>
        <w:fldChar w:fldCharType="begin"/>
      </w:r>
      <w:r w:rsidR="008C22A0">
        <w:rPr>
          <w:rFonts w:cs="Calibri"/>
        </w:rPr>
        <w:instrText xml:space="preserve"> ADDIN EN.CITE &lt;EndNote&gt;&lt;Cite&gt;&lt;Author&gt;Coalition&lt;/Author&gt;&lt;Year&gt;2017&lt;/Year&gt;&lt;RecNum&gt;2554&lt;/RecNum&gt;&lt;DisplayText&gt;[1]&lt;/DisplayText&gt;&lt;record&gt;&lt;rec-number&gt;2554&lt;/rec-number&gt;&lt;foreign-keys&gt;&lt;key app="EN" db-id="d5vzssd9bzzp26eswtr50z29st0ttaerppaf" timestamp="1530813267"&gt;2554&lt;/key&gt;&lt;/foreign-keys&gt;&lt;ref-type name="Report"&gt;27&lt;/ref-type&gt;&lt;contributors&gt;&lt;authors&gt;&lt;author&gt;Global HIV Prevention Coalition,&lt;/author&gt;&lt;/authors&gt;&lt;tertiary-authors&gt;&lt;author&gt;UNAIDS&lt;/author&gt;&lt;/tertiary-authors&gt;&lt;/contributors&gt;&lt;titles&gt;&lt;title&gt;HIV Prevention 2020 Road Map: Accelerating HIV prevention to reduce new infections by 75%&lt;/title&gt;&lt;/titles&gt;&lt;dates&gt;&lt;year&gt;2017&lt;/year&gt;&lt;/dates&gt;&lt;pub-location&gt;Geneva&lt;/pub-location&gt;&lt;publisher&gt;Joint United Nations Programme on HIV/AIDS (UNAIDS)&lt;/publisher&gt;&lt;urls&gt;&lt;/urls&gt;&lt;/record&gt;&lt;/Cite&gt;&lt;/EndNote&gt;</w:instrText>
      </w:r>
      <w:r w:rsidR="001D4ACA" w:rsidRPr="009A7E2E">
        <w:rPr>
          <w:rFonts w:cs="Calibri"/>
        </w:rPr>
        <w:fldChar w:fldCharType="separate"/>
      </w:r>
      <w:r w:rsidR="001D4ACA" w:rsidRPr="009A7E2E">
        <w:rPr>
          <w:rFonts w:cs="Calibri"/>
          <w:noProof/>
        </w:rPr>
        <w:t>[1]</w:t>
      </w:r>
      <w:r w:rsidR="001D4ACA" w:rsidRPr="009A7E2E">
        <w:rPr>
          <w:rFonts w:cs="Calibri"/>
        </w:rPr>
        <w:fldChar w:fldCharType="end"/>
      </w:r>
      <w:r w:rsidRPr="009A7E2E">
        <w:rPr>
          <w:rFonts w:cs="Calibri"/>
        </w:rPr>
        <w:t xml:space="preserve"> </w:t>
      </w:r>
      <w:r w:rsidR="001D4ACA" w:rsidRPr="009A7E2E">
        <w:rPr>
          <w:rFonts w:cs="Calibri"/>
        </w:rPr>
        <w:fldChar w:fldCharType="begin"/>
      </w:r>
      <w:r w:rsidR="008C22A0">
        <w:rPr>
          <w:rFonts w:cs="Calibri"/>
        </w:rPr>
        <w:instrText xml:space="preserve"> ADDIN EN.CITE &lt;EndNote&gt;&lt;Cite&gt;&lt;Author&gt;Joint United Nations Programme on HIV/AIDS&lt;/Author&gt;&lt;Year&gt;2017&lt;/Year&gt;&lt;RecNum&gt;2468&lt;/RecNum&gt;&lt;DisplayText&gt;[2]&lt;/DisplayText&gt;&lt;record&gt;&lt;rec-number&gt;2468&lt;/rec-number&gt;&lt;foreign-keys&gt;&lt;key app="EN" db-id="d5vzssd9bzzp26eswtr50z29st0ttaerppaf" timestamp="1505808297"&gt;2468&lt;/key&gt;&lt;/foreign-keys&gt;&lt;ref-type name="Report"&gt;27&lt;/ref-type&gt;&lt;contributors&gt;&lt;authors&gt;&lt;author&gt;Joint United Nations Programme on HIV/AIDS,&lt;/author&gt;&lt;author&gt;UNAIDS.&lt;/author&gt;&lt;/authors&gt;&lt;tertiary-authors&gt;&lt;author&gt;UNAIDS&lt;/author&gt;&lt;/tertiary-authors&gt;&lt;/contributors&gt;&lt;titles&gt;&lt;title&gt;Ending AIDS: Progress towards the 90-90-90 targets. Global AIDS Update&lt;/title&gt;&lt;/titles&gt;&lt;number&gt;JC2900E&lt;/number&gt;&lt;dates&gt;&lt;year&gt;2017&lt;/year&gt;&lt;/dates&gt;&lt;pub-location&gt;Geneva&lt;/pub-location&gt;&lt;publisher&gt;UNAIDS&lt;/publisher&gt;&lt;urls&gt;&lt;/urls&gt;&lt;/record&gt;&lt;/Cite&gt;&lt;/EndNote&gt;</w:instrText>
      </w:r>
      <w:r w:rsidR="001D4ACA" w:rsidRPr="003D7F98">
        <w:rPr>
          <w:rFonts w:cs="Calibri"/>
        </w:rPr>
        <w:fldChar w:fldCharType="separate"/>
      </w:r>
      <w:r w:rsidR="001D4ACA" w:rsidRPr="009A7E2E">
        <w:rPr>
          <w:rFonts w:cs="Calibri"/>
          <w:noProof/>
        </w:rPr>
        <w:t>[2]</w:t>
      </w:r>
      <w:r w:rsidR="001D4ACA" w:rsidRPr="009A7E2E">
        <w:rPr>
          <w:rFonts w:cs="Calibri"/>
        </w:rPr>
        <w:fldChar w:fldCharType="end"/>
      </w:r>
      <w:r w:rsidRPr="009A7E2E">
        <w:rPr>
          <w:rFonts w:cs="Calibri"/>
        </w:rPr>
        <w:t xml:space="preserve"> more effectively. Despite 21 of 37 million </w:t>
      </w:r>
      <w:r w:rsidR="008C22A0">
        <w:t>people living with HIV</w:t>
      </w:r>
      <w:r w:rsidR="008C22A0" w:rsidRPr="009A7E2E" w:rsidDel="008C22A0">
        <w:rPr>
          <w:rFonts w:cs="Calibri"/>
        </w:rPr>
        <w:t xml:space="preserve"> </w:t>
      </w:r>
      <w:r w:rsidR="002251BF">
        <w:rPr>
          <w:rFonts w:cs="Calibri"/>
        </w:rPr>
        <w:t xml:space="preserve">(PLHIV) </w:t>
      </w:r>
      <w:r w:rsidRPr="009A7E2E">
        <w:rPr>
          <w:rFonts w:cs="Calibri"/>
        </w:rPr>
        <w:t>accessing antiretroviral therapy (ART) globally,</w:t>
      </w:r>
      <w:r w:rsidRPr="009A7E2E">
        <w:rPr>
          <w:rFonts w:cs="Calibri"/>
          <w:color w:val="FF0000"/>
        </w:rPr>
        <w:t xml:space="preserve"> </w:t>
      </w:r>
      <w:r w:rsidRPr="009A7E2E">
        <w:rPr>
          <w:rFonts w:cs="Calibri"/>
        </w:rPr>
        <w:t>1.8 million new infections occurred in 201</w:t>
      </w:r>
      <w:r w:rsidR="006317EF" w:rsidRPr="009A7E2E">
        <w:rPr>
          <w:rFonts w:cs="Calibri"/>
        </w:rPr>
        <w:t>7</w:t>
      </w:r>
      <w:r w:rsidRPr="009A7E2E">
        <w:rPr>
          <w:rFonts w:cs="Calibri"/>
        </w:rPr>
        <w:t xml:space="preserve">, </w:t>
      </w:r>
      <w:r w:rsidR="006317EF" w:rsidRPr="00681931">
        <w:rPr>
          <w:rFonts w:cs="Calibri"/>
        </w:rPr>
        <w:t>98</w:t>
      </w:r>
      <w:r w:rsidRPr="00681931">
        <w:rPr>
          <w:rFonts w:cs="Calibri"/>
        </w:rPr>
        <w:t xml:space="preserve">0,000 in </w:t>
      </w:r>
      <w:r w:rsidR="006317EF" w:rsidRPr="00C33159">
        <w:rPr>
          <w:rFonts w:cs="Calibri"/>
        </w:rPr>
        <w:t xml:space="preserve">sub-Saharan </w:t>
      </w:r>
      <w:r w:rsidRPr="00C33159">
        <w:rPr>
          <w:rFonts w:cs="Calibri"/>
        </w:rPr>
        <w:t>Africa.</w:t>
      </w:r>
      <w:r w:rsidR="00CE4669" w:rsidRPr="00C33159">
        <w:rPr>
          <w:rFonts w:cs="Calibri"/>
        </w:rPr>
        <w:t xml:space="preserve"> </w:t>
      </w:r>
      <w:r w:rsidR="00067724" w:rsidRPr="00C33159">
        <w:rPr>
          <w:rFonts w:cs="Calibri"/>
        </w:rPr>
        <w:t>T</w:t>
      </w:r>
      <w:r w:rsidRPr="00C33159">
        <w:rPr>
          <w:rFonts w:cs="Calibri"/>
        </w:rPr>
        <w:t>he region’s demographic transition</w:t>
      </w:r>
      <w:r w:rsidR="00067724" w:rsidRPr="00C33159">
        <w:rPr>
          <w:rFonts w:cs="Calibri"/>
        </w:rPr>
        <w:t>, wherein</w:t>
      </w:r>
      <w:r w:rsidR="005071A2" w:rsidRPr="00C33159">
        <w:rPr>
          <w:rFonts w:cs="Calibri"/>
        </w:rPr>
        <w:t xml:space="preserve"> </w:t>
      </w:r>
      <w:r w:rsidRPr="00C33159">
        <w:rPr>
          <w:rFonts w:cs="Calibri"/>
        </w:rPr>
        <w:t xml:space="preserve">40% of </w:t>
      </w:r>
      <w:r w:rsidR="005071A2" w:rsidRPr="00C33159">
        <w:rPr>
          <w:rFonts w:cs="Calibri"/>
        </w:rPr>
        <w:t>the region</w:t>
      </w:r>
      <w:r w:rsidR="00067724" w:rsidRPr="00C33159">
        <w:rPr>
          <w:rFonts w:cs="Calibri"/>
        </w:rPr>
        <w:t>’s population</w:t>
      </w:r>
      <w:r w:rsidR="005071A2" w:rsidRPr="00C33159">
        <w:rPr>
          <w:rFonts w:cs="Calibri"/>
        </w:rPr>
        <w:t xml:space="preserve"> </w:t>
      </w:r>
      <w:r w:rsidR="00067724" w:rsidRPr="00C33159">
        <w:rPr>
          <w:rFonts w:cs="Calibri"/>
        </w:rPr>
        <w:t xml:space="preserve">is </w:t>
      </w:r>
      <w:r w:rsidRPr="00C33159">
        <w:rPr>
          <w:rFonts w:cs="Calibri"/>
        </w:rPr>
        <w:t>aged &lt;15 years</w:t>
      </w:r>
      <w:r w:rsidR="00CE4669" w:rsidRPr="00C33159">
        <w:rPr>
          <w:rFonts w:cs="Calibri"/>
        </w:rPr>
        <w:t xml:space="preserve"> </w:t>
      </w:r>
      <w:r w:rsidR="00067724" w:rsidRPr="00C33159">
        <w:rPr>
          <w:rFonts w:cs="Calibri"/>
        </w:rPr>
        <w:t>means that w</w:t>
      </w:r>
      <w:r w:rsidRPr="00C33159">
        <w:rPr>
          <w:rFonts w:cs="Calibri"/>
        </w:rPr>
        <w:t xml:space="preserve">ithout substantial reductions in HIV incidence, the absolute number of new HIV infections </w:t>
      </w:r>
      <w:r w:rsidR="005071A2" w:rsidRPr="00C33159">
        <w:rPr>
          <w:rFonts w:cs="Calibri"/>
        </w:rPr>
        <w:t xml:space="preserve">in southern Africa </w:t>
      </w:r>
      <w:r w:rsidRPr="00136363">
        <w:rPr>
          <w:rFonts w:cs="Calibri"/>
        </w:rPr>
        <w:t>will double in the next 20 years</w:t>
      </w:r>
      <w:r w:rsidR="001D4ACA" w:rsidRPr="009A7E2E">
        <w:rPr>
          <w:rFonts w:cs="Calibri"/>
        </w:rPr>
        <w:fldChar w:fldCharType="begin">
          <w:fldData xml:space="preserve">PEVuZE5vdGU+PENpdGU+PEF1dGhvcj5DYW5uaW5nPC9BdXRob3I+PFllYXI+MjAxNTwvWWVhcj48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</w:fldData>
        </w:fldChar>
      </w:r>
      <w:r w:rsidR="008C22A0">
        <w:rPr>
          <w:rFonts w:cs="Calibri"/>
        </w:rPr>
        <w:instrText xml:space="preserve"> ADDIN EN.CITE </w:instrText>
      </w:r>
      <w:r w:rsidR="008C22A0">
        <w:rPr>
          <w:rFonts w:cs="Calibri"/>
        </w:rPr>
        <w:fldChar w:fldCharType="begin">
          <w:fldData xml:space="preserve">PEVuZE5vdGU+PENpdGU+PEF1dGhvcj5DYW5uaW5nPC9BdXRob3I+PFllYXI+MjAxNTwvWWVhcj48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</w:fldData>
        </w:fldChar>
      </w:r>
      <w:r w:rsidR="008C22A0">
        <w:rPr>
          <w:rFonts w:cs="Calibri"/>
        </w:rPr>
        <w:instrText xml:space="preserve"> ADDIN EN.CITE.DATA </w:instrText>
      </w:r>
      <w:r w:rsidR="008C22A0">
        <w:rPr>
          <w:rFonts w:cs="Calibri"/>
        </w:rPr>
      </w:r>
      <w:r w:rsidR="008C22A0">
        <w:rPr>
          <w:rFonts w:cs="Calibri"/>
        </w:rPr>
        <w:fldChar w:fldCharType="end"/>
      </w:r>
      <w:r w:rsidR="001D4ACA" w:rsidRPr="003D7F98">
        <w:rPr>
          <w:rFonts w:cs="Calibri"/>
        </w:rPr>
      </w:r>
      <w:r w:rsidR="001D4ACA" w:rsidRPr="003D7F98">
        <w:rPr>
          <w:rFonts w:cs="Calibri"/>
        </w:rPr>
        <w:fldChar w:fldCharType="separate"/>
      </w:r>
      <w:r w:rsidR="00D26404" w:rsidRPr="009A7E2E">
        <w:rPr>
          <w:rFonts w:cs="Calibri"/>
          <w:noProof/>
        </w:rPr>
        <w:t>[3, 4]</w:t>
      </w:r>
      <w:r w:rsidR="001D4ACA" w:rsidRPr="009A7E2E">
        <w:rPr>
          <w:rFonts w:cs="Calibri"/>
        </w:rPr>
        <w:fldChar w:fldCharType="end"/>
      </w:r>
      <w:r w:rsidR="004F04A6" w:rsidRPr="009A7E2E">
        <w:rPr>
          <w:rFonts w:cs="Calibri"/>
        </w:rPr>
        <w:t>.</w:t>
      </w:r>
    </w:p>
    <w:p w14:paraId="00C0A3FE" w14:textId="77777777" w:rsidR="00EA3AC2" w:rsidRPr="00C33159" w:rsidRDefault="00EA3AC2" w:rsidP="000B5602">
      <w:pPr>
        <w:autoSpaceDE w:val="0"/>
        <w:autoSpaceDN w:val="0"/>
        <w:adjustRightInd w:val="0"/>
        <w:spacing w:after="0" w:line="360" w:lineRule="auto"/>
        <w:jc w:val="both"/>
        <w:rPr>
          <w:rFonts w:cs="Calibri"/>
        </w:rPr>
      </w:pPr>
    </w:p>
    <w:p w14:paraId="4B7EEB4F" w14:textId="1630F5EF" w:rsidR="002A7163" w:rsidRPr="009A7E2E" w:rsidRDefault="00EA3AC2" w:rsidP="002A7163">
      <w:pPr>
        <w:pStyle w:val="CommentText"/>
        <w:spacing w:line="360" w:lineRule="auto"/>
        <w:jc w:val="both"/>
        <w:rPr>
          <w:rFonts w:asciiTheme="minorHAnsi" w:hAnsiTheme="minorHAnsi" w:cs="Calibri" w:hint="eastAsia"/>
          <w:sz w:val="22"/>
          <w:szCs w:val="22"/>
        </w:rPr>
      </w:pPr>
      <w:r w:rsidRPr="00C33159">
        <w:rPr>
          <w:rFonts w:asciiTheme="minorHAnsi" w:hAnsiTheme="minorHAnsi" w:cs="Calibri"/>
          <w:sz w:val="22"/>
          <w:szCs w:val="22"/>
        </w:rPr>
        <w:t>These figures hide disparity in risk of HIV acquisition</w:t>
      </w:r>
      <w:r w:rsidR="004F04A6" w:rsidRPr="00C33159">
        <w:rPr>
          <w:rFonts w:asciiTheme="minorHAnsi" w:hAnsiTheme="minorHAnsi" w:cs="Calibri"/>
          <w:sz w:val="22"/>
          <w:szCs w:val="22"/>
        </w:rPr>
        <w:t xml:space="preserve"> </w:t>
      </w:r>
      <w:r w:rsidR="00E8376B" w:rsidRPr="00C33159">
        <w:rPr>
          <w:rFonts w:asciiTheme="minorHAnsi" w:hAnsiTheme="minorHAnsi" w:cs="Calibri"/>
          <w:sz w:val="22"/>
          <w:szCs w:val="22"/>
        </w:rPr>
        <w:t>by</w:t>
      </w:r>
      <w:r w:rsidR="004F04A6" w:rsidRPr="00C33159">
        <w:rPr>
          <w:rFonts w:asciiTheme="minorHAnsi" w:hAnsiTheme="minorHAnsi" w:cs="Calibri"/>
          <w:sz w:val="22"/>
          <w:szCs w:val="22"/>
        </w:rPr>
        <w:t xml:space="preserve"> age, sex, geography and behaviour</w:t>
      </w:r>
      <w:r w:rsidR="001D4ACA" w:rsidRPr="009A7E2E">
        <w:rPr>
          <w:rFonts w:asciiTheme="minorHAnsi" w:hAnsiTheme="minorHAnsi" w:cs="Calibri"/>
          <w:sz w:val="22"/>
          <w:szCs w:val="22"/>
        </w:rPr>
        <w:fldChar w:fldCharType="begin"/>
      </w:r>
      <w:r w:rsidR="008C22A0">
        <w:rPr>
          <w:rFonts w:asciiTheme="minorHAnsi" w:hAnsiTheme="minorHAnsi" w:cs="Calibri" w:hint="eastAsia"/>
          <w:sz w:val="22"/>
          <w:szCs w:val="22"/>
        </w:rPr>
        <w:instrText xml:space="preserve"> ADDIN EN.CITE &lt;EndNote&gt;&lt;Cite&gt;&lt;Author&gt;Coalition&lt;/Author&gt;&lt;Year&gt;2017&lt;/Year&gt;&lt;RecNum&gt;2554&lt;/RecNum&gt;&lt;DisplayText&gt;[1]&lt;/DisplayText&gt;&lt;record&gt;&lt;rec-number&gt;2554&lt;/rec-number&gt;&lt;foreign-keys&gt;&lt;key app="EN" db-id="d5vzssd9bzzp26eswtr50z29st0ttaerppaf" timestamp="1530813267"&gt;2554&lt;/key&gt;&lt;/foreign-keys&gt;&lt;ref-type name="Report"&gt;27&lt;/ref-type&gt;&lt;contributors&gt;&lt;authors&gt;&lt;author&gt;Global HIV Prevention Coalition,&lt;/author&gt;&lt;/authors&gt;&lt;tertiary-authors&gt;&lt;author&gt;UNAIDS&lt;/author&gt;&lt;/tertiary-authors&gt;&lt;/contributors&gt;&lt;titles&gt;&lt;title&gt;HIV Prevention 2020 Road Map: Accelerating HIV prevention to reduce new infections by 75%&lt;/title&gt;&lt;/titles&gt;&lt;dates&gt;&lt;year&gt;2017&lt;/year&gt;&lt;/dates&gt;&lt;pub-location&gt;Geneva&lt;/pub-location&gt;&lt;publisher&gt;Joint United Nations Programme on HIV/AIDS (UNAIDS)&lt;/publisher&gt;&lt;urls&gt;&lt;/urls&gt;&lt;/record&gt;&lt;/Cite&gt;&lt;/EndNote&gt;</w:instrText>
      </w:r>
      <w:r w:rsidR="001D4ACA" w:rsidRPr="003D7F98">
        <w:rPr>
          <w:rFonts w:asciiTheme="minorHAnsi" w:hAnsiTheme="minorHAnsi" w:cs="Calibri"/>
          <w:sz w:val="22"/>
          <w:szCs w:val="22"/>
        </w:rPr>
        <w:fldChar w:fldCharType="separate"/>
      </w:r>
      <w:r w:rsidR="001D4ACA" w:rsidRPr="009A7E2E">
        <w:rPr>
          <w:rFonts w:asciiTheme="minorHAnsi" w:hAnsiTheme="minorHAnsi" w:cs="Calibri"/>
          <w:noProof/>
          <w:sz w:val="22"/>
          <w:szCs w:val="22"/>
        </w:rPr>
        <w:t>[1]</w:t>
      </w:r>
      <w:r w:rsidR="001D4ACA" w:rsidRPr="009A7E2E">
        <w:rPr>
          <w:rFonts w:asciiTheme="minorHAnsi" w:hAnsiTheme="minorHAnsi" w:cs="Calibri"/>
          <w:sz w:val="22"/>
          <w:szCs w:val="22"/>
        </w:rPr>
        <w:fldChar w:fldCharType="end"/>
      </w:r>
      <w:r w:rsidR="004F04A6" w:rsidRPr="009A7E2E">
        <w:rPr>
          <w:rFonts w:asciiTheme="minorHAnsi" w:hAnsiTheme="minorHAnsi" w:cs="Calibri"/>
          <w:sz w:val="22"/>
          <w:szCs w:val="22"/>
        </w:rPr>
        <w:t>.</w:t>
      </w:r>
      <w:r w:rsidRPr="009A7E2E">
        <w:rPr>
          <w:rFonts w:asciiTheme="minorHAnsi" w:hAnsiTheme="minorHAnsi" w:cs="Calibri"/>
          <w:sz w:val="22"/>
          <w:szCs w:val="22"/>
        </w:rPr>
        <w:t xml:space="preserve"> </w:t>
      </w:r>
      <w:r w:rsidR="004F04A6" w:rsidRPr="00C33159">
        <w:rPr>
          <w:rFonts w:asciiTheme="minorHAnsi" w:hAnsiTheme="minorHAnsi" w:cs="Calibri"/>
          <w:sz w:val="22"/>
          <w:szCs w:val="22"/>
        </w:rPr>
        <w:t xml:space="preserve">For example, </w:t>
      </w:r>
      <w:r w:rsidR="00BC613B" w:rsidRPr="00C33159">
        <w:rPr>
          <w:rFonts w:asciiTheme="minorHAnsi" w:hAnsiTheme="minorHAnsi" w:cs="Calibri"/>
          <w:sz w:val="22"/>
          <w:szCs w:val="22"/>
        </w:rPr>
        <w:t xml:space="preserve">odds </w:t>
      </w:r>
      <w:r w:rsidR="00AA7EE9" w:rsidRPr="00C33159">
        <w:rPr>
          <w:rFonts w:asciiTheme="minorHAnsi" w:hAnsiTheme="minorHAnsi" w:cs="Calibri"/>
          <w:sz w:val="22"/>
          <w:szCs w:val="22"/>
        </w:rPr>
        <w:t xml:space="preserve">of </w:t>
      </w:r>
      <w:r w:rsidRPr="00C33159">
        <w:rPr>
          <w:rFonts w:asciiTheme="minorHAnsi" w:hAnsiTheme="minorHAnsi" w:cs="Calibri"/>
          <w:sz w:val="22"/>
          <w:szCs w:val="22"/>
        </w:rPr>
        <w:t xml:space="preserve">HIV infection among </w:t>
      </w:r>
      <w:r w:rsidR="00B814B1" w:rsidRPr="00C33159">
        <w:rPr>
          <w:rFonts w:asciiTheme="minorHAnsi" w:hAnsiTheme="minorHAnsi" w:cs="Calibri"/>
          <w:sz w:val="22"/>
          <w:szCs w:val="22"/>
        </w:rPr>
        <w:t>female sex workers (</w:t>
      </w:r>
      <w:r w:rsidRPr="00C33159">
        <w:rPr>
          <w:rFonts w:asciiTheme="minorHAnsi" w:hAnsiTheme="minorHAnsi" w:cs="Calibri"/>
          <w:sz w:val="22"/>
          <w:szCs w:val="22"/>
        </w:rPr>
        <w:t>FSW</w:t>
      </w:r>
      <w:r w:rsidR="00B814B1" w:rsidRPr="00C33159">
        <w:rPr>
          <w:rFonts w:asciiTheme="minorHAnsi" w:hAnsiTheme="minorHAnsi" w:cs="Calibri"/>
          <w:sz w:val="22"/>
          <w:szCs w:val="22"/>
        </w:rPr>
        <w:t>)</w:t>
      </w:r>
      <w:r w:rsidRPr="00C33159">
        <w:rPr>
          <w:rFonts w:asciiTheme="minorHAnsi" w:hAnsiTheme="minorHAnsi" w:cs="Calibri"/>
          <w:sz w:val="22"/>
          <w:szCs w:val="22"/>
        </w:rPr>
        <w:t xml:space="preserve"> </w:t>
      </w:r>
      <w:r w:rsidR="009053A8" w:rsidRPr="00C33159">
        <w:rPr>
          <w:rFonts w:asciiTheme="minorHAnsi" w:hAnsiTheme="minorHAnsi" w:cs="Calibri"/>
          <w:sz w:val="22"/>
          <w:szCs w:val="22"/>
        </w:rPr>
        <w:t>across</w:t>
      </w:r>
      <w:r w:rsidRPr="00C33159">
        <w:rPr>
          <w:rFonts w:asciiTheme="minorHAnsi" w:hAnsiTheme="minorHAnsi" w:cs="Calibri"/>
          <w:sz w:val="22"/>
          <w:szCs w:val="22"/>
        </w:rPr>
        <w:t xml:space="preserve"> sub-Saharan Africa</w:t>
      </w:r>
      <w:r w:rsidR="00BC613B" w:rsidRPr="00C33159">
        <w:rPr>
          <w:rFonts w:asciiTheme="minorHAnsi" w:hAnsiTheme="minorHAnsi" w:cs="Calibri"/>
          <w:sz w:val="22"/>
          <w:szCs w:val="22"/>
        </w:rPr>
        <w:t xml:space="preserve"> (SSA)</w:t>
      </w:r>
      <w:r w:rsidRPr="00C33159">
        <w:rPr>
          <w:rFonts w:asciiTheme="minorHAnsi" w:hAnsiTheme="minorHAnsi" w:cs="Calibri"/>
          <w:sz w:val="22"/>
          <w:szCs w:val="22"/>
        </w:rPr>
        <w:t xml:space="preserve"> is 11 times higher than among </w:t>
      </w:r>
      <w:r w:rsidR="001D4ACA" w:rsidRPr="00C33159">
        <w:rPr>
          <w:rFonts w:asciiTheme="minorHAnsi" w:hAnsiTheme="minorHAnsi" w:cs="Calibri"/>
          <w:sz w:val="22"/>
          <w:szCs w:val="22"/>
        </w:rPr>
        <w:t>adult women generally</w:t>
      </w:r>
      <w:r w:rsidR="001D4ACA" w:rsidRPr="009A7E2E">
        <w:rPr>
          <w:rFonts w:asciiTheme="minorHAnsi" w:hAnsiTheme="minorHAnsi" w:cs="Calibri"/>
          <w:sz w:val="22"/>
          <w:szCs w:val="22"/>
        </w:rPr>
        <w:fldChar w:fldCharType="begin"/>
      </w:r>
      <w:r w:rsidR="008C22A0">
        <w:rPr>
          <w:rFonts w:asciiTheme="minorHAnsi" w:hAnsiTheme="minorHAnsi" w:cs="Calibri" w:hint="eastAsia"/>
          <w:sz w:val="22"/>
          <w:szCs w:val="22"/>
        </w:rPr>
        <w:instrText xml:space="preserve"> ADDIN EN.CITE &lt;EndNote&gt;&lt;Cite&gt;&lt;Author&gt;Baral&lt;/Author&gt;&lt;Year&gt;2012&lt;/Year&gt;&lt;RecNum&gt;2086&lt;/RecNum&gt;&lt;DisplayText&gt;[5]&lt;/DisplayText&gt;&lt;record&gt;&lt;rec-number&gt;2086&lt;/rec-number&gt;&lt;foreign-keys&gt;&lt;key app="EN" db-id="d5vzssd9bzzp26eswtr50z29st0ttaerppaf" timestamp="1385820274"&gt;2086&lt;/key&gt;&lt;/foreign-keys&gt;&lt;ref-type name="Journal Article"&gt;17&lt;/ref-type&gt;&lt;contributors&gt;&lt;authors&gt;&lt;author&gt;Baral, S.&lt;/author&gt;&lt;author&gt;Beyrer, C.&lt;/author&gt;&lt;author&gt;Muessig, K.&lt;/author&gt;&lt;author&gt;Poteat, T.&lt;/author&gt;&lt;author&gt;Wirtz, A. L.&lt;/author&gt;&lt;author&gt;Decker, M. R.&lt;/author&gt;&lt;author&gt;Sherman, S. G.&lt;/author&gt;&lt;author&gt;Kerrigan, D.&lt;/author&gt;&lt;/authors&gt;&lt;/contributors&gt;&lt;auth-address&gt;Johns Hopkins School of Public Health, Baltimore, MD 21205, USA. sbaral@jhsph.edu&lt;/auth-address&gt;&lt;titles&gt;&lt;title&gt;Burden of HIV among female sex workers in low-income and middle-income countries: a systematic review and meta-analysis&lt;/title&gt;&lt;secondary-title&gt;Lancet Infect Dis&lt;/secondary-title&gt;&lt;alt-title&gt;The Lancet infectious diseases&lt;/alt-title&gt;&lt;/titles&gt;&lt;periodical&gt;&lt;full-title&gt;Lancet Infect Dis&lt;/full-title&gt;&lt;/periodical&gt;&lt;alt-periodical&gt;&lt;full-title&gt;The Lancet Infectious Diseases&lt;/full-title&gt;&lt;/alt-periodical&gt;&lt;pages&gt;538-49&lt;/pages&gt;&lt;volume&gt;12&lt;/volume&gt;&lt;number&gt;7&lt;/number&gt;&lt;keywords&gt;&lt;keyword&gt;Africa/epidemiology&lt;/keyword&gt;&lt;keyword&gt;Asia/epidemiology&lt;/keyword&gt;&lt;keyword&gt;Developing Countries/*statistics &amp;amp; numerical data&lt;/keyword&gt;&lt;keyword&gt;Europe, Eastern/epidemiology&lt;/keyword&gt;&lt;keyword&gt;Female&lt;/keyword&gt;&lt;keyword&gt;HIV Infections/*epidemiology&lt;/keyword&gt;&lt;keyword&gt;Humans&lt;/keyword&gt;&lt;keyword&gt;Latin America/epidemiology&lt;/keyword&gt;&lt;keyword&gt;Prevalence&lt;/keyword&gt;&lt;keyword&gt;Sex Workers/*statistics &amp;amp; numerical data&lt;/keyword&gt;&lt;/keywords&gt;&lt;dates&gt;&lt;year&gt;2012&lt;/year&gt;&lt;pub-dates&gt;&lt;date&gt;Jul&lt;/date&gt;&lt;/pub-dates&gt;&lt;/dates&gt;&lt;isbn&gt;1474-4457 (Electronic)&amp;#xD;1473-3099 (Linking)&lt;/isbn&gt;&lt;accession-num&gt;22424777&lt;/accession-num&gt;&lt;urls&gt;&lt;related-urls&gt;&lt;url&gt;http://www.ncbi.nlm.nih.gov/pubmed/22424777&lt;/url&gt;&lt;/related-urls&gt;&lt;/urls&gt;&lt;electronic-resource-num&gt;10.1016/S1473-3099(12)70066-X&lt;/electronic-resource-num&gt;&lt;/record&gt;&lt;/Cite&gt;&lt;/EndNote&gt;</w:instrText>
      </w:r>
      <w:r w:rsidR="001D4ACA" w:rsidRPr="003D7F98">
        <w:rPr>
          <w:rFonts w:asciiTheme="minorHAnsi" w:hAnsiTheme="minorHAnsi" w:cs="Calibri"/>
          <w:sz w:val="22"/>
          <w:szCs w:val="22"/>
        </w:rPr>
        <w:fldChar w:fldCharType="separate"/>
      </w:r>
      <w:r w:rsidR="00D26404" w:rsidRPr="009A7E2E">
        <w:rPr>
          <w:rFonts w:asciiTheme="minorHAnsi" w:hAnsiTheme="minorHAnsi" w:cs="Calibri"/>
          <w:noProof/>
          <w:sz w:val="22"/>
          <w:szCs w:val="22"/>
        </w:rPr>
        <w:t>[5]</w:t>
      </w:r>
      <w:r w:rsidR="001D4ACA" w:rsidRPr="009A7E2E">
        <w:rPr>
          <w:rFonts w:asciiTheme="minorHAnsi" w:hAnsiTheme="minorHAnsi" w:cs="Calibri"/>
          <w:sz w:val="22"/>
          <w:szCs w:val="22"/>
        </w:rPr>
        <w:fldChar w:fldCharType="end"/>
      </w:r>
      <w:r w:rsidR="004F04A6" w:rsidRPr="009A7E2E">
        <w:rPr>
          <w:rFonts w:asciiTheme="minorHAnsi" w:hAnsiTheme="minorHAnsi" w:cs="Calibri"/>
          <w:sz w:val="22"/>
          <w:szCs w:val="22"/>
        </w:rPr>
        <w:t>.</w:t>
      </w:r>
      <w:r w:rsidRPr="009A7E2E">
        <w:rPr>
          <w:rFonts w:asciiTheme="minorHAnsi" w:hAnsiTheme="minorHAnsi" w:cs="Calibri"/>
          <w:sz w:val="22"/>
          <w:szCs w:val="22"/>
        </w:rPr>
        <w:t xml:space="preserve">  Suboptimal care-seeking</w:t>
      </w:r>
      <w:r w:rsidR="005F01CA" w:rsidRPr="009A7E2E">
        <w:rPr>
          <w:rFonts w:asciiTheme="minorHAnsi" w:hAnsiTheme="minorHAnsi" w:cs="Calibri"/>
          <w:sz w:val="22"/>
          <w:szCs w:val="22"/>
        </w:rPr>
        <w:t xml:space="preserve"> </w:t>
      </w:r>
      <w:bookmarkStart w:id="4" w:name="_GoBack"/>
      <w:r w:rsidR="005F01CA" w:rsidRPr="009A7E2E">
        <w:rPr>
          <w:rFonts w:asciiTheme="minorHAnsi" w:hAnsiTheme="minorHAnsi" w:cs="Calibri"/>
          <w:sz w:val="22"/>
          <w:szCs w:val="22"/>
        </w:rPr>
        <w:t xml:space="preserve">among </w:t>
      </w:r>
      <w:bookmarkEnd w:id="4"/>
      <w:r w:rsidR="00D26404" w:rsidRPr="009A7E2E">
        <w:rPr>
          <w:rFonts w:asciiTheme="minorHAnsi" w:hAnsiTheme="minorHAnsi" w:cs="Calibri"/>
          <w:sz w:val="22"/>
          <w:szCs w:val="22"/>
        </w:rPr>
        <w:t>F</w:t>
      </w:r>
      <w:r w:rsidR="00D26404" w:rsidRPr="00681931">
        <w:rPr>
          <w:rFonts w:asciiTheme="minorHAnsi" w:hAnsiTheme="minorHAnsi" w:cs="Calibri"/>
          <w:sz w:val="22"/>
          <w:szCs w:val="22"/>
        </w:rPr>
        <w:t>SW</w:t>
      </w:r>
      <w:r w:rsidRPr="00C33159">
        <w:rPr>
          <w:rFonts w:asciiTheme="minorHAnsi" w:hAnsiTheme="minorHAnsi" w:cs="Calibri"/>
          <w:sz w:val="22"/>
          <w:szCs w:val="22"/>
        </w:rPr>
        <w:t xml:space="preserve"> </w:t>
      </w:r>
      <w:r w:rsidR="00067724" w:rsidRPr="00C33159">
        <w:rPr>
          <w:rFonts w:asciiTheme="minorHAnsi" w:hAnsiTheme="minorHAnsi" w:cs="Calibri"/>
          <w:sz w:val="22"/>
          <w:szCs w:val="22"/>
        </w:rPr>
        <w:t xml:space="preserve">is </w:t>
      </w:r>
      <w:r w:rsidRPr="00C33159">
        <w:rPr>
          <w:rFonts w:asciiTheme="minorHAnsi" w:hAnsiTheme="minorHAnsi" w:cs="Calibri"/>
          <w:sz w:val="22"/>
          <w:szCs w:val="22"/>
        </w:rPr>
        <w:t>associated with poor health outcomes</w:t>
      </w:r>
      <w:r w:rsidR="008E0636" w:rsidRPr="009A7E2E">
        <w:rPr>
          <w:rFonts w:asciiTheme="minorHAnsi" w:hAnsiTheme="minorHAnsi" w:cs="Calibri"/>
          <w:sz w:val="22"/>
          <w:szCs w:val="22"/>
        </w:rPr>
        <w:fldChar w:fldCharType="begin"/>
      </w:r>
      <w:r w:rsidR="008C22A0">
        <w:rPr>
          <w:rFonts w:asciiTheme="minorHAnsi" w:hAnsiTheme="minorHAnsi" w:cs="Calibri" w:hint="eastAsia"/>
          <w:sz w:val="22"/>
          <w:szCs w:val="22"/>
        </w:rPr>
        <w:instrText xml:space="preserve"> ADDIN EN.CITE &lt;EndNote&gt;&lt;Cite&gt;&lt;Author&gt;Mountain&lt;/Author&gt;&lt;Year&gt;2014&lt;/Year&gt;&lt;RecNum&gt;2177&lt;/RecNum&gt;&lt;DisplayText&gt;[6]&lt;/DisplayText&gt;&lt;record&gt;&lt;rec-number&gt;2177&lt;/rec-number&gt;&lt;foreign-keys&gt;&lt;key app="EN" db-id="d5vzssd9bzzp26eswtr50z29st0ttaerppaf" timestamp="1456324895"&gt;2177&lt;/key&gt;&lt;/foreign-keys&gt;&lt;ref-type name="Journal Article"&gt;17&lt;/ref-type&gt;&lt;contributors&gt;&lt;authors&gt;&lt;author&gt;Mountain, Elisa&lt;/author&gt;&lt;author&gt;Mishra, Sharmistha&lt;/author&gt;&lt;author&gt;Vickerman, Peter&lt;/author&gt;&lt;author&gt;Pickles, Michael&lt;/author&gt;&lt;author&gt;Gilks, Charles&lt;/author&gt;&lt;author&gt;Boily, Marie-Claude&lt;/author&gt;&lt;/authors&gt;&lt;/contributors&gt;&lt;titles&gt;&lt;title&gt;Antiretroviral Therapy Uptake, Attrition, Adherence and Outcomes among HIV-Infected Female Sex Workers: A Systematic Review and Meta-Analysis&lt;/title&gt;&lt;secondary-title&gt;PLoS ONE&lt;/secondary-title&gt;&lt;/titles&gt;&lt;periodical&gt;&lt;full-title&gt;PLoS ONE&lt;/full-title&gt;&lt;/periodical&gt;&lt;pages&gt;e105645&lt;/pages&gt;&lt;volume&gt;9&lt;/volume&gt;&lt;number&gt;9&lt;/number&gt;&lt;dates&gt;&lt;year&gt;2014&lt;/year&gt;&lt;/dates&gt;&lt;publisher&gt;Public Library of Science&lt;/publisher&gt;&lt;urls&gt;&lt;related-urls&gt;&lt;url&gt;http://dx.doi.org/10.1371%2Fjournal.pone.0105645&lt;/url&gt;&lt;/related-urls&gt;&lt;/urls&gt;&lt;electronic-resource-num&gt;10.1371/journal.pone.0105645&lt;/electronic-resource-num&gt;&lt;/record&gt;&lt;/Cite&gt;&lt;/EndNote&gt;</w:instrText>
      </w:r>
      <w:r w:rsidR="008E0636" w:rsidRPr="003D7F98">
        <w:rPr>
          <w:rFonts w:asciiTheme="minorHAnsi" w:hAnsiTheme="minorHAnsi" w:cs="Calibri"/>
          <w:sz w:val="22"/>
          <w:szCs w:val="22"/>
        </w:rPr>
        <w:fldChar w:fldCharType="separate"/>
      </w:r>
      <w:r w:rsidR="00D26404" w:rsidRPr="009A7E2E">
        <w:rPr>
          <w:rFonts w:asciiTheme="minorHAnsi" w:hAnsiTheme="minorHAnsi" w:cs="Calibri"/>
          <w:noProof/>
          <w:sz w:val="22"/>
          <w:szCs w:val="22"/>
        </w:rPr>
        <w:t>[6]</w:t>
      </w:r>
      <w:r w:rsidR="008E0636" w:rsidRPr="009A7E2E">
        <w:rPr>
          <w:rFonts w:asciiTheme="minorHAnsi" w:hAnsiTheme="minorHAnsi" w:cs="Calibri"/>
          <w:sz w:val="22"/>
          <w:szCs w:val="22"/>
        </w:rPr>
        <w:fldChar w:fldCharType="end"/>
      </w:r>
      <w:r w:rsidRPr="009A7E2E">
        <w:rPr>
          <w:rFonts w:asciiTheme="minorHAnsi" w:hAnsiTheme="minorHAnsi" w:cs="Calibri"/>
          <w:sz w:val="22"/>
          <w:szCs w:val="22"/>
        </w:rPr>
        <w:t>, contributing a substantial proportion of new infections in the broader population</w:t>
      </w:r>
      <w:r w:rsidR="001D4ACA" w:rsidRPr="009A7E2E">
        <w:rPr>
          <w:rFonts w:asciiTheme="minorHAnsi" w:hAnsiTheme="minorHAnsi" w:cs="Calibri"/>
          <w:sz w:val="22"/>
          <w:szCs w:val="22"/>
        </w:rPr>
        <w:fldChar w:fldCharType="begin">
          <w:fldData xml:space="preserve">PEVuZE5vdGU+PENpdGU+PEF1dGhvcj5TdGVlbjwvQXV0aG9yPjxZZWFyPjIwMTQ8L1llYXI+PFJl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</w:fldData>
        </w:fldChar>
      </w:r>
      <w:r w:rsidR="008C22A0">
        <w:rPr>
          <w:rFonts w:asciiTheme="minorHAnsi" w:hAnsiTheme="minorHAnsi" w:cs="Calibri" w:hint="eastAsia"/>
          <w:sz w:val="22"/>
          <w:szCs w:val="22"/>
        </w:rPr>
        <w:instrText xml:space="preserve"> ADDIN EN.CITE </w:instrText>
      </w:r>
      <w:r w:rsidR="008C22A0">
        <w:rPr>
          <w:rFonts w:asciiTheme="minorHAnsi" w:hAnsiTheme="minorHAnsi" w:cs="Calibri" w:hint="eastAsia"/>
          <w:sz w:val="22"/>
          <w:szCs w:val="22"/>
        </w:rPr>
        <w:fldChar w:fldCharType="begin">
          <w:fldData xml:space="preserve">PEVuZE5vdGU+PENpdGU+PEF1dGhvcj5TdGVlbjwvQXV0aG9yPjxZZWFyPjIwMTQ8L1llYXI+PFJl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</w:fldData>
        </w:fldChar>
      </w:r>
      <w:r w:rsidR="008C22A0">
        <w:rPr>
          <w:rFonts w:asciiTheme="minorHAnsi" w:hAnsiTheme="minorHAnsi" w:cs="Calibri" w:hint="eastAsia"/>
          <w:sz w:val="22"/>
          <w:szCs w:val="22"/>
        </w:rPr>
        <w:instrText xml:space="preserve"> ADDIN EN.CITE.DATA </w:instrText>
      </w:r>
      <w:r w:rsidR="008C22A0">
        <w:rPr>
          <w:rFonts w:asciiTheme="minorHAnsi" w:hAnsiTheme="minorHAnsi" w:cs="Calibri" w:hint="eastAsia"/>
          <w:sz w:val="22"/>
          <w:szCs w:val="22"/>
        </w:rPr>
      </w:r>
      <w:r w:rsidR="008C22A0">
        <w:rPr>
          <w:rFonts w:asciiTheme="minorHAnsi" w:hAnsiTheme="minorHAnsi" w:cs="Calibri" w:hint="eastAsia"/>
          <w:sz w:val="22"/>
          <w:szCs w:val="22"/>
        </w:rPr>
        <w:fldChar w:fldCharType="end"/>
      </w:r>
      <w:r w:rsidR="001D4ACA" w:rsidRPr="003D7F98">
        <w:rPr>
          <w:rFonts w:asciiTheme="minorHAnsi" w:hAnsiTheme="minorHAnsi" w:cs="Calibri"/>
          <w:sz w:val="22"/>
          <w:szCs w:val="22"/>
        </w:rPr>
      </w:r>
      <w:r w:rsidR="001D4ACA" w:rsidRPr="003D7F98">
        <w:rPr>
          <w:rFonts w:asciiTheme="minorHAnsi" w:hAnsiTheme="minorHAnsi" w:cs="Calibri"/>
          <w:sz w:val="22"/>
          <w:szCs w:val="22"/>
        </w:rPr>
        <w:fldChar w:fldCharType="separate"/>
      </w:r>
      <w:r w:rsidR="00D26404" w:rsidRPr="009A7E2E">
        <w:rPr>
          <w:rFonts w:asciiTheme="minorHAnsi" w:hAnsiTheme="minorHAnsi" w:cs="Calibri"/>
          <w:noProof/>
          <w:sz w:val="22"/>
          <w:szCs w:val="22"/>
        </w:rPr>
        <w:t>[7, 8]</w:t>
      </w:r>
      <w:r w:rsidR="001D4ACA" w:rsidRPr="009A7E2E">
        <w:rPr>
          <w:rFonts w:asciiTheme="minorHAnsi" w:hAnsiTheme="minorHAnsi" w:cs="Calibri"/>
          <w:sz w:val="22"/>
          <w:szCs w:val="22"/>
        </w:rPr>
        <w:fldChar w:fldCharType="end"/>
      </w:r>
      <w:r w:rsidR="004F04A6" w:rsidRPr="009A7E2E">
        <w:rPr>
          <w:rFonts w:asciiTheme="minorHAnsi" w:hAnsiTheme="minorHAnsi" w:cs="Calibri"/>
          <w:sz w:val="22"/>
          <w:szCs w:val="22"/>
        </w:rPr>
        <w:t>.</w:t>
      </w:r>
      <w:r w:rsidRPr="009A7E2E">
        <w:rPr>
          <w:rFonts w:asciiTheme="minorHAnsi" w:hAnsiTheme="minorHAnsi" w:cs="Calibri"/>
          <w:sz w:val="22"/>
          <w:szCs w:val="22"/>
        </w:rPr>
        <w:t xml:space="preserve">  </w:t>
      </w:r>
      <w:r w:rsidR="008F6C44" w:rsidRPr="009A7E2E">
        <w:rPr>
          <w:rFonts w:asciiTheme="minorHAnsi" w:hAnsiTheme="minorHAnsi" w:cs="Calibri"/>
          <w:sz w:val="22"/>
          <w:szCs w:val="22"/>
        </w:rPr>
        <w:t xml:space="preserve">Modelling studies from around Africa suggest that </w:t>
      </w:r>
      <w:r w:rsidR="00E0468E" w:rsidRPr="00C33159">
        <w:rPr>
          <w:rFonts w:asciiTheme="minorHAnsi" w:hAnsiTheme="minorHAnsi" w:cs="Calibri"/>
          <w:sz w:val="22"/>
          <w:szCs w:val="22"/>
        </w:rPr>
        <w:t xml:space="preserve">previous </w:t>
      </w:r>
      <w:r w:rsidR="001056F1" w:rsidRPr="00C33159">
        <w:rPr>
          <w:rFonts w:asciiTheme="minorHAnsi" w:hAnsiTheme="minorHAnsi" w:cs="Calibri"/>
          <w:sz w:val="22"/>
          <w:szCs w:val="22"/>
        </w:rPr>
        <w:t>assess</w:t>
      </w:r>
      <w:r w:rsidR="00A17F9B" w:rsidRPr="00C33159">
        <w:rPr>
          <w:rFonts w:asciiTheme="minorHAnsi" w:hAnsiTheme="minorHAnsi" w:cs="Calibri"/>
          <w:sz w:val="22"/>
          <w:szCs w:val="22"/>
        </w:rPr>
        <w:t>ments of t</w:t>
      </w:r>
      <w:r w:rsidR="008F6C44" w:rsidRPr="00C33159">
        <w:rPr>
          <w:rFonts w:asciiTheme="minorHAnsi" w:hAnsiTheme="minorHAnsi" w:cs="Calibri"/>
          <w:sz w:val="22"/>
          <w:szCs w:val="22"/>
        </w:rPr>
        <w:t>ransmission</w:t>
      </w:r>
      <w:r w:rsidR="00E0468E" w:rsidRPr="00C33159">
        <w:rPr>
          <w:rFonts w:asciiTheme="minorHAnsi" w:hAnsiTheme="minorHAnsi" w:cs="Calibri"/>
          <w:sz w:val="22"/>
          <w:szCs w:val="22"/>
        </w:rPr>
        <w:t xml:space="preserve">, </w:t>
      </w:r>
      <w:r w:rsidR="002A7163" w:rsidRPr="00C33159">
        <w:rPr>
          <w:rFonts w:asciiTheme="minorHAnsi" w:hAnsiTheme="minorHAnsi" w:cs="Calibri"/>
          <w:sz w:val="22"/>
          <w:szCs w:val="22"/>
        </w:rPr>
        <w:t xml:space="preserve">which did not fully take into account </w:t>
      </w:r>
      <w:r w:rsidR="002F1DAF">
        <w:rPr>
          <w:rFonts w:asciiTheme="minorHAnsi" w:hAnsiTheme="minorHAnsi" w:cs="Calibri"/>
          <w:sz w:val="22"/>
          <w:szCs w:val="22"/>
        </w:rPr>
        <w:t>indirect</w:t>
      </w:r>
      <w:r w:rsidR="002F1DAF" w:rsidRPr="00C33159">
        <w:rPr>
          <w:rFonts w:asciiTheme="minorHAnsi" w:hAnsiTheme="minorHAnsi" w:cs="Calibri"/>
          <w:sz w:val="22"/>
          <w:szCs w:val="22"/>
        </w:rPr>
        <w:t xml:space="preserve"> </w:t>
      </w:r>
      <w:r w:rsidR="002A7163" w:rsidRPr="00C33159">
        <w:rPr>
          <w:rFonts w:asciiTheme="minorHAnsi" w:hAnsiTheme="minorHAnsi" w:cs="Calibri"/>
          <w:sz w:val="22"/>
          <w:szCs w:val="22"/>
        </w:rPr>
        <w:t>transmissions, greatly underestimated the likely contribution of sex work even in the generalised epidemics of SSA</w:t>
      </w:r>
      <w:r w:rsidR="002A7163" w:rsidRPr="009A7E2E">
        <w:rPr>
          <w:rFonts w:asciiTheme="minorHAnsi" w:hAnsiTheme="minorHAnsi" w:cs="Calibri"/>
          <w:sz w:val="22"/>
          <w:szCs w:val="22"/>
        </w:rPr>
        <w:fldChar w:fldCharType="begin">
          <w:fldData xml:space="preserve">PEVuZE5vdGU+PENpdGU+PEF1dGhvcj5Cb2lseTwvQXV0aG9yPjxZZWFyPjIwMTU8L1llYXI+PFJl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IEFjcXVpciBJbW11bmUgRGVmaWMgU3luZHI8L2Z1bGwtdGl0bGU+PC9wZXJpb2RpY2FsPjxhbHQt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</w:fldData>
        </w:fldChar>
      </w:r>
      <w:r w:rsidR="008C22A0">
        <w:rPr>
          <w:rFonts w:asciiTheme="minorHAnsi" w:hAnsiTheme="minorHAnsi" w:cs="Calibri" w:hint="eastAsia"/>
          <w:sz w:val="22"/>
          <w:szCs w:val="22"/>
        </w:rPr>
        <w:instrText xml:space="preserve"> ADDIN EN.CITE </w:instrText>
      </w:r>
      <w:r w:rsidR="008C22A0">
        <w:rPr>
          <w:rFonts w:asciiTheme="minorHAnsi" w:hAnsiTheme="minorHAnsi" w:cs="Calibri" w:hint="eastAsia"/>
          <w:sz w:val="22"/>
          <w:szCs w:val="22"/>
        </w:rPr>
        <w:fldChar w:fldCharType="begin">
          <w:fldData xml:space="preserve">PEVuZE5vdGU+PENpdGU+PEF1dGhvcj5Cb2lseTwvQXV0aG9yPjxZZWFyPjIwMTU8L1llYXI+PFJl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IEFjcXVpciBJbW11bmUgRGVmaWMgU3luZHI8L2Z1bGwtdGl0bGU+PC9wZXJpb2RpY2FsPjxhbHQt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</w:fldData>
        </w:fldChar>
      </w:r>
      <w:r w:rsidR="008C22A0">
        <w:rPr>
          <w:rFonts w:asciiTheme="minorHAnsi" w:hAnsiTheme="minorHAnsi" w:cs="Calibri" w:hint="eastAsia"/>
          <w:sz w:val="22"/>
          <w:szCs w:val="22"/>
        </w:rPr>
        <w:instrText xml:space="preserve"> ADDIN EN.CITE.DATA </w:instrText>
      </w:r>
      <w:r w:rsidR="008C22A0">
        <w:rPr>
          <w:rFonts w:asciiTheme="minorHAnsi" w:hAnsiTheme="minorHAnsi" w:cs="Calibri" w:hint="eastAsia"/>
          <w:sz w:val="22"/>
          <w:szCs w:val="22"/>
        </w:rPr>
      </w:r>
      <w:r w:rsidR="008C22A0">
        <w:rPr>
          <w:rFonts w:asciiTheme="minorHAnsi" w:hAnsiTheme="minorHAnsi" w:cs="Calibri" w:hint="eastAsia"/>
          <w:sz w:val="22"/>
          <w:szCs w:val="22"/>
        </w:rPr>
        <w:fldChar w:fldCharType="end"/>
      </w:r>
      <w:r w:rsidR="002A7163" w:rsidRPr="003D7F98">
        <w:rPr>
          <w:rFonts w:asciiTheme="minorHAnsi" w:hAnsiTheme="minorHAnsi" w:cs="Calibri"/>
          <w:sz w:val="22"/>
          <w:szCs w:val="22"/>
        </w:rPr>
      </w:r>
      <w:r w:rsidR="002A7163" w:rsidRPr="003D7F98">
        <w:rPr>
          <w:rFonts w:asciiTheme="minorHAnsi" w:hAnsiTheme="minorHAnsi" w:cs="Calibri"/>
          <w:sz w:val="22"/>
          <w:szCs w:val="22"/>
        </w:rPr>
        <w:fldChar w:fldCharType="separate"/>
      </w:r>
      <w:r w:rsidR="00D26404" w:rsidRPr="009A7E2E">
        <w:rPr>
          <w:rFonts w:asciiTheme="minorHAnsi" w:hAnsiTheme="minorHAnsi" w:cs="Calibri"/>
          <w:noProof/>
          <w:sz w:val="22"/>
          <w:szCs w:val="22"/>
        </w:rPr>
        <w:t>[7, 8]</w:t>
      </w:r>
      <w:r w:rsidR="002A7163" w:rsidRPr="009A7E2E">
        <w:rPr>
          <w:rFonts w:asciiTheme="minorHAnsi" w:hAnsiTheme="minorHAnsi" w:cs="Calibri"/>
          <w:sz w:val="22"/>
          <w:szCs w:val="22"/>
        </w:rPr>
        <w:fldChar w:fldCharType="end"/>
      </w:r>
      <w:r w:rsidR="002A7163" w:rsidRPr="009A7E2E">
        <w:rPr>
          <w:rFonts w:asciiTheme="minorHAnsi" w:hAnsiTheme="minorHAnsi" w:cs="Calibri"/>
          <w:sz w:val="22"/>
          <w:szCs w:val="22"/>
        </w:rPr>
        <w:t xml:space="preserve">.  Further, as treatment has become more widely available, thus reducing transmissions within </w:t>
      </w:r>
      <w:r w:rsidR="005F01CA" w:rsidRPr="00C33159">
        <w:rPr>
          <w:rFonts w:asciiTheme="minorHAnsi" w:hAnsiTheme="minorHAnsi" w:cs="Calibri"/>
          <w:sz w:val="22"/>
          <w:szCs w:val="22"/>
        </w:rPr>
        <w:t>the general population</w:t>
      </w:r>
      <w:r w:rsidR="002A7163" w:rsidRPr="00C33159">
        <w:rPr>
          <w:rFonts w:asciiTheme="minorHAnsi" w:hAnsiTheme="minorHAnsi" w:cs="Calibri"/>
          <w:sz w:val="22"/>
          <w:szCs w:val="22"/>
        </w:rPr>
        <w:t xml:space="preserve">, the relative importance of transmission from commercial sex to overall numbers of new infections </w:t>
      </w:r>
      <w:r w:rsidR="004675EE" w:rsidRPr="00C33159">
        <w:rPr>
          <w:rFonts w:asciiTheme="minorHAnsi" w:hAnsiTheme="minorHAnsi" w:cs="Calibri"/>
          <w:sz w:val="22"/>
          <w:szCs w:val="22"/>
        </w:rPr>
        <w:t>may well</w:t>
      </w:r>
      <w:r w:rsidR="002A7163" w:rsidRPr="00C33159">
        <w:rPr>
          <w:rFonts w:asciiTheme="minorHAnsi" w:hAnsiTheme="minorHAnsi" w:cs="Calibri"/>
          <w:sz w:val="22"/>
          <w:szCs w:val="22"/>
        </w:rPr>
        <w:t xml:space="preserve"> have increased.  Sex work interventions are highly cost effective</w:t>
      </w:r>
      <w:r w:rsidR="002A7163" w:rsidRPr="009A7E2E">
        <w:rPr>
          <w:rFonts w:asciiTheme="minorHAnsi" w:hAnsiTheme="minorHAnsi" w:cs="Calibri"/>
          <w:sz w:val="22"/>
          <w:szCs w:val="22"/>
        </w:rPr>
        <w:fldChar w:fldCharType="begin"/>
      </w:r>
      <w:r w:rsidR="008C22A0">
        <w:rPr>
          <w:rFonts w:asciiTheme="minorHAnsi" w:hAnsiTheme="minorHAnsi" w:cs="Calibri" w:hint="eastAsia"/>
          <w:sz w:val="22"/>
          <w:szCs w:val="22"/>
        </w:rPr>
        <w:instrText xml:space="preserve"> ADDIN EN.CITE &lt;EndNote&gt;&lt;Cite&gt;&lt;Author&gt;Wilson&lt;/Author&gt;&lt;Year&gt;2015&lt;/Year&gt;&lt;RecNum&gt;2216&lt;/RecNum&gt;&lt;DisplayText&gt;[9]&lt;/DisplayText&gt;&lt;record&gt;&lt;rec-number&gt;2216&lt;/rec-number&gt;&lt;foreign-keys&gt;&lt;key app="EN" db-id="d5vzssd9bzzp26eswtr50z29st0ttaerppaf" timestamp="1468007843"&gt;2216&lt;/key&gt;&lt;/foreign-keys&gt;&lt;ref-type name="Journal Article"&gt;17&lt;/ref-type&gt;&lt;contributors&gt;&lt;authors&gt;&lt;author&gt;Wilson, D.&lt;/author&gt;&lt;/authors&gt;&lt;/contributors&gt;&lt;titles&gt;&lt;title&gt;HIV Programs for Sex Workers: Lessons and Challenges for Developing and Delivering Programs. &lt;/title&gt;&lt;secondary-title&gt;PLoS Med &lt;/secondary-title&gt;&lt;/titles&gt;&lt;periodical&gt;&lt;full-title&gt;PLoS Med&lt;/full-title&gt;&lt;/periodical&gt;&lt;volume&gt;12(6)&lt;/volume&gt;&lt;section&gt;e1001808&lt;/section&gt;&lt;dates&gt;&lt;year&gt;2015&lt;/year&gt;&lt;/dates&gt;&lt;urls&gt;&lt;/urls&gt;&lt;electronic-resource-num&gt;10.1371/journal.pmed.1001808&lt;/electronic-resource-num&gt;&lt;/record&gt;&lt;/Cite&gt;&lt;/EndNote&gt;</w:instrText>
      </w:r>
      <w:r w:rsidR="002A7163" w:rsidRPr="003D7F98">
        <w:rPr>
          <w:rFonts w:asciiTheme="minorHAnsi" w:hAnsiTheme="minorHAnsi" w:cs="Calibri"/>
          <w:sz w:val="22"/>
          <w:szCs w:val="22"/>
        </w:rPr>
        <w:fldChar w:fldCharType="separate"/>
      </w:r>
      <w:r w:rsidR="00D26404" w:rsidRPr="009A7E2E">
        <w:rPr>
          <w:rFonts w:asciiTheme="minorHAnsi" w:hAnsiTheme="minorHAnsi" w:cs="Calibri"/>
          <w:noProof/>
          <w:sz w:val="22"/>
          <w:szCs w:val="22"/>
        </w:rPr>
        <w:t>[9]</w:t>
      </w:r>
      <w:r w:rsidR="002A7163" w:rsidRPr="009A7E2E">
        <w:rPr>
          <w:rFonts w:asciiTheme="minorHAnsi" w:hAnsiTheme="minorHAnsi" w:cs="Calibri"/>
          <w:sz w:val="22"/>
          <w:szCs w:val="22"/>
        </w:rPr>
        <w:fldChar w:fldCharType="end"/>
      </w:r>
      <w:r w:rsidR="002A7163" w:rsidRPr="009A7E2E">
        <w:rPr>
          <w:rFonts w:asciiTheme="minorHAnsi" w:hAnsiTheme="minorHAnsi" w:cs="Calibri"/>
          <w:sz w:val="22"/>
          <w:szCs w:val="22"/>
        </w:rPr>
        <w:t xml:space="preserve"> and calls to take programmes to scale have intensified in recent years</w:t>
      </w:r>
      <w:r w:rsidR="002A7163" w:rsidRPr="009A7E2E">
        <w:rPr>
          <w:rFonts w:asciiTheme="minorHAnsi" w:hAnsiTheme="minorHAnsi" w:cs="Calibri"/>
          <w:sz w:val="22"/>
          <w:szCs w:val="22"/>
        </w:rPr>
        <w:fldChar w:fldCharType="begin">
          <w:fldData xml:space="preserve">PEVuZE5vdGU+PENpdGU+PEF1dGhvcj5TdGVlbjwvQXV0aG9yPjxZZWFyPjIwMTU8L1llYXI+PFJl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=
</w:fldData>
        </w:fldChar>
      </w:r>
      <w:r w:rsidR="008C22A0">
        <w:rPr>
          <w:rFonts w:asciiTheme="minorHAnsi" w:hAnsiTheme="minorHAnsi" w:cs="Calibri" w:hint="eastAsia"/>
          <w:sz w:val="22"/>
          <w:szCs w:val="22"/>
        </w:rPr>
        <w:instrText xml:space="preserve"> ADDIN EN.CITE </w:instrText>
      </w:r>
      <w:r w:rsidR="008C22A0">
        <w:rPr>
          <w:rFonts w:asciiTheme="minorHAnsi" w:hAnsiTheme="minorHAnsi" w:cs="Calibri" w:hint="eastAsia"/>
          <w:sz w:val="22"/>
          <w:szCs w:val="22"/>
        </w:rPr>
        <w:fldChar w:fldCharType="begin">
          <w:fldData xml:space="preserve">PEVuZE5vdGU+PENpdGU+PEF1dGhvcj5TdGVlbjwvQXV0aG9yPjxZZWFyPjIwMTU8L1llYXI+PFJl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=
</w:fldData>
        </w:fldChar>
      </w:r>
      <w:r w:rsidR="008C22A0">
        <w:rPr>
          <w:rFonts w:asciiTheme="minorHAnsi" w:hAnsiTheme="minorHAnsi" w:cs="Calibri" w:hint="eastAsia"/>
          <w:sz w:val="22"/>
          <w:szCs w:val="22"/>
        </w:rPr>
        <w:instrText xml:space="preserve"> ADDIN EN.CITE.DATA </w:instrText>
      </w:r>
      <w:r w:rsidR="008C22A0">
        <w:rPr>
          <w:rFonts w:asciiTheme="minorHAnsi" w:hAnsiTheme="minorHAnsi" w:cs="Calibri" w:hint="eastAsia"/>
          <w:sz w:val="22"/>
          <w:szCs w:val="22"/>
        </w:rPr>
      </w:r>
      <w:r w:rsidR="008C22A0">
        <w:rPr>
          <w:rFonts w:asciiTheme="minorHAnsi" w:hAnsiTheme="minorHAnsi" w:cs="Calibri" w:hint="eastAsia"/>
          <w:sz w:val="22"/>
          <w:szCs w:val="22"/>
        </w:rPr>
        <w:fldChar w:fldCharType="end"/>
      </w:r>
      <w:r w:rsidR="002A7163" w:rsidRPr="003D7F98">
        <w:rPr>
          <w:rFonts w:asciiTheme="minorHAnsi" w:hAnsiTheme="minorHAnsi" w:cs="Calibri"/>
          <w:sz w:val="22"/>
          <w:szCs w:val="22"/>
        </w:rPr>
      </w:r>
      <w:r w:rsidR="002A7163" w:rsidRPr="003D7F98">
        <w:rPr>
          <w:rFonts w:asciiTheme="minorHAnsi" w:hAnsiTheme="minorHAnsi" w:cs="Calibri"/>
          <w:sz w:val="22"/>
          <w:szCs w:val="22"/>
        </w:rPr>
        <w:fldChar w:fldCharType="separate"/>
      </w:r>
      <w:r w:rsidR="00D26404" w:rsidRPr="009A7E2E">
        <w:rPr>
          <w:rFonts w:asciiTheme="minorHAnsi" w:hAnsiTheme="minorHAnsi" w:cs="Calibri"/>
          <w:noProof/>
          <w:sz w:val="22"/>
          <w:szCs w:val="22"/>
        </w:rPr>
        <w:t>[10, 11]</w:t>
      </w:r>
      <w:r w:rsidR="002A7163" w:rsidRPr="009A7E2E">
        <w:rPr>
          <w:rFonts w:asciiTheme="minorHAnsi" w:hAnsiTheme="minorHAnsi" w:cs="Calibri"/>
          <w:sz w:val="22"/>
          <w:szCs w:val="22"/>
        </w:rPr>
        <w:fldChar w:fldCharType="end"/>
      </w:r>
      <w:r w:rsidR="002A7163" w:rsidRPr="009A7E2E">
        <w:rPr>
          <w:rFonts w:asciiTheme="minorHAnsi" w:hAnsiTheme="minorHAnsi" w:cs="Calibri"/>
          <w:sz w:val="22"/>
          <w:szCs w:val="22"/>
        </w:rPr>
        <w:t>.</w:t>
      </w:r>
    </w:p>
    <w:p w14:paraId="7042663B" w14:textId="46B23747" w:rsidR="00E85AD4" w:rsidRPr="00A5231A" w:rsidRDefault="00B814B1" w:rsidP="000B5602">
      <w:pPr>
        <w:spacing w:line="360" w:lineRule="auto"/>
        <w:jc w:val="both"/>
        <w:rPr>
          <w:rFonts w:asciiTheme="majorHAnsi" w:hAnsiTheme="majorHAnsi" w:cs="Calibri"/>
        </w:rPr>
      </w:pPr>
      <w:r w:rsidRPr="00C33159">
        <w:rPr>
          <w:rFonts w:cs="Calibri"/>
        </w:rPr>
        <w:t xml:space="preserve">Optimising </w:t>
      </w:r>
      <w:r w:rsidR="00E03A9D" w:rsidRPr="00C33159">
        <w:rPr>
          <w:rFonts w:cs="Calibri"/>
        </w:rPr>
        <w:t>FSW</w:t>
      </w:r>
      <w:r w:rsidRPr="00C33159">
        <w:rPr>
          <w:rFonts w:cs="Calibri"/>
        </w:rPr>
        <w:t xml:space="preserve"> programming requires maximising </w:t>
      </w:r>
      <w:r w:rsidR="00E03A9D" w:rsidRPr="00C33159">
        <w:rPr>
          <w:rFonts w:cs="Calibri"/>
        </w:rPr>
        <w:t>FSW</w:t>
      </w:r>
      <w:r w:rsidR="0091088A" w:rsidRPr="00C33159">
        <w:rPr>
          <w:rFonts w:cs="Calibri"/>
        </w:rPr>
        <w:t xml:space="preserve"> </w:t>
      </w:r>
      <w:r w:rsidR="00E606BD" w:rsidRPr="00C33159">
        <w:rPr>
          <w:rFonts w:cs="Calibri"/>
        </w:rPr>
        <w:t xml:space="preserve">ownership and </w:t>
      </w:r>
      <w:r w:rsidRPr="00C33159">
        <w:rPr>
          <w:rFonts w:cs="Calibri"/>
        </w:rPr>
        <w:t xml:space="preserve">uptake </w:t>
      </w:r>
      <w:r w:rsidR="00E606BD" w:rsidRPr="00C33159">
        <w:rPr>
          <w:rFonts w:cs="Calibri"/>
        </w:rPr>
        <w:t xml:space="preserve">of </w:t>
      </w:r>
      <w:r w:rsidRPr="00C33159">
        <w:rPr>
          <w:rFonts w:cs="Calibri"/>
        </w:rPr>
        <w:t>and engagement in prevention and treatment cascades</w:t>
      </w:r>
      <w:r w:rsidR="008E0636" w:rsidRPr="00C33159">
        <w:rPr>
          <w:rFonts w:cs="Calibri"/>
        </w:rPr>
        <w:t xml:space="preserve"> </w:t>
      </w:r>
      <w:r w:rsidRPr="009A7E2E">
        <w:rPr>
          <w:rFonts w:cs="Calibri"/>
        </w:rPr>
        <w:fldChar w:fldCharType="begin">
          <w:fldData xml:space="preserve">PEVuZE5vdGU+PENpdGU+PEF1dGhvcj5IYXJncmVhdmVzPC9BdXRob3I+PFllYXI+MjAxNjwvWWVh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</w:fldData>
        </w:fldChar>
      </w:r>
      <w:r w:rsidR="003D7F98">
        <w:rPr>
          <w:rFonts w:cs="Calibri"/>
        </w:rPr>
        <w:instrText xml:space="preserve"> ADDIN EN.CITE </w:instrText>
      </w:r>
      <w:r w:rsidR="003D7F98">
        <w:rPr>
          <w:rFonts w:cs="Calibri"/>
        </w:rPr>
        <w:fldChar w:fldCharType="begin">
          <w:fldData xml:space="preserve">PEVuZE5vdGU+PENpdGU+PEF1dGhvcj5IYXJncmVhdmVzPC9BdXRob3I+PFllYXI+MjAxNjwvWWVh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</w:fldData>
        </w:fldChar>
      </w:r>
      <w:r w:rsidR="003D7F98">
        <w:rPr>
          <w:rFonts w:cs="Calibri"/>
        </w:rPr>
        <w:instrText xml:space="preserve"> ADDIN EN.CITE.DATA </w:instrText>
      </w:r>
      <w:r w:rsidR="003D7F98">
        <w:rPr>
          <w:rFonts w:cs="Calibri"/>
        </w:rPr>
      </w:r>
      <w:r w:rsidR="003D7F98">
        <w:rPr>
          <w:rFonts w:cs="Calibri"/>
        </w:rPr>
        <w:fldChar w:fldCharType="end"/>
      </w:r>
      <w:r w:rsidRPr="003D7F98">
        <w:rPr>
          <w:rFonts w:cs="Calibri"/>
        </w:rPr>
        <w:fldChar w:fldCharType="separate"/>
      </w:r>
      <w:r w:rsidR="003D7F98">
        <w:rPr>
          <w:rFonts w:cs="Calibri"/>
          <w:noProof/>
        </w:rPr>
        <w:t>[1, 12, 13]</w:t>
      </w:r>
      <w:r w:rsidRPr="009A7E2E">
        <w:rPr>
          <w:rFonts w:cs="Calibri"/>
        </w:rPr>
        <w:fldChar w:fldCharType="end"/>
      </w:r>
      <w:r w:rsidRPr="009A7E2E">
        <w:rPr>
          <w:rFonts w:cs="Calibri"/>
        </w:rPr>
        <w:t xml:space="preserve">. Programmes need to </w:t>
      </w:r>
      <w:r w:rsidR="00E606BD" w:rsidRPr="009A7E2E">
        <w:rPr>
          <w:rFonts w:cs="Calibri"/>
        </w:rPr>
        <w:t xml:space="preserve">build community empowerment to </w:t>
      </w:r>
      <w:r w:rsidRPr="009A7E2E">
        <w:rPr>
          <w:rFonts w:cs="Calibri"/>
        </w:rPr>
        <w:t xml:space="preserve">ensure that effective interventions </w:t>
      </w:r>
      <w:r w:rsidR="002A7163" w:rsidRPr="009A7E2E">
        <w:rPr>
          <w:rFonts w:cs="Calibri"/>
        </w:rPr>
        <w:t>(</w:t>
      </w:r>
      <w:r w:rsidR="00B442AB" w:rsidRPr="009A7E2E">
        <w:rPr>
          <w:rFonts w:cs="Calibri"/>
        </w:rPr>
        <w:t xml:space="preserve">HIV testing, treatment for sexually transmitted infections, </w:t>
      </w:r>
      <w:r w:rsidR="002A7163" w:rsidRPr="009A7E2E">
        <w:rPr>
          <w:rFonts w:cs="Calibri"/>
        </w:rPr>
        <w:t xml:space="preserve">treatment for HIV infected FSW, consistent condom use and pre-exposure prophylaxis (PrEP)) </w:t>
      </w:r>
      <w:r w:rsidRPr="00681931">
        <w:rPr>
          <w:rFonts w:cs="Calibri"/>
        </w:rPr>
        <w:t xml:space="preserve">are taken to scale with </w:t>
      </w:r>
      <w:r w:rsidR="00B442AB" w:rsidRPr="00681931">
        <w:rPr>
          <w:rFonts w:cs="Calibri"/>
        </w:rPr>
        <w:t xml:space="preserve">sufficient </w:t>
      </w:r>
      <w:r w:rsidRPr="00C33159">
        <w:rPr>
          <w:rFonts w:cs="Calibri"/>
        </w:rPr>
        <w:t>intensity</w:t>
      </w:r>
      <w:r w:rsidR="00A54D30" w:rsidRPr="00C33159">
        <w:rPr>
          <w:rFonts w:cs="Calibri"/>
        </w:rPr>
        <w:t>,</w:t>
      </w:r>
      <w:r w:rsidRPr="00C33159">
        <w:rPr>
          <w:rFonts w:cs="Calibri"/>
        </w:rPr>
        <w:t xml:space="preserve"> and that </w:t>
      </w:r>
      <w:r w:rsidR="00A54D30" w:rsidRPr="00C33159">
        <w:rPr>
          <w:rFonts w:cs="Calibri"/>
        </w:rPr>
        <w:t xml:space="preserve">they include </w:t>
      </w:r>
      <w:r w:rsidRPr="00C33159">
        <w:rPr>
          <w:rFonts w:cs="Calibri"/>
        </w:rPr>
        <w:t xml:space="preserve">the most vulnerable </w:t>
      </w:r>
      <w:r w:rsidR="0091088A" w:rsidRPr="00C33159">
        <w:rPr>
          <w:rFonts w:cs="Calibri"/>
        </w:rPr>
        <w:t>and difficult to reach</w:t>
      </w:r>
      <w:r w:rsidRPr="00C33159">
        <w:rPr>
          <w:rFonts w:cs="Calibri"/>
        </w:rPr>
        <w:t>, i</w:t>
      </w:r>
      <w:r w:rsidR="00BC613B" w:rsidRPr="00C33159">
        <w:rPr>
          <w:rFonts w:cs="Calibri"/>
        </w:rPr>
        <w:t>.</w:t>
      </w:r>
      <w:r w:rsidRPr="00C33159">
        <w:rPr>
          <w:rFonts w:cs="Calibri"/>
        </w:rPr>
        <w:t>e</w:t>
      </w:r>
      <w:r w:rsidR="00BC613B" w:rsidRPr="00C33159">
        <w:rPr>
          <w:rFonts w:cs="Calibri"/>
        </w:rPr>
        <w:t>.</w:t>
      </w:r>
      <w:r w:rsidRPr="00C33159">
        <w:rPr>
          <w:rFonts w:cs="Calibri"/>
        </w:rPr>
        <w:t xml:space="preserve"> young women</w:t>
      </w:r>
      <w:r w:rsidR="00D72A2A" w:rsidRPr="009A7E2E">
        <w:rPr>
          <w:rFonts w:cs="Calibri"/>
        </w:rPr>
        <w:fldChar w:fldCharType="begin"/>
      </w:r>
      <w:r w:rsidR="003D7F98">
        <w:rPr>
          <w:rFonts w:cs="Calibri"/>
        </w:rPr>
        <w:instrText xml:space="preserve"> ADDIN EN.CITE &lt;EndNote&gt;&lt;Cite&gt;&lt;Author&gt;Inter-Agency Working Group on Key Populations&lt;/Author&gt;&lt;Year&gt;2015&lt;/Year&gt;&lt;RecNum&gt;2150&lt;/RecNum&gt;&lt;DisplayText&gt;[14]&lt;/DisplayText&gt;&lt;record&gt;&lt;rec-number&gt;2150&lt;/rec-number&gt;&lt;foreign-keys&gt;&lt;key app="EN" db-id="d5vzssd9bzzp26eswtr50z29st0ttaerppaf" timestamp="1456324894"&gt;2150&lt;/key&gt;&lt;/foreign-keys&gt;&lt;ref-type name="Report"&gt;27&lt;/ref-type&gt;&lt;contributors&gt;&lt;authors&gt;&lt;author&gt;Inter-Agency Working Group on Key Populations,&lt;/author&gt;&lt;/authors&gt;&lt;/contributors&gt;&lt;titles&gt;&lt;title&gt;HIV and Young Key Populations: Technical Briefs.&lt;/title&gt;&lt;/titles&gt;&lt;dates&gt;&lt;year&gt;2015&lt;/year&gt;&lt;/dates&gt;&lt;pub-location&gt;Geneva&lt;/pub-location&gt;&lt;publisher&gt;UNAIDS&lt;/publisher&gt;&lt;urls&gt;&lt;/urls&gt;&lt;/record&gt;&lt;/Cite&gt;&lt;/EndNote&gt;</w:instrText>
      </w:r>
      <w:r w:rsidR="00D72A2A" w:rsidRPr="009A7E2E">
        <w:rPr>
          <w:rFonts w:cs="Calibri"/>
        </w:rPr>
        <w:fldChar w:fldCharType="separate"/>
      </w:r>
      <w:r w:rsidR="003D7F98">
        <w:rPr>
          <w:rFonts w:cs="Calibri"/>
          <w:noProof/>
        </w:rPr>
        <w:t>[14]</w:t>
      </w:r>
      <w:r w:rsidR="00D72A2A" w:rsidRPr="009A7E2E">
        <w:rPr>
          <w:rFonts w:cs="Calibri"/>
        </w:rPr>
        <w:fldChar w:fldCharType="end"/>
      </w:r>
      <w:r w:rsidR="00BC613B" w:rsidRPr="009A7E2E">
        <w:rPr>
          <w:rFonts w:cs="Calibri"/>
        </w:rPr>
        <w:t>;</w:t>
      </w:r>
      <w:r w:rsidRPr="009A7E2E">
        <w:rPr>
          <w:rFonts w:cs="Calibri"/>
        </w:rPr>
        <w:t xml:space="preserve"> recent </w:t>
      </w:r>
      <w:r w:rsidR="0091088A" w:rsidRPr="009A7E2E">
        <w:rPr>
          <w:rFonts w:cs="Calibri"/>
        </w:rPr>
        <w:t>entrants into sex work</w:t>
      </w:r>
      <w:r w:rsidR="00BC613B" w:rsidRPr="009A7E2E">
        <w:rPr>
          <w:rFonts w:cs="Calibri"/>
        </w:rPr>
        <w:t>;</w:t>
      </w:r>
      <w:r w:rsidR="0091088A" w:rsidRPr="00681931">
        <w:rPr>
          <w:rFonts w:cs="Calibri"/>
        </w:rPr>
        <w:t xml:space="preserve"> and </w:t>
      </w:r>
      <w:r w:rsidR="0091088A" w:rsidRPr="00A5231A">
        <w:rPr>
          <w:rFonts w:asciiTheme="majorHAnsi" w:hAnsiTheme="majorHAnsi" w:cs="Calibri"/>
        </w:rPr>
        <w:t>those</w:t>
      </w:r>
      <w:r w:rsidRPr="00A5231A">
        <w:rPr>
          <w:rFonts w:asciiTheme="majorHAnsi" w:hAnsiTheme="majorHAnsi" w:cs="Calibri"/>
        </w:rPr>
        <w:t xml:space="preserve"> with highest client load</w:t>
      </w:r>
      <w:r w:rsidR="00104087" w:rsidRPr="00A5231A">
        <w:rPr>
          <w:rFonts w:asciiTheme="majorHAnsi" w:hAnsiTheme="majorHAnsi" w:cs="Calibri"/>
        </w:rPr>
        <w:t xml:space="preserve">, </w:t>
      </w:r>
      <w:r w:rsidR="001369F0" w:rsidRPr="00A5231A">
        <w:rPr>
          <w:rFonts w:asciiTheme="majorHAnsi" w:hAnsiTheme="majorHAnsi" w:cs="Calibri"/>
        </w:rPr>
        <w:t xml:space="preserve">inconsistent </w:t>
      </w:r>
      <w:r w:rsidR="00104087" w:rsidRPr="00A5231A">
        <w:rPr>
          <w:rFonts w:asciiTheme="majorHAnsi" w:hAnsiTheme="majorHAnsi" w:cs="Calibri"/>
        </w:rPr>
        <w:t>condom</w:t>
      </w:r>
      <w:r w:rsidR="001369F0" w:rsidRPr="00A5231A">
        <w:rPr>
          <w:rFonts w:asciiTheme="majorHAnsi" w:hAnsiTheme="majorHAnsi" w:cs="Calibri"/>
        </w:rPr>
        <w:t xml:space="preserve"> u</w:t>
      </w:r>
      <w:r w:rsidR="00104087" w:rsidRPr="00A5231A">
        <w:rPr>
          <w:rFonts w:asciiTheme="majorHAnsi" w:hAnsiTheme="majorHAnsi" w:cs="Calibri"/>
        </w:rPr>
        <w:t>s</w:t>
      </w:r>
      <w:r w:rsidR="001369F0" w:rsidRPr="00A5231A">
        <w:rPr>
          <w:rFonts w:asciiTheme="majorHAnsi" w:hAnsiTheme="majorHAnsi" w:cs="Calibri"/>
        </w:rPr>
        <w:t>e</w:t>
      </w:r>
      <w:r w:rsidR="00104087" w:rsidRPr="00A5231A">
        <w:rPr>
          <w:rFonts w:asciiTheme="majorHAnsi" w:hAnsiTheme="majorHAnsi" w:cs="Calibri"/>
        </w:rPr>
        <w:t xml:space="preserve"> </w:t>
      </w:r>
      <w:r w:rsidRPr="00A5231A">
        <w:rPr>
          <w:rFonts w:asciiTheme="majorHAnsi" w:hAnsiTheme="majorHAnsi" w:cs="Calibri"/>
        </w:rPr>
        <w:t>and problematic drug or alcohol use</w:t>
      </w:r>
      <w:r w:rsidR="00D72A2A" w:rsidRPr="00A5231A">
        <w:rPr>
          <w:rFonts w:asciiTheme="majorHAnsi" w:hAnsiTheme="majorHAnsi" w:cs="Calibri"/>
        </w:rPr>
        <w:fldChar w:fldCharType="begin"/>
      </w:r>
      <w:r w:rsidR="003D7F98">
        <w:rPr>
          <w:rFonts w:asciiTheme="majorHAnsi" w:hAnsiTheme="majorHAnsi" w:cs="Calibri"/>
        </w:rPr>
        <w:instrText xml:space="preserve"> ADDIN EN.CITE &lt;EndNote&gt;&lt;Cite&gt;&lt;Author&gt;Chersich&lt;/Author&gt;&lt;Year&gt;2014&lt;/Year&gt;&lt;RecNum&gt;2235&lt;/RecNum&gt;&lt;DisplayText&gt;[15]&lt;/DisplayText&gt;&lt;record&gt;&lt;rec-number&gt;2235&lt;/rec-number&gt;&lt;foreign-keys&gt;&lt;key app="EN" db-id="d5vzssd9bzzp26eswtr50z29st0ttaerppaf" timestamp="1470987959"&gt;2235&lt;/key&gt;&lt;/foreign-keys&gt;&lt;ref-type name="Journal Article"&gt;17&lt;/ref-type&gt;&lt;contributors&gt;&lt;authors&gt;&lt;author&gt;Chersich, Matthew&lt;/author&gt;&lt;author&gt;Bosire, Wilkister&lt;/author&gt;&lt;author&gt;King&amp;apos;ola, Nzioki&lt;/author&gt;&lt;author&gt;Temmerman, Marleen&lt;/author&gt;&lt;author&gt;Luchters, Stanley&lt;/author&gt;&lt;/authors&gt;&lt;/contributors&gt;&lt;titles&gt;&lt;title&gt;Effects of hazardous and harmful alcohol use on HIV incidence and sexual behaviour: a cohort study of Kenyan female sex workers&lt;/title&gt;&lt;secondary-title&gt;Globalization and Health&lt;/secondary-title&gt;&lt;/titles&gt;&lt;periodical&gt;&lt;full-title&gt;Globalization and Health&lt;/full-title&gt;&lt;/periodical&gt;&lt;pages&gt;22&lt;/pages&gt;&lt;volume&gt;10&lt;/volume&gt;&lt;number&gt;1&lt;/number&gt;&lt;keywords&gt;&lt;keyword&gt;Sex work&lt;/keyword&gt;&lt;keyword&gt;Kenya&lt;/keyword&gt;&lt;keyword&gt;alcohol&lt;/keyword&gt;&lt;keyword&gt;Condom use&lt;/keyword&gt;&lt;/keywords&gt;&lt;dates&gt;&lt;year&gt;2014&lt;/year&gt;&lt;/dates&gt;&lt;isbn&gt;1744-8603&lt;/isbn&gt;&lt;accession-num&gt;doi:10.1186/1744-8603-10-22&lt;/accession-num&gt;&lt;urls&gt;&lt;related-urls&gt;&lt;url&gt;http://www.globalizationandhealth.com/content/10/1/22&lt;/url&gt;&lt;/related-urls&gt;&lt;/urls&gt;&lt;/record&gt;&lt;/Cite&gt;&lt;/EndNote&gt;</w:instrText>
      </w:r>
      <w:r w:rsidR="00D72A2A" w:rsidRPr="00A5231A">
        <w:rPr>
          <w:rFonts w:asciiTheme="majorHAnsi" w:hAnsiTheme="majorHAnsi" w:cs="Calibri"/>
        </w:rPr>
        <w:fldChar w:fldCharType="separate"/>
      </w:r>
      <w:r w:rsidR="003D7F98">
        <w:rPr>
          <w:rFonts w:asciiTheme="majorHAnsi" w:hAnsiTheme="majorHAnsi" w:cs="Calibri"/>
          <w:noProof/>
        </w:rPr>
        <w:t>[15]</w:t>
      </w:r>
      <w:r w:rsidR="00D72A2A" w:rsidRPr="00A5231A">
        <w:rPr>
          <w:rFonts w:asciiTheme="majorHAnsi" w:hAnsiTheme="majorHAnsi" w:cs="Calibri"/>
        </w:rPr>
        <w:fldChar w:fldCharType="end"/>
      </w:r>
      <w:r w:rsidRPr="00A5231A">
        <w:rPr>
          <w:rFonts w:asciiTheme="majorHAnsi" w:hAnsiTheme="majorHAnsi" w:cs="Calibri"/>
        </w:rPr>
        <w:t>.</w:t>
      </w:r>
      <w:r w:rsidR="00A90529" w:rsidRPr="00A5231A">
        <w:rPr>
          <w:rFonts w:asciiTheme="majorHAnsi" w:hAnsiTheme="majorHAnsi" w:cs="Calibri"/>
        </w:rPr>
        <w:t xml:space="preserve"> </w:t>
      </w:r>
    </w:p>
    <w:p w14:paraId="28582949" w14:textId="4A9DB218" w:rsidR="00800318" w:rsidRPr="002251BF" w:rsidRDefault="008E0636" w:rsidP="002251BF">
      <w:pPr>
        <w:pStyle w:val="PlainText"/>
        <w:spacing w:line="360" w:lineRule="auto"/>
        <w:rPr>
          <w:rFonts w:asciiTheme="minorHAnsi" w:hAnsiTheme="minorHAnsi" w:cs="Calibri"/>
          <w:color w:val="4F81BD" w:themeColor="accent1"/>
          <w:sz w:val="22"/>
          <w:szCs w:val="22"/>
        </w:rPr>
      </w:pPr>
      <w:r w:rsidRPr="00A5231A">
        <w:rPr>
          <w:rFonts w:asciiTheme="majorHAnsi" w:hAnsiTheme="majorHAnsi" w:cs="Calibri"/>
          <w:sz w:val="22"/>
          <w:szCs w:val="22"/>
        </w:rPr>
        <w:t xml:space="preserve">In this paper, we collate programme and research evidence from Zimbabwe’s national sex work programme ‘Sisters with a Voice’ </w:t>
      </w:r>
      <w:r w:rsidR="00C33159" w:rsidRPr="00A5231A">
        <w:rPr>
          <w:rFonts w:asciiTheme="majorHAnsi" w:hAnsiTheme="majorHAnsi"/>
          <w:color w:val="4F81BD" w:themeColor="accent1"/>
          <w:sz w:val="22"/>
          <w:szCs w:val="22"/>
        </w:rPr>
        <w:t xml:space="preserve">to </w:t>
      </w:r>
      <w:r w:rsidR="00800318" w:rsidRPr="002251BF">
        <w:rPr>
          <w:rFonts w:asciiTheme="minorHAnsi" w:hAnsiTheme="minorHAnsi" w:cs="Calibri"/>
          <w:color w:val="4F81BD" w:themeColor="accent1"/>
          <w:sz w:val="22"/>
          <w:szCs w:val="22"/>
        </w:rPr>
        <w:t xml:space="preserve">1) </w:t>
      </w:r>
      <w:bookmarkStart w:id="5" w:name="_Hlk7427323"/>
      <w:r w:rsidR="00800318" w:rsidRPr="002251BF">
        <w:rPr>
          <w:rFonts w:asciiTheme="minorHAnsi" w:hAnsiTheme="minorHAnsi" w:cs="Calibri"/>
          <w:color w:val="4F81BD" w:themeColor="accent1"/>
          <w:sz w:val="22"/>
          <w:szCs w:val="22"/>
        </w:rPr>
        <w:t xml:space="preserve">present the current impact that engagement in the Sisters program has on HIV incidence, prevalence and control in FSW (based on program and respondent driven sampling (RDS) survey data), 2) to describe the patterns and characteristics of sex work </w:t>
      </w:r>
      <w:r w:rsidR="002F1DAF">
        <w:rPr>
          <w:rFonts w:asciiTheme="minorHAnsi" w:hAnsiTheme="minorHAnsi" w:cs="Calibri"/>
          <w:color w:val="4F81BD" w:themeColor="accent1"/>
          <w:sz w:val="22"/>
          <w:szCs w:val="22"/>
        </w:rPr>
        <w:t xml:space="preserve">among FSW </w:t>
      </w:r>
      <w:r w:rsidR="00800318" w:rsidRPr="002251BF">
        <w:rPr>
          <w:rFonts w:asciiTheme="minorHAnsi" w:hAnsiTheme="minorHAnsi" w:cs="Calibri"/>
          <w:color w:val="4F81BD" w:themeColor="accent1"/>
          <w:sz w:val="22"/>
          <w:szCs w:val="22"/>
        </w:rPr>
        <w:t xml:space="preserve">in Zimbabwe  (based on RDS survey data), and 3) to assess the potential for wider population impact of sex worker programmes by modelling the impact on HIV </w:t>
      </w:r>
      <w:r w:rsidR="00800318" w:rsidRPr="002251BF">
        <w:rPr>
          <w:rFonts w:asciiTheme="minorHAnsi" w:hAnsiTheme="minorHAnsi" w:cs="Calibri"/>
          <w:color w:val="4F81BD" w:themeColor="accent1"/>
          <w:sz w:val="22"/>
          <w:szCs w:val="22"/>
        </w:rPr>
        <w:lastRenderedPageBreak/>
        <w:t>incidence of eliminating transmission through FSW (ie. calculate the population attributable fraction of incidence attributable to sex work).</w:t>
      </w:r>
    </w:p>
    <w:bookmarkEnd w:id="5"/>
    <w:p w14:paraId="10D126C5" w14:textId="77777777" w:rsidR="00800318" w:rsidRPr="002251BF" w:rsidRDefault="00800318" w:rsidP="002251BF">
      <w:pPr>
        <w:pStyle w:val="PlainText"/>
        <w:spacing w:line="360" w:lineRule="auto"/>
        <w:rPr>
          <w:rFonts w:ascii="Calibri" w:hAnsi="Calibri" w:cs="Calibri"/>
          <w:color w:val="4F81BD" w:themeColor="accent1"/>
          <w:sz w:val="22"/>
          <w:szCs w:val="22"/>
        </w:rPr>
      </w:pPr>
    </w:p>
    <w:p w14:paraId="5100C425" w14:textId="140E8C0A" w:rsidR="00C33159" w:rsidRPr="00A5231A" w:rsidRDefault="00C33159" w:rsidP="00C33159">
      <w:pPr>
        <w:pStyle w:val="PlainText"/>
        <w:rPr>
          <w:rFonts w:asciiTheme="majorHAnsi" w:hAnsiTheme="majorHAnsi"/>
          <w:sz w:val="22"/>
          <w:szCs w:val="22"/>
        </w:rPr>
      </w:pPr>
    </w:p>
    <w:p w14:paraId="75F1AAE0" w14:textId="266A547B" w:rsidR="00841170" w:rsidRPr="00136363" w:rsidRDefault="00841170" w:rsidP="000B5602">
      <w:pPr>
        <w:spacing w:line="360" w:lineRule="auto"/>
        <w:jc w:val="both"/>
        <w:rPr>
          <w:rFonts w:cs="Calibri"/>
        </w:rPr>
      </w:pPr>
    </w:p>
    <w:p w14:paraId="53354364" w14:textId="7FDF1462" w:rsidR="00841170" w:rsidRDefault="008E0636" w:rsidP="000B5602">
      <w:pPr>
        <w:autoSpaceDE w:val="0"/>
        <w:autoSpaceDN w:val="0"/>
        <w:adjustRightInd w:val="0"/>
        <w:spacing w:after="0" w:line="360" w:lineRule="auto"/>
        <w:jc w:val="both"/>
        <w:rPr>
          <w:rFonts w:cs="Calibri"/>
          <w:b/>
          <w:bCs/>
        </w:rPr>
      </w:pPr>
      <w:r w:rsidRPr="008A50E2">
        <w:rPr>
          <w:rFonts w:cs="Calibri"/>
          <w:b/>
          <w:bCs/>
        </w:rPr>
        <w:t>Methods</w:t>
      </w:r>
      <w:bookmarkEnd w:id="3"/>
    </w:p>
    <w:p w14:paraId="2C1DDFF3" w14:textId="5B1A2878" w:rsidR="00136363" w:rsidRPr="00A5231A" w:rsidRDefault="00136363" w:rsidP="000B5602">
      <w:pPr>
        <w:autoSpaceDE w:val="0"/>
        <w:autoSpaceDN w:val="0"/>
        <w:adjustRightInd w:val="0"/>
        <w:spacing w:after="0" w:line="360" w:lineRule="auto"/>
        <w:jc w:val="both"/>
        <w:rPr>
          <w:rFonts w:cs="Calibri"/>
          <w:b/>
          <w:bCs/>
          <w:i/>
        </w:rPr>
      </w:pPr>
      <w:r w:rsidRPr="00A5231A">
        <w:rPr>
          <w:rFonts w:cs="Calibri"/>
          <w:b/>
          <w:bCs/>
          <w:i/>
        </w:rPr>
        <w:t>Overview of the Sisters programme</w:t>
      </w:r>
    </w:p>
    <w:p w14:paraId="3896B281" w14:textId="77777777" w:rsidR="00136363" w:rsidRDefault="008E0636" w:rsidP="000B5602">
      <w:pPr>
        <w:autoSpaceDE w:val="0"/>
        <w:autoSpaceDN w:val="0"/>
        <w:adjustRightInd w:val="0"/>
        <w:spacing w:after="0" w:line="360" w:lineRule="auto"/>
        <w:jc w:val="both"/>
        <w:rPr>
          <w:rFonts w:cs="Calibri"/>
        </w:rPr>
      </w:pPr>
      <w:r w:rsidRPr="00136363">
        <w:rPr>
          <w:rFonts w:cs="Calibri"/>
        </w:rPr>
        <w:t xml:space="preserve">Zimbabwe’s national sex work programme, Sisters with a Voice, was established on behalf of Ministry of Health and Child Care and National AIDS Council in 2009. </w:t>
      </w:r>
      <w:r w:rsidR="00BC7887" w:rsidRPr="00136363">
        <w:rPr>
          <w:rFonts w:cs="Calibri"/>
        </w:rPr>
        <w:t>T</w:t>
      </w:r>
      <w:r w:rsidRPr="00136363">
        <w:rPr>
          <w:rFonts w:cs="Calibri"/>
        </w:rPr>
        <w:t xml:space="preserve">he programme expanded </w:t>
      </w:r>
      <w:r w:rsidR="00BC7887" w:rsidRPr="008A50E2">
        <w:rPr>
          <w:rFonts w:cs="Calibri"/>
        </w:rPr>
        <w:t xml:space="preserve">from 5 initial sites </w:t>
      </w:r>
      <w:r w:rsidRPr="008A50E2">
        <w:rPr>
          <w:rFonts w:cs="Calibri"/>
        </w:rPr>
        <w:t>to 13 (2010)</w:t>
      </w:r>
      <w:r w:rsidR="000676E0" w:rsidRPr="008A50E2">
        <w:rPr>
          <w:rFonts w:cs="Calibri"/>
        </w:rPr>
        <w:t xml:space="preserve"> and then</w:t>
      </w:r>
      <w:r w:rsidR="00BA267D" w:rsidRPr="008A50E2">
        <w:rPr>
          <w:rFonts w:cs="Calibri"/>
        </w:rPr>
        <w:t xml:space="preserve"> </w:t>
      </w:r>
      <w:r w:rsidRPr="008A50E2">
        <w:rPr>
          <w:rFonts w:cs="Calibri"/>
        </w:rPr>
        <w:t>36 sites (2013</w:t>
      </w:r>
      <w:r w:rsidR="00632A5C" w:rsidRPr="008A50E2">
        <w:rPr>
          <w:rFonts w:cs="Calibri"/>
        </w:rPr>
        <w:t>-</w:t>
      </w:r>
      <w:r w:rsidR="00BA267D" w:rsidRPr="008A50E2">
        <w:rPr>
          <w:rFonts w:cs="Calibri"/>
        </w:rPr>
        <w:t>2017</w:t>
      </w:r>
      <w:r w:rsidRPr="008A50E2">
        <w:rPr>
          <w:rFonts w:cs="Calibri"/>
        </w:rPr>
        <w:t>)</w:t>
      </w:r>
      <w:r w:rsidR="000676E0" w:rsidRPr="008A50E2">
        <w:rPr>
          <w:rFonts w:cs="Calibri"/>
        </w:rPr>
        <w:t xml:space="preserve">, although </w:t>
      </w:r>
      <w:r w:rsidR="00BC7887" w:rsidRPr="008A50E2">
        <w:rPr>
          <w:rFonts w:cs="Calibri"/>
        </w:rPr>
        <w:t xml:space="preserve">5 small </w:t>
      </w:r>
      <w:r w:rsidR="00BC7887" w:rsidRPr="00A5231A">
        <w:rPr>
          <w:rFonts w:cs="Calibri"/>
        </w:rPr>
        <w:t xml:space="preserve">sites </w:t>
      </w:r>
      <w:r w:rsidR="00BA267D" w:rsidRPr="00A5231A">
        <w:rPr>
          <w:rFonts w:cs="Calibri"/>
        </w:rPr>
        <w:t xml:space="preserve">recently </w:t>
      </w:r>
      <w:r w:rsidR="001369F0" w:rsidRPr="0054644A">
        <w:rPr>
          <w:rFonts w:cs="Calibri"/>
        </w:rPr>
        <w:t>closed due to funding constraints</w:t>
      </w:r>
      <w:r w:rsidRPr="0054644A">
        <w:rPr>
          <w:rFonts w:cs="Calibri"/>
        </w:rPr>
        <w:t>.</w:t>
      </w:r>
      <w:r w:rsidR="00D7355E" w:rsidRPr="0054644A">
        <w:rPr>
          <w:rFonts w:cs="Calibri"/>
        </w:rPr>
        <w:t xml:space="preserve"> Sites are </w:t>
      </w:r>
      <w:r w:rsidR="00D7355E" w:rsidRPr="0054644A">
        <w:rPr>
          <w:rFonts w:eastAsia="Arial Unicode MS" w:cs="Calibri"/>
        </w:rPr>
        <w:t xml:space="preserve">located at major urban, town and highway </w:t>
      </w:r>
      <w:r w:rsidR="00A54D30" w:rsidRPr="0054644A">
        <w:rPr>
          <w:rFonts w:eastAsia="Arial Unicode MS" w:cs="Calibri"/>
        </w:rPr>
        <w:t xml:space="preserve">hubs for </w:t>
      </w:r>
      <w:r w:rsidR="00D7355E" w:rsidRPr="009A7E2E">
        <w:rPr>
          <w:rFonts w:eastAsia="Arial Unicode MS" w:cs="Calibri" w:hint="eastAsia"/>
        </w:rPr>
        <w:t xml:space="preserve">sex work transmission </w:t>
      </w:r>
      <w:r w:rsidR="00632A5C" w:rsidRPr="009A7E2E">
        <w:rPr>
          <w:rFonts w:eastAsia="Arial Unicode MS" w:cs="Calibri" w:hint="eastAsia"/>
        </w:rPr>
        <w:t>(see Figure 1)</w:t>
      </w:r>
      <w:r w:rsidR="00D7355E" w:rsidRPr="009A7E2E">
        <w:rPr>
          <w:rFonts w:eastAsia="Arial Unicode MS" w:cs="Calibri" w:hint="eastAsia"/>
        </w:rPr>
        <w:t>.</w:t>
      </w:r>
      <w:r w:rsidRPr="009A7E2E">
        <w:rPr>
          <w:rFonts w:cs="Calibri"/>
        </w:rPr>
        <w:t xml:space="preserve"> </w:t>
      </w:r>
    </w:p>
    <w:p w14:paraId="1EA4AF4A" w14:textId="77777777" w:rsidR="00136363" w:rsidRDefault="00136363" w:rsidP="000B5602">
      <w:pPr>
        <w:autoSpaceDE w:val="0"/>
        <w:autoSpaceDN w:val="0"/>
        <w:adjustRightInd w:val="0"/>
        <w:spacing w:after="0" w:line="360" w:lineRule="auto"/>
        <w:jc w:val="both"/>
        <w:rPr>
          <w:rFonts w:cs="Calibri"/>
        </w:rPr>
      </w:pPr>
    </w:p>
    <w:p w14:paraId="18917897" w14:textId="6C793E23" w:rsidR="00136363" w:rsidRPr="00A5231A" w:rsidRDefault="00136363" w:rsidP="000B5602">
      <w:pPr>
        <w:autoSpaceDE w:val="0"/>
        <w:autoSpaceDN w:val="0"/>
        <w:adjustRightInd w:val="0"/>
        <w:spacing w:after="0" w:line="360" w:lineRule="auto"/>
        <w:jc w:val="both"/>
        <w:rPr>
          <w:rFonts w:cs="Calibri"/>
          <w:b/>
          <w:i/>
        </w:rPr>
      </w:pPr>
      <w:r w:rsidRPr="00A5231A">
        <w:rPr>
          <w:rFonts w:cs="Calibri"/>
          <w:b/>
          <w:i/>
        </w:rPr>
        <w:t>Sisters programme data collection and analysis</w:t>
      </w:r>
    </w:p>
    <w:p w14:paraId="1D92D0E4" w14:textId="2077374E" w:rsidR="00ED0AAF" w:rsidRPr="00136363" w:rsidRDefault="008E0636" w:rsidP="000B5602">
      <w:pPr>
        <w:autoSpaceDE w:val="0"/>
        <w:autoSpaceDN w:val="0"/>
        <w:adjustRightInd w:val="0"/>
        <w:spacing w:after="0" w:line="360" w:lineRule="auto"/>
        <w:jc w:val="both"/>
        <w:rPr>
          <w:rFonts w:cs="Calibri"/>
        </w:rPr>
      </w:pPr>
      <w:r w:rsidRPr="00136363">
        <w:rPr>
          <w:rFonts w:cs="Calibri"/>
        </w:rPr>
        <w:t xml:space="preserve">Since the start of the programme, comprehensive data </w:t>
      </w:r>
      <w:r w:rsidR="000676E0" w:rsidRPr="00136363">
        <w:rPr>
          <w:rFonts w:cs="Calibri"/>
        </w:rPr>
        <w:t xml:space="preserve">have </w:t>
      </w:r>
      <w:r w:rsidRPr="00136363">
        <w:rPr>
          <w:rFonts w:cs="Calibri"/>
        </w:rPr>
        <w:t xml:space="preserve">been collected from all women seeking clinical services and more recently (2016), from women </w:t>
      </w:r>
      <w:r w:rsidR="001369F0" w:rsidRPr="00136363">
        <w:rPr>
          <w:rFonts w:cs="Calibri"/>
        </w:rPr>
        <w:t>engaged with</w:t>
      </w:r>
      <w:r w:rsidRPr="00136363">
        <w:rPr>
          <w:rFonts w:cs="Calibri"/>
        </w:rPr>
        <w:t xml:space="preserve"> community-based peer education. </w:t>
      </w:r>
    </w:p>
    <w:p w14:paraId="3AB6200F" w14:textId="77777777" w:rsidR="00ED0AAF" w:rsidRPr="00136363" w:rsidRDefault="00ED0AAF" w:rsidP="00ED0AAF">
      <w:pPr>
        <w:autoSpaceDE w:val="0"/>
        <w:autoSpaceDN w:val="0"/>
        <w:adjustRightInd w:val="0"/>
        <w:spacing w:after="0"/>
        <w:jc w:val="both"/>
        <w:rPr>
          <w:rFonts w:cs="Calibri"/>
        </w:rPr>
      </w:pPr>
    </w:p>
    <w:p w14:paraId="18623B96" w14:textId="241DDD21" w:rsidR="00841170" w:rsidRPr="00C33159" w:rsidRDefault="008E0636" w:rsidP="000B5602">
      <w:pPr>
        <w:autoSpaceDE w:val="0"/>
        <w:autoSpaceDN w:val="0"/>
        <w:adjustRightInd w:val="0"/>
        <w:spacing w:after="0" w:line="360" w:lineRule="auto"/>
        <w:jc w:val="both"/>
        <w:rPr>
          <w:rFonts w:asciiTheme="majorHAnsi" w:hAnsiTheme="majorHAnsi" w:cs="Calibri"/>
          <w:b/>
          <w:bCs/>
        </w:rPr>
      </w:pPr>
      <w:r w:rsidRPr="00C33159">
        <w:rPr>
          <w:rFonts w:asciiTheme="majorHAnsi" w:hAnsiTheme="majorHAnsi" w:cs="Calibri"/>
          <w:b/>
          <w:bCs/>
        </w:rPr>
        <w:t xml:space="preserve"> </w:t>
      </w:r>
    </w:p>
    <w:p w14:paraId="6BA2F90A" w14:textId="082DA358" w:rsidR="00E73A8F" w:rsidRPr="00C33159" w:rsidRDefault="00C72B08" w:rsidP="00E73A8F">
      <w:pPr>
        <w:spacing w:line="360" w:lineRule="auto"/>
        <w:jc w:val="both"/>
        <w:rPr>
          <w:rFonts w:cs="Calibri"/>
        </w:rPr>
      </w:pPr>
      <w:r w:rsidRPr="00C33159">
        <w:rPr>
          <w:rFonts w:asciiTheme="majorHAnsi" w:hAnsiTheme="majorHAnsi" w:cs="Calibri"/>
        </w:rPr>
        <w:t xml:space="preserve">At </w:t>
      </w:r>
      <w:r w:rsidR="004C431A" w:rsidRPr="00C33159">
        <w:rPr>
          <w:rFonts w:asciiTheme="majorHAnsi" w:hAnsiTheme="majorHAnsi" w:cs="Calibri"/>
        </w:rPr>
        <w:t xml:space="preserve">the </w:t>
      </w:r>
      <w:r w:rsidRPr="00C33159">
        <w:rPr>
          <w:rFonts w:asciiTheme="majorHAnsi" w:hAnsiTheme="majorHAnsi" w:cs="Calibri"/>
        </w:rPr>
        <w:t xml:space="preserve">first visit to the Sisters programme, women </w:t>
      </w:r>
      <w:r w:rsidR="003E045F" w:rsidRPr="00C33159">
        <w:rPr>
          <w:rFonts w:asciiTheme="majorHAnsi" w:hAnsiTheme="majorHAnsi" w:cs="Calibri"/>
        </w:rPr>
        <w:t>a</w:t>
      </w:r>
      <w:r w:rsidRPr="00C33159">
        <w:rPr>
          <w:rFonts w:asciiTheme="majorHAnsi" w:hAnsiTheme="majorHAnsi" w:cs="Calibri"/>
        </w:rPr>
        <w:t>re assigned an alphanumeric unique identifier</w:t>
      </w:r>
      <w:r w:rsidRPr="00136363">
        <w:rPr>
          <w:rFonts w:asciiTheme="majorHAnsi" w:hAnsiTheme="majorHAnsi" w:cs="Calibri"/>
        </w:rPr>
        <w:t>. Each time a woman visit</w:t>
      </w:r>
      <w:r w:rsidR="003E045F" w:rsidRPr="00136363">
        <w:rPr>
          <w:rFonts w:asciiTheme="majorHAnsi" w:hAnsiTheme="majorHAnsi" w:cs="Calibri"/>
        </w:rPr>
        <w:t>s</w:t>
      </w:r>
      <w:r w:rsidRPr="00136363">
        <w:rPr>
          <w:rFonts w:asciiTheme="majorHAnsi" w:hAnsiTheme="majorHAnsi" w:cs="Calibri"/>
        </w:rPr>
        <w:t xml:space="preserve"> the programme she </w:t>
      </w:r>
      <w:r w:rsidR="003E045F" w:rsidRPr="008A50E2">
        <w:rPr>
          <w:rFonts w:asciiTheme="majorHAnsi" w:hAnsiTheme="majorHAnsi" w:cs="Calibri"/>
        </w:rPr>
        <w:t>i</w:t>
      </w:r>
      <w:r w:rsidRPr="008A50E2">
        <w:rPr>
          <w:rFonts w:asciiTheme="majorHAnsi" w:hAnsiTheme="majorHAnsi" w:cs="Calibri"/>
        </w:rPr>
        <w:t>s</w:t>
      </w:r>
      <w:r w:rsidR="003E045F" w:rsidRPr="008A50E2">
        <w:rPr>
          <w:rFonts w:asciiTheme="majorHAnsi" w:hAnsiTheme="majorHAnsi" w:cs="Calibri"/>
        </w:rPr>
        <w:t xml:space="preserve"> asked</w:t>
      </w:r>
      <w:r w:rsidRPr="008A50E2">
        <w:rPr>
          <w:rFonts w:asciiTheme="majorHAnsi" w:hAnsiTheme="majorHAnsi" w:cs="Calibri"/>
        </w:rPr>
        <w:t xml:space="preserve"> if she</w:t>
      </w:r>
      <w:r w:rsidR="00201F41" w:rsidRPr="008A50E2">
        <w:rPr>
          <w:rFonts w:asciiTheme="majorHAnsi" w:hAnsiTheme="majorHAnsi" w:cs="Calibri"/>
        </w:rPr>
        <w:t xml:space="preserve"> has</w:t>
      </w:r>
      <w:r w:rsidRPr="008A50E2">
        <w:rPr>
          <w:rFonts w:asciiTheme="majorHAnsi" w:hAnsiTheme="majorHAnsi" w:cs="Calibri"/>
        </w:rPr>
        <w:t xml:space="preserve"> </w:t>
      </w:r>
      <w:r w:rsidR="003E045F" w:rsidRPr="008A50E2">
        <w:rPr>
          <w:rFonts w:asciiTheme="majorHAnsi" w:hAnsiTheme="majorHAnsi" w:cs="Calibri"/>
        </w:rPr>
        <w:t xml:space="preserve">attended previously </w:t>
      </w:r>
      <w:r w:rsidRPr="008A50E2">
        <w:rPr>
          <w:rFonts w:asciiTheme="majorHAnsi" w:hAnsiTheme="majorHAnsi" w:cs="Calibri"/>
        </w:rPr>
        <w:t>and if so</w:t>
      </w:r>
      <w:r w:rsidR="00B018FF" w:rsidRPr="008A50E2">
        <w:rPr>
          <w:rFonts w:asciiTheme="majorHAnsi" w:hAnsiTheme="majorHAnsi" w:cs="Calibri"/>
        </w:rPr>
        <w:t>,</w:t>
      </w:r>
      <w:r w:rsidRPr="008A50E2">
        <w:rPr>
          <w:rFonts w:asciiTheme="majorHAnsi" w:hAnsiTheme="majorHAnsi" w:cs="Calibri"/>
        </w:rPr>
        <w:t xml:space="preserve"> </w:t>
      </w:r>
      <w:r w:rsidR="003E045F" w:rsidRPr="008A50E2">
        <w:rPr>
          <w:rFonts w:asciiTheme="majorHAnsi" w:hAnsiTheme="majorHAnsi" w:cs="Calibri"/>
        </w:rPr>
        <w:t xml:space="preserve">her records are retrieved. The </w:t>
      </w:r>
      <w:r w:rsidRPr="008A50E2">
        <w:rPr>
          <w:rFonts w:asciiTheme="majorHAnsi" w:hAnsiTheme="majorHAnsi" w:cs="Calibri"/>
        </w:rPr>
        <w:t>ID link</w:t>
      </w:r>
      <w:r w:rsidR="001E13FE">
        <w:rPr>
          <w:rFonts w:asciiTheme="majorHAnsi" w:hAnsiTheme="majorHAnsi" w:cs="Calibri"/>
        </w:rPr>
        <w:t>s</w:t>
      </w:r>
      <w:r w:rsidRPr="008A50E2">
        <w:rPr>
          <w:rFonts w:asciiTheme="majorHAnsi" w:hAnsiTheme="majorHAnsi" w:cs="Calibri"/>
        </w:rPr>
        <w:t xml:space="preserve"> consultations within and across sites</w:t>
      </w:r>
      <w:r w:rsidR="000575A6" w:rsidRPr="008A50E2">
        <w:rPr>
          <w:rFonts w:asciiTheme="majorHAnsi" w:hAnsiTheme="majorHAnsi" w:cs="Calibri"/>
        </w:rPr>
        <w:t xml:space="preserve">, except where </w:t>
      </w:r>
      <w:r w:rsidRPr="008A50E2">
        <w:rPr>
          <w:rFonts w:asciiTheme="majorHAnsi" w:hAnsiTheme="majorHAnsi" w:cs="Calibri"/>
        </w:rPr>
        <w:t xml:space="preserve">women </w:t>
      </w:r>
      <w:r w:rsidR="00201F41" w:rsidRPr="008A50E2">
        <w:rPr>
          <w:rFonts w:asciiTheme="majorHAnsi" w:hAnsiTheme="majorHAnsi" w:cs="Calibri"/>
        </w:rPr>
        <w:t>provide false information. Prior to 2013, d</w:t>
      </w:r>
      <w:r w:rsidRPr="0054644A">
        <w:rPr>
          <w:rFonts w:asciiTheme="majorHAnsi" w:hAnsiTheme="majorHAnsi" w:cs="Calibri"/>
        </w:rPr>
        <w:t xml:space="preserve">ata were collected </w:t>
      </w:r>
      <w:r w:rsidR="00201F41" w:rsidRPr="0054644A">
        <w:rPr>
          <w:rFonts w:asciiTheme="majorHAnsi" w:hAnsiTheme="majorHAnsi" w:cs="Calibri"/>
        </w:rPr>
        <w:t xml:space="preserve">manually </w:t>
      </w:r>
      <w:r w:rsidRPr="0054644A">
        <w:rPr>
          <w:rFonts w:asciiTheme="majorHAnsi" w:hAnsiTheme="majorHAnsi" w:cs="Calibri"/>
        </w:rPr>
        <w:t>by nursing staff and sing</w:t>
      </w:r>
      <w:r w:rsidRPr="009A7E2E">
        <w:rPr>
          <w:rFonts w:asciiTheme="majorHAnsi" w:hAnsiTheme="majorHAnsi" w:cs="Calibri"/>
        </w:rPr>
        <w:t xml:space="preserve">le-entered into a </w:t>
      </w:r>
      <w:r w:rsidR="00D17DA6" w:rsidRPr="009A7E2E">
        <w:rPr>
          <w:rFonts w:asciiTheme="majorHAnsi" w:hAnsiTheme="majorHAnsi" w:cs="Calibri"/>
        </w:rPr>
        <w:t xml:space="preserve">Microsoft Access </w:t>
      </w:r>
      <w:r w:rsidRPr="009A7E2E">
        <w:rPr>
          <w:rFonts w:asciiTheme="majorHAnsi" w:hAnsiTheme="majorHAnsi" w:cs="Calibri"/>
        </w:rPr>
        <w:t>data</w:t>
      </w:r>
      <w:r w:rsidR="00D17DA6" w:rsidRPr="009A7E2E">
        <w:rPr>
          <w:rFonts w:asciiTheme="majorHAnsi" w:hAnsiTheme="majorHAnsi" w:cs="Calibri"/>
        </w:rPr>
        <w:t>base</w:t>
      </w:r>
      <w:r w:rsidRPr="009A7E2E">
        <w:rPr>
          <w:rFonts w:asciiTheme="majorHAnsi" w:hAnsiTheme="majorHAnsi" w:cs="Calibri"/>
        </w:rPr>
        <w:t>. At all visits, information was collected on whether FSW had ever tested for HIV and the date and result of the most recent test</w:t>
      </w:r>
      <w:r w:rsidR="005D0037" w:rsidRPr="009A7E2E">
        <w:rPr>
          <w:rFonts w:asciiTheme="majorHAnsi" w:hAnsiTheme="majorHAnsi" w:cs="Calibri"/>
        </w:rPr>
        <w:t>, some self-reported and some conducted and recorded by the programme</w:t>
      </w:r>
      <w:r w:rsidRPr="009A7E2E">
        <w:rPr>
          <w:rFonts w:asciiTheme="majorHAnsi" w:hAnsiTheme="majorHAnsi" w:cs="Calibri"/>
        </w:rPr>
        <w:t xml:space="preserve">.  </w:t>
      </w:r>
      <w:r w:rsidR="00E73A8F" w:rsidRPr="009A7E2E">
        <w:rPr>
          <w:rFonts w:asciiTheme="majorHAnsi" w:hAnsiTheme="majorHAnsi" w:cs="Calibri"/>
        </w:rPr>
        <w:t xml:space="preserve">Among women identified as </w:t>
      </w:r>
      <w:r w:rsidR="00034F56" w:rsidRPr="009A7E2E">
        <w:rPr>
          <w:rFonts w:asciiTheme="majorHAnsi" w:hAnsiTheme="majorHAnsi" w:cs="Calibri"/>
        </w:rPr>
        <w:t>living w</w:t>
      </w:r>
      <w:r w:rsidR="00C33159">
        <w:rPr>
          <w:rFonts w:asciiTheme="majorHAnsi" w:hAnsiTheme="majorHAnsi" w:cs="Calibri"/>
        </w:rPr>
        <w:t>i</w:t>
      </w:r>
      <w:r w:rsidR="00034F56" w:rsidRPr="00C33159">
        <w:rPr>
          <w:rFonts w:asciiTheme="majorHAnsi" w:hAnsiTheme="majorHAnsi" w:cs="Calibri"/>
        </w:rPr>
        <w:t>th HIV</w:t>
      </w:r>
      <w:r w:rsidR="00E73A8F" w:rsidRPr="00C33159">
        <w:rPr>
          <w:rFonts w:asciiTheme="majorHAnsi" w:hAnsiTheme="majorHAnsi" w:cs="Calibri"/>
        </w:rPr>
        <w:t xml:space="preserve">, data were collected at each visit on whether and when antiretroviral drugs (ARV) had been initiated and if these were currently being taken (although the Sisters programme does not itself provide ART). Since 2013 the same data have been collected using real time electronic data capture </w:t>
      </w:r>
      <w:r w:rsidR="00E73A8F" w:rsidRPr="00C33159">
        <w:rPr>
          <w:rFonts w:cs="Calibri"/>
        </w:rPr>
        <w:t xml:space="preserve">synced daily to secure cloud storage. </w:t>
      </w:r>
    </w:p>
    <w:p w14:paraId="6638DB22" w14:textId="15EDDAD9" w:rsidR="00E73A8F" w:rsidRPr="0054644A" w:rsidRDefault="00E73A8F" w:rsidP="00E73A8F">
      <w:pPr>
        <w:spacing w:line="360" w:lineRule="auto"/>
        <w:jc w:val="both"/>
        <w:rPr>
          <w:rFonts w:cs="Calibri"/>
        </w:rPr>
      </w:pPr>
      <w:r w:rsidRPr="00136363">
        <w:rPr>
          <w:rFonts w:cs="Calibri"/>
        </w:rPr>
        <w:t xml:space="preserve">We estimated the proportion of FSW ‘in the programme’ who for each month since 2009 fell into one of five statuses: 1) Never tested for HIV; 2) HIV negative and not tested in the last 6 months; 3) HIV negative and tested in the last 6 months; 4) HIV positive and not on ART; 5) HIV positive </w:t>
      </w:r>
      <w:r w:rsidRPr="00136363">
        <w:rPr>
          <w:rFonts w:cs="Calibri"/>
        </w:rPr>
        <w:lastRenderedPageBreak/>
        <w:t xml:space="preserve">and on ART. </w:t>
      </w:r>
      <w:r w:rsidRPr="008A50E2">
        <w:rPr>
          <w:rFonts w:cs="Calibri"/>
        </w:rPr>
        <w:t xml:space="preserve">FSW were considered to be ‘in the programme’ at a given time point if they had </w:t>
      </w:r>
      <w:r w:rsidR="005D0037" w:rsidRPr="008A50E2">
        <w:rPr>
          <w:rFonts w:cs="Calibri"/>
        </w:rPr>
        <w:t xml:space="preserve">1) </w:t>
      </w:r>
      <w:r w:rsidRPr="008A50E2">
        <w:rPr>
          <w:rFonts w:cs="Calibri"/>
        </w:rPr>
        <w:t xml:space="preserve">had a visit within the last 6 months </w:t>
      </w:r>
      <w:r w:rsidR="005D0037" w:rsidRPr="008A50E2">
        <w:rPr>
          <w:rFonts w:cs="Calibri"/>
        </w:rPr>
        <w:t xml:space="preserve">or 2) had a visit more than six months prior </w:t>
      </w:r>
      <w:r w:rsidR="00B442AB" w:rsidRPr="008A50E2">
        <w:rPr>
          <w:rFonts w:cs="Calibri"/>
        </w:rPr>
        <w:t xml:space="preserve">and in addition have </w:t>
      </w:r>
      <w:r w:rsidR="005D0037" w:rsidRPr="008A50E2">
        <w:rPr>
          <w:rFonts w:cs="Calibri"/>
        </w:rPr>
        <w:t xml:space="preserve">another </w:t>
      </w:r>
      <w:r w:rsidR="00C90A7D" w:rsidRPr="008A50E2">
        <w:rPr>
          <w:rFonts w:cs="Calibri"/>
        </w:rPr>
        <w:t xml:space="preserve">visit </w:t>
      </w:r>
      <w:r w:rsidR="00B442AB" w:rsidRPr="008A50E2">
        <w:rPr>
          <w:rFonts w:cs="Calibri"/>
        </w:rPr>
        <w:t xml:space="preserve">recorded at a </w:t>
      </w:r>
      <w:r w:rsidR="00826490" w:rsidRPr="008A50E2">
        <w:rPr>
          <w:rFonts w:cs="Calibri"/>
        </w:rPr>
        <w:t>future</w:t>
      </w:r>
      <w:r w:rsidR="00B442AB" w:rsidRPr="008A50E2">
        <w:rPr>
          <w:rFonts w:cs="Calibri"/>
        </w:rPr>
        <w:t xml:space="preserve"> timepoint</w:t>
      </w:r>
      <w:r w:rsidRPr="008A50E2">
        <w:rPr>
          <w:rFonts w:cs="Calibri"/>
        </w:rPr>
        <w:t>. We used both self-reported HIV testing data and results and HIV tests conducted</w:t>
      </w:r>
      <w:r w:rsidRPr="0054644A">
        <w:rPr>
          <w:rFonts w:cs="Calibri"/>
        </w:rPr>
        <w:t xml:space="preserve"> by the programme. </w:t>
      </w:r>
    </w:p>
    <w:p w14:paraId="7E7A1124" w14:textId="77777777" w:rsidR="00136363" w:rsidRDefault="00136363" w:rsidP="000B5602">
      <w:pPr>
        <w:spacing w:line="360" w:lineRule="auto"/>
        <w:jc w:val="both"/>
        <w:rPr>
          <w:rFonts w:asciiTheme="majorHAnsi" w:hAnsiTheme="majorHAnsi" w:cs="Calibri"/>
        </w:rPr>
      </w:pPr>
    </w:p>
    <w:p w14:paraId="4C19ABBB" w14:textId="046053C3" w:rsidR="00815834" w:rsidRPr="008A50E2" w:rsidRDefault="00136363" w:rsidP="000B5602">
      <w:pPr>
        <w:spacing w:line="360" w:lineRule="auto"/>
        <w:jc w:val="both"/>
        <w:rPr>
          <w:rFonts w:asciiTheme="majorHAnsi" w:hAnsiTheme="majorHAnsi" w:cs="Calibri"/>
          <w:b/>
        </w:rPr>
      </w:pPr>
      <w:r w:rsidRPr="008A50E2">
        <w:rPr>
          <w:rFonts w:asciiTheme="majorHAnsi" w:hAnsiTheme="majorHAnsi" w:cs="Calibri"/>
          <w:b/>
        </w:rPr>
        <w:t>Research Data</w:t>
      </w:r>
    </w:p>
    <w:p w14:paraId="05000001" w14:textId="6FCB78FD" w:rsidR="00136363" w:rsidRPr="009A7E2E" w:rsidRDefault="00136363" w:rsidP="00136363">
      <w:pPr>
        <w:spacing w:line="360" w:lineRule="auto"/>
        <w:jc w:val="both"/>
        <w:rPr>
          <w:rFonts w:cs="Calibri"/>
          <w:b/>
        </w:rPr>
      </w:pPr>
      <w:r w:rsidRPr="00936796">
        <w:rPr>
          <w:rFonts w:cs="Calibri"/>
        </w:rPr>
        <w:t xml:space="preserve">Research has been integral to the development, expansion and evaluation of the programme, with respondent driven sampling surveys conducted </w:t>
      </w:r>
      <w:r w:rsidR="008A50E2">
        <w:rPr>
          <w:rFonts w:cs="Calibri"/>
        </w:rPr>
        <w:t xml:space="preserve">through 3 studies conducted </w:t>
      </w:r>
      <w:r w:rsidRPr="00936796">
        <w:rPr>
          <w:rFonts w:cs="Calibri"/>
        </w:rPr>
        <w:t>at 19 sites: in 2011</w:t>
      </w:r>
      <w:r>
        <w:rPr>
          <w:rFonts w:cs="Calibri"/>
        </w:rPr>
        <w:t xml:space="preserve"> and 2015</w:t>
      </w:r>
      <w:r w:rsidRPr="00936796">
        <w:rPr>
          <w:rFonts w:cs="Calibri"/>
        </w:rPr>
        <w:t xml:space="preserve"> (</w:t>
      </w:r>
      <w:r>
        <w:rPr>
          <w:rFonts w:cs="Calibri"/>
        </w:rPr>
        <w:t xml:space="preserve">repeat surveys conducted in </w:t>
      </w:r>
      <w:r w:rsidRPr="00936796">
        <w:rPr>
          <w:rFonts w:cs="Calibri"/>
        </w:rPr>
        <w:t xml:space="preserve">3 sites), 2013 </w:t>
      </w:r>
      <w:r>
        <w:rPr>
          <w:rFonts w:cs="Calibri"/>
        </w:rPr>
        <w:t xml:space="preserve">and 2016 </w:t>
      </w:r>
      <w:r w:rsidRPr="00936796">
        <w:rPr>
          <w:rFonts w:cs="Calibri"/>
        </w:rPr>
        <w:t>(</w:t>
      </w:r>
      <w:r>
        <w:rPr>
          <w:rFonts w:cs="Calibri"/>
        </w:rPr>
        <w:t xml:space="preserve">repeat surveys conducted in </w:t>
      </w:r>
      <w:r w:rsidRPr="00936796">
        <w:rPr>
          <w:rFonts w:cs="Calibri"/>
        </w:rPr>
        <w:t>14 sites</w:t>
      </w:r>
      <w:r w:rsidR="008A50E2">
        <w:rPr>
          <w:rFonts w:cs="Calibri"/>
        </w:rPr>
        <w:t xml:space="preserve"> including one site surveyed in 2011/5 surveys</w:t>
      </w:r>
      <w:r w:rsidRPr="00936796">
        <w:rPr>
          <w:rFonts w:cs="Calibri"/>
        </w:rPr>
        <w:t xml:space="preserve">), </w:t>
      </w:r>
      <w:r>
        <w:rPr>
          <w:rFonts w:cs="Calibri"/>
        </w:rPr>
        <w:t xml:space="preserve"> and  </w:t>
      </w:r>
      <w:r w:rsidRPr="00936796">
        <w:rPr>
          <w:rFonts w:cs="Calibri"/>
        </w:rPr>
        <w:t xml:space="preserve">2017 (3 </w:t>
      </w:r>
      <w:r>
        <w:rPr>
          <w:rFonts w:cs="Calibri"/>
        </w:rPr>
        <w:t xml:space="preserve">additional survey </w:t>
      </w:r>
      <w:r w:rsidRPr="00936796">
        <w:rPr>
          <w:rFonts w:cs="Calibri"/>
        </w:rPr>
        <w:t>sites</w:t>
      </w:r>
      <w:r w:rsidR="008A50E2">
        <w:rPr>
          <w:rFonts w:cs="Calibri"/>
        </w:rPr>
        <w:t xml:space="preserve"> including Harare and Bulawayo</w:t>
      </w:r>
      <w:r w:rsidRPr="00936796">
        <w:rPr>
          <w:rFonts w:cs="Calibri"/>
        </w:rPr>
        <w:t>), showing a mean HIV prevalence of 58% (range 44-82%)</w:t>
      </w:r>
      <w:r w:rsidRPr="009A7E2E">
        <w:rPr>
          <w:rFonts w:cs="Calibri"/>
        </w:rPr>
        <w:fldChar w:fldCharType="begin">
          <w:fldData xml:space="preserve">PEVuZE5vdGU+PENpdGU+PEF1dGhvcj5Db3dhbjwvQXV0aG9yPjxZZWFyPjIwMTY8L1llYXI+PFJl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ZnVsbC10aXRsZT48L3BlcmlvZGljYWw+PGFsdC1wZXJpb2RpY2FsPjxmdWxsLXRpdGxlPkpvdXJu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</w:fldData>
        </w:fldChar>
      </w:r>
      <w:r w:rsidR="003D7F98">
        <w:rPr>
          <w:rFonts w:cs="Calibri"/>
        </w:rPr>
        <w:instrText xml:space="preserve"> ADDIN EN.CITE </w:instrText>
      </w:r>
      <w:r w:rsidR="003D7F98">
        <w:rPr>
          <w:rFonts w:cs="Calibri"/>
        </w:rPr>
        <w:fldChar w:fldCharType="begin">
          <w:fldData xml:space="preserve">PEVuZE5vdGU+PENpdGU+PEF1dGhvcj5Db3dhbjwvQXV0aG9yPjxZZWFyPjIwMTY8L1llYXI+PFJl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ZnVsbC10aXRsZT48L3BlcmlvZGljYWw+PGFsdC1wZXJpb2RpY2FsPjxmdWxsLXRpdGxlPkpvdXJu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</w:fldData>
        </w:fldChar>
      </w:r>
      <w:r w:rsidR="003D7F98">
        <w:rPr>
          <w:rFonts w:cs="Calibri"/>
        </w:rPr>
        <w:instrText xml:space="preserve"> ADDIN EN.CITE.DATA </w:instrText>
      </w:r>
      <w:r w:rsidR="003D7F98">
        <w:rPr>
          <w:rFonts w:cs="Calibri"/>
        </w:rPr>
      </w:r>
      <w:r w:rsidR="003D7F98">
        <w:rPr>
          <w:rFonts w:cs="Calibri"/>
        </w:rPr>
        <w:fldChar w:fldCharType="end"/>
      </w:r>
      <w:r w:rsidRPr="009A7E2E">
        <w:rPr>
          <w:rFonts w:cs="Calibri"/>
        </w:rPr>
        <w:fldChar w:fldCharType="separate"/>
      </w:r>
      <w:r w:rsidR="003D7F98">
        <w:rPr>
          <w:rFonts w:cs="Calibri"/>
          <w:noProof/>
        </w:rPr>
        <w:t>[16-19]</w:t>
      </w:r>
      <w:r w:rsidRPr="009A7E2E">
        <w:rPr>
          <w:rFonts w:cs="Calibri"/>
        </w:rPr>
        <w:fldChar w:fldCharType="end"/>
      </w:r>
      <w:r w:rsidRPr="009A7E2E">
        <w:rPr>
          <w:rFonts w:cs="Calibri"/>
        </w:rPr>
        <w:t xml:space="preserve">. HIV incidence has been estimated from analysis of programme data between 2009-2013 at 10% per annum and 7% in 18-24 year olds </w:t>
      </w:r>
      <w:r w:rsidRPr="009A7E2E">
        <w:rPr>
          <w:rFonts w:cs="Calibri"/>
        </w:rPr>
        <w:fldChar w:fldCharType="begin">
          <w:fldData xml:space="preserve">PEVuZE5vdGU+PENpdGU+PEF1dGhvcj5IYXJncmVhdmVzPC9BdXRob3I+PFllYXI+MjAxNTwvWWVh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</w:fldData>
        </w:fldChar>
      </w:r>
      <w:r w:rsidR="003D7F98">
        <w:rPr>
          <w:rFonts w:cs="Calibri"/>
        </w:rPr>
        <w:instrText xml:space="preserve"> ADDIN EN.CITE </w:instrText>
      </w:r>
      <w:r w:rsidR="003D7F98">
        <w:rPr>
          <w:rFonts w:cs="Calibri"/>
        </w:rPr>
        <w:fldChar w:fldCharType="begin">
          <w:fldData xml:space="preserve">PEVuZE5vdGU+PENpdGU+PEF1dGhvcj5IYXJncmVhdmVzPC9BdXRob3I+PFllYXI+MjAxNTwvWWVh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</w:fldData>
        </w:fldChar>
      </w:r>
      <w:r w:rsidR="003D7F98">
        <w:rPr>
          <w:rFonts w:cs="Calibri"/>
        </w:rPr>
        <w:instrText xml:space="preserve"> ADDIN EN.CITE.DATA </w:instrText>
      </w:r>
      <w:r w:rsidR="003D7F98">
        <w:rPr>
          <w:rFonts w:cs="Calibri"/>
        </w:rPr>
      </w:r>
      <w:r w:rsidR="003D7F98">
        <w:rPr>
          <w:rFonts w:cs="Calibri"/>
        </w:rPr>
        <w:fldChar w:fldCharType="end"/>
      </w:r>
      <w:r w:rsidRPr="009A7E2E">
        <w:rPr>
          <w:rFonts w:cs="Calibri"/>
        </w:rPr>
        <w:fldChar w:fldCharType="separate"/>
      </w:r>
      <w:r w:rsidR="003D7F98">
        <w:rPr>
          <w:rFonts w:cs="Calibri"/>
          <w:noProof/>
        </w:rPr>
        <w:t>[20, 21]</w:t>
      </w:r>
      <w:r w:rsidRPr="009A7E2E">
        <w:rPr>
          <w:rFonts w:cs="Calibri"/>
        </w:rPr>
        <w:fldChar w:fldCharType="end"/>
      </w:r>
      <w:r w:rsidRPr="009A7E2E">
        <w:rPr>
          <w:rFonts w:cs="Calibri"/>
        </w:rPr>
        <w:t>.</w:t>
      </w:r>
      <w:r w:rsidRPr="009A7E2E">
        <w:rPr>
          <w:rFonts w:cs="Calibri"/>
          <w:b/>
        </w:rPr>
        <w:t xml:space="preserve"> </w:t>
      </w:r>
    </w:p>
    <w:p w14:paraId="0FD7FAB9" w14:textId="005F1D44" w:rsidR="0003037C" w:rsidRPr="00136363" w:rsidRDefault="0003037C" w:rsidP="00136363">
      <w:pPr>
        <w:spacing w:after="0" w:line="360" w:lineRule="auto"/>
        <w:rPr>
          <w:rFonts w:asciiTheme="majorHAnsi" w:hAnsiTheme="majorHAnsi" w:cs="Calibri"/>
          <w:b/>
        </w:rPr>
      </w:pPr>
      <w:r w:rsidRPr="00A5231A">
        <w:rPr>
          <w:rFonts w:asciiTheme="majorHAnsi" w:hAnsiTheme="majorHAnsi" w:cs="Calibri"/>
          <w:b/>
          <w:i/>
        </w:rPr>
        <w:t>Synthesis of research data</w:t>
      </w:r>
    </w:p>
    <w:p w14:paraId="53433421" w14:textId="12832330" w:rsidR="00A212E1" w:rsidRPr="009A7E2E" w:rsidRDefault="0003037C" w:rsidP="000B5602">
      <w:pPr>
        <w:spacing w:line="360" w:lineRule="auto"/>
        <w:jc w:val="both"/>
        <w:rPr>
          <w:rFonts w:asciiTheme="majorHAnsi" w:hAnsiTheme="majorHAnsi" w:cs="Calibri"/>
        </w:rPr>
      </w:pPr>
      <w:r w:rsidRPr="00136363">
        <w:rPr>
          <w:rFonts w:asciiTheme="majorHAnsi" w:hAnsiTheme="majorHAnsi" w:cs="Calibri"/>
        </w:rPr>
        <w:t xml:space="preserve">Data from </w:t>
      </w:r>
      <w:r w:rsidR="001E13FE">
        <w:rPr>
          <w:rFonts w:asciiTheme="majorHAnsi" w:hAnsiTheme="majorHAnsi" w:cs="Calibri"/>
        </w:rPr>
        <w:t xml:space="preserve">the </w:t>
      </w:r>
      <w:r w:rsidR="00815834" w:rsidRPr="00136363">
        <w:t xml:space="preserve">three </w:t>
      </w:r>
      <w:r w:rsidR="001E13FE">
        <w:t xml:space="preserve">RDS survey </w:t>
      </w:r>
      <w:r w:rsidR="00815834" w:rsidRPr="00136363">
        <w:t>studies conducted in 19 sites</w:t>
      </w:r>
      <w:r w:rsidR="00815834" w:rsidRPr="00136363">
        <w:rPr>
          <w:rFonts w:asciiTheme="majorHAnsi" w:hAnsiTheme="majorHAnsi" w:cs="Calibri"/>
        </w:rPr>
        <w:t xml:space="preserve"> </w:t>
      </w:r>
      <w:r w:rsidR="00EF7108" w:rsidRPr="009A7E2E">
        <w:rPr>
          <w:rFonts w:asciiTheme="majorHAnsi" w:hAnsiTheme="majorHAnsi" w:cs="Calibri"/>
        </w:rPr>
        <w:fldChar w:fldCharType="begin">
          <w:fldData xml:space="preserve">PEVuZE5vdGU+PENpdGU+PEF1dGhvcj5Db3dhbjwvQXV0aG9yPjxZZWFyPjIwMTg8L1llYXI+PFJl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</w:fldData>
        </w:fldChar>
      </w:r>
      <w:r w:rsidR="003D7F98">
        <w:rPr>
          <w:rFonts w:asciiTheme="majorHAnsi" w:hAnsiTheme="majorHAnsi" w:cs="Calibri"/>
        </w:rPr>
        <w:instrText xml:space="preserve"> ADDIN EN.CITE </w:instrText>
      </w:r>
      <w:r w:rsidR="003D7F98">
        <w:rPr>
          <w:rFonts w:asciiTheme="majorHAnsi" w:hAnsiTheme="majorHAnsi" w:cs="Calibri"/>
        </w:rPr>
        <w:fldChar w:fldCharType="begin">
          <w:fldData xml:space="preserve">PEVuZE5vdGU+PENpdGU+PEF1dGhvcj5Db3dhbjwvQXV0aG9yPjxZZWFyPjIwMTg8L1llYXI+PFJl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</w:fldData>
        </w:fldChar>
      </w:r>
      <w:r w:rsidR="003D7F98">
        <w:rPr>
          <w:rFonts w:asciiTheme="majorHAnsi" w:hAnsiTheme="majorHAnsi" w:cs="Calibri"/>
        </w:rPr>
        <w:instrText xml:space="preserve"> ADDIN EN.CITE.DATA </w:instrText>
      </w:r>
      <w:r w:rsidR="003D7F98">
        <w:rPr>
          <w:rFonts w:asciiTheme="majorHAnsi" w:hAnsiTheme="majorHAnsi" w:cs="Calibri"/>
        </w:rPr>
      </w:r>
      <w:r w:rsidR="003D7F98">
        <w:rPr>
          <w:rFonts w:asciiTheme="majorHAnsi" w:hAnsiTheme="majorHAnsi" w:cs="Calibri"/>
        </w:rPr>
        <w:fldChar w:fldCharType="end"/>
      </w:r>
      <w:r w:rsidR="00EF7108" w:rsidRPr="003D7F98">
        <w:rPr>
          <w:rFonts w:asciiTheme="majorHAnsi" w:hAnsiTheme="majorHAnsi" w:cs="Calibri"/>
        </w:rPr>
        <w:fldChar w:fldCharType="separate"/>
      </w:r>
      <w:r w:rsidR="003D7F98">
        <w:rPr>
          <w:rFonts w:asciiTheme="majorHAnsi" w:hAnsiTheme="majorHAnsi" w:cs="Calibri"/>
          <w:noProof/>
        </w:rPr>
        <w:t>[19, 22, 23]</w:t>
      </w:r>
      <w:r w:rsidR="00EF7108" w:rsidRPr="009A7E2E">
        <w:rPr>
          <w:rFonts w:asciiTheme="majorHAnsi" w:hAnsiTheme="majorHAnsi" w:cs="Calibri"/>
        </w:rPr>
        <w:fldChar w:fldCharType="end"/>
      </w:r>
      <w:r w:rsidR="00EF7108" w:rsidRPr="009A7E2E">
        <w:rPr>
          <w:rFonts w:asciiTheme="majorHAnsi" w:hAnsiTheme="majorHAnsi" w:cs="Calibri"/>
        </w:rPr>
        <w:t xml:space="preserve"> (1</w:t>
      </w:r>
      <w:r w:rsidR="002A4663" w:rsidRPr="009A7E2E">
        <w:rPr>
          <w:rFonts w:asciiTheme="majorHAnsi" w:hAnsiTheme="majorHAnsi" w:cs="Calibri"/>
        </w:rPr>
        <w:t>7</w:t>
      </w:r>
      <w:r w:rsidR="00EF7108" w:rsidRPr="009A7E2E">
        <w:rPr>
          <w:rFonts w:asciiTheme="majorHAnsi" w:hAnsiTheme="majorHAnsi" w:cs="Calibri"/>
        </w:rPr>
        <w:t xml:space="preserve"> on highways or in towns around mines</w:t>
      </w:r>
      <w:r w:rsidR="00A212E1" w:rsidRPr="009A7E2E">
        <w:rPr>
          <w:rFonts w:asciiTheme="majorHAnsi" w:hAnsiTheme="majorHAnsi" w:cs="Calibri"/>
        </w:rPr>
        <w:t>, army camps plus Harare and Bulawayo</w:t>
      </w:r>
      <w:r w:rsidR="00EF7108" w:rsidRPr="00C33159">
        <w:rPr>
          <w:rFonts w:asciiTheme="majorHAnsi" w:hAnsiTheme="majorHAnsi" w:cs="Calibri"/>
        </w:rPr>
        <w:t xml:space="preserve">) </w:t>
      </w:r>
      <w:r w:rsidR="00202F17" w:rsidRPr="00C33159">
        <w:rPr>
          <w:rFonts w:asciiTheme="majorHAnsi" w:hAnsiTheme="majorHAnsi" w:cs="Calibri"/>
        </w:rPr>
        <w:t>p</w:t>
      </w:r>
      <w:r w:rsidR="007E05BC" w:rsidRPr="00C33159">
        <w:rPr>
          <w:rFonts w:asciiTheme="majorHAnsi" w:hAnsiTheme="majorHAnsi" w:cs="Calibri"/>
        </w:rPr>
        <w:t>rovide a picture of sex work in Zimbabwe.</w:t>
      </w:r>
      <w:r w:rsidR="00EF7108" w:rsidRPr="00C33159">
        <w:rPr>
          <w:rFonts w:asciiTheme="majorHAnsi" w:hAnsiTheme="majorHAnsi" w:cs="Calibri"/>
        </w:rPr>
        <w:t xml:space="preserve">  </w:t>
      </w:r>
      <w:r w:rsidR="00202F17" w:rsidRPr="00C33159">
        <w:rPr>
          <w:rFonts w:asciiTheme="majorHAnsi" w:hAnsiTheme="majorHAnsi" w:cs="Calibri"/>
        </w:rPr>
        <w:t>I</w:t>
      </w:r>
      <w:r w:rsidR="007E05BC" w:rsidRPr="00C33159">
        <w:rPr>
          <w:rFonts w:asciiTheme="majorHAnsi" w:hAnsiTheme="majorHAnsi" w:cs="Calibri"/>
        </w:rPr>
        <w:t xml:space="preserve">n all surveys, </w:t>
      </w:r>
      <w:r w:rsidR="001977BB">
        <w:rPr>
          <w:rFonts w:asciiTheme="majorHAnsi" w:hAnsiTheme="majorHAnsi" w:cs="Calibri"/>
        </w:rPr>
        <w:t xml:space="preserve">eligible </w:t>
      </w:r>
      <w:r w:rsidR="002D0AAA" w:rsidRPr="00136363">
        <w:rPr>
          <w:rFonts w:asciiTheme="majorHAnsi" w:hAnsiTheme="majorHAnsi" w:cs="Calibri"/>
        </w:rPr>
        <w:t>FSW</w:t>
      </w:r>
      <w:r w:rsidR="00A212E1" w:rsidRPr="00136363">
        <w:rPr>
          <w:rFonts w:asciiTheme="majorHAnsi" w:hAnsiTheme="majorHAnsi" w:cs="Calibri"/>
        </w:rPr>
        <w:t xml:space="preserve"> had exchanged sex for money in the past 30 days, were aged </w:t>
      </w:r>
      <w:r w:rsidR="0022095D" w:rsidRPr="00136363">
        <w:rPr>
          <w:rFonts w:ascii="Arial" w:hAnsi="Arial" w:cs="Arial"/>
        </w:rPr>
        <w:t>≥</w:t>
      </w:r>
      <w:r w:rsidR="00A212E1" w:rsidRPr="00136363">
        <w:rPr>
          <w:rFonts w:asciiTheme="majorHAnsi" w:hAnsiTheme="majorHAnsi" w:cs="Calibri"/>
        </w:rPr>
        <w:t>18, and had been working in the</w:t>
      </w:r>
      <w:r w:rsidR="00202F17" w:rsidRPr="00136363">
        <w:rPr>
          <w:rFonts w:asciiTheme="majorHAnsi" w:hAnsiTheme="majorHAnsi" w:cs="Calibri"/>
        </w:rPr>
        <w:t xml:space="preserve"> interview</w:t>
      </w:r>
      <w:r w:rsidR="00A212E1" w:rsidRPr="00136363">
        <w:rPr>
          <w:rFonts w:asciiTheme="majorHAnsi" w:hAnsiTheme="majorHAnsi" w:cs="Calibri"/>
        </w:rPr>
        <w:t xml:space="preserve"> site for at least 6 months</w:t>
      </w:r>
      <w:r w:rsidR="001C75CC" w:rsidRPr="00136363">
        <w:rPr>
          <w:rFonts w:asciiTheme="majorHAnsi" w:hAnsiTheme="majorHAnsi" w:cs="Calibri"/>
        </w:rPr>
        <w:t xml:space="preserve"> (30 days for Harare, Bulawayo and one rural</w:t>
      </w:r>
      <w:r w:rsidR="001C75CC" w:rsidRPr="008A50E2">
        <w:rPr>
          <w:rFonts w:asciiTheme="majorHAnsi" w:hAnsiTheme="majorHAnsi" w:cs="Calibri"/>
        </w:rPr>
        <w:t xml:space="preserve"> site)</w:t>
      </w:r>
      <w:r w:rsidR="00A212E1" w:rsidRPr="008A50E2">
        <w:rPr>
          <w:rFonts w:asciiTheme="majorHAnsi" w:hAnsiTheme="majorHAnsi" w:cs="Calibri"/>
        </w:rPr>
        <w:t>. In each site, we conducted mapping</w:t>
      </w:r>
      <w:r w:rsidR="007E05BC" w:rsidRPr="008A50E2">
        <w:rPr>
          <w:rFonts w:asciiTheme="majorHAnsi" w:hAnsiTheme="majorHAnsi" w:cs="Calibri"/>
        </w:rPr>
        <w:t>,</w:t>
      </w:r>
      <w:r w:rsidR="00F56490" w:rsidRPr="008A50E2">
        <w:rPr>
          <w:rFonts w:asciiTheme="majorHAnsi" w:hAnsiTheme="majorHAnsi" w:cs="Calibri"/>
        </w:rPr>
        <w:t xml:space="preserve"> follow</w:t>
      </w:r>
      <w:r w:rsidR="00202F17" w:rsidRPr="008A50E2">
        <w:rPr>
          <w:rFonts w:asciiTheme="majorHAnsi" w:hAnsiTheme="majorHAnsi" w:cs="Calibri"/>
        </w:rPr>
        <w:t>ed by</w:t>
      </w:r>
      <w:r w:rsidR="00A212E1" w:rsidRPr="0054644A">
        <w:rPr>
          <w:rFonts w:asciiTheme="majorHAnsi" w:hAnsiTheme="majorHAnsi" w:cs="Calibri"/>
        </w:rPr>
        <w:t xml:space="preserve"> </w:t>
      </w:r>
      <w:r w:rsidR="00202F17" w:rsidRPr="0054644A">
        <w:rPr>
          <w:rFonts w:asciiTheme="majorHAnsi" w:hAnsiTheme="majorHAnsi" w:cs="Calibri"/>
        </w:rPr>
        <w:t>purposive selection of</w:t>
      </w:r>
      <w:r w:rsidR="00A212E1" w:rsidRPr="0054644A">
        <w:rPr>
          <w:rFonts w:asciiTheme="majorHAnsi" w:hAnsiTheme="majorHAnsi" w:cs="Calibri"/>
        </w:rPr>
        <w:t xml:space="preserve"> ‘seeds’ </w:t>
      </w:r>
      <w:r w:rsidR="00A212E1" w:rsidRPr="009A7E2E">
        <w:rPr>
          <w:rFonts w:asciiTheme="majorHAnsi" w:hAnsiTheme="majorHAnsi" w:cs="Calibri"/>
        </w:rPr>
        <w:t>representing a mix of ages, sex-work types, and geographic locations. We interviewed seeds</w:t>
      </w:r>
      <w:r w:rsidR="001E13FE">
        <w:rPr>
          <w:rFonts w:asciiTheme="majorHAnsi" w:hAnsiTheme="majorHAnsi" w:cs="Calibri"/>
        </w:rPr>
        <w:t xml:space="preserve"> and</w:t>
      </w:r>
      <w:r w:rsidR="00A212E1" w:rsidRPr="009A7E2E">
        <w:rPr>
          <w:rFonts w:asciiTheme="majorHAnsi" w:hAnsiTheme="majorHAnsi" w:cs="Calibri"/>
        </w:rPr>
        <w:t xml:space="preserve"> gave them two coupons to distribute to peers. Women receiv</w:t>
      </w:r>
      <w:r w:rsidR="001E13FE">
        <w:rPr>
          <w:rFonts w:asciiTheme="majorHAnsi" w:hAnsiTheme="majorHAnsi" w:cs="Calibri"/>
        </w:rPr>
        <w:t>ing</w:t>
      </w:r>
      <w:r w:rsidR="00A212E1" w:rsidRPr="009A7E2E">
        <w:rPr>
          <w:rFonts w:asciiTheme="majorHAnsi" w:hAnsiTheme="majorHAnsi" w:cs="Calibri"/>
        </w:rPr>
        <w:t xml:space="preserve"> a coupon could attend an interview and </w:t>
      </w:r>
      <w:r w:rsidR="0064418D" w:rsidRPr="009A7E2E">
        <w:rPr>
          <w:rFonts w:asciiTheme="majorHAnsi" w:hAnsiTheme="majorHAnsi" w:cs="Calibri"/>
        </w:rPr>
        <w:t xml:space="preserve">were </w:t>
      </w:r>
      <w:r w:rsidR="00A212E1" w:rsidRPr="009A7E2E">
        <w:rPr>
          <w:rFonts w:asciiTheme="majorHAnsi" w:hAnsiTheme="majorHAnsi" w:cs="Calibri"/>
        </w:rPr>
        <w:t>subsequently given two coupons for their peers.</w:t>
      </w:r>
      <w:r w:rsidR="001977BB">
        <w:rPr>
          <w:rFonts w:asciiTheme="majorHAnsi" w:hAnsiTheme="majorHAnsi" w:cs="Calibri"/>
        </w:rPr>
        <w:t>F</w:t>
      </w:r>
      <w:r w:rsidR="00A212E1" w:rsidRPr="009A7E2E">
        <w:rPr>
          <w:rFonts w:asciiTheme="majorHAnsi" w:hAnsiTheme="majorHAnsi" w:cs="Calibri"/>
        </w:rPr>
        <w:t>ive</w:t>
      </w:r>
      <w:r w:rsidR="00815834" w:rsidRPr="009A7E2E">
        <w:rPr>
          <w:rFonts w:asciiTheme="majorHAnsi" w:hAnsiTheme="majorHAnsi" w:cs="Calibri"/>
        </w:rPr>
        <w:t xml:space="preserve"> to seven </w:t>
      </w:r>
      <w:r w:rsidR="00A212E1" w:rsidRPr="009A7E2E">
        <w:rPr>
          <w:rFonts w:asciiTheme="majorHAnsi" w:hAnsiTheme="majorHAnsi" w:cs="Calibri"/>
        </w:rPr>
        <w:t>iterations of this process (</w:t>
      </w:r>
      <w:r w:rsidR="00A212E1" w:rsidRPr="009A7E2E">
        <w:rPr>
          <w:rFonts w:asciiTheme="majorHAnsi" w:hAnsiTheme="majorHAnsi" w:cs="Calibri" w:hint="cs"/>
        </w:rPr>
        <w:t>“</w:t>
      </w:r>
      <w:r w:rsidR="00A212E1" w:rsidRPr="009A7E2E">
        <w:rPr>
          <w:rFonts w:asciiTheme="majorHAnsi" w:hAnsiTheme="majorHAnsi" w:cs="Calibri"/>
        </w:rPr>
        <w:t>waves</w:t>
      </w:r>
      <w:r w:rsidR="00A212E1" w:rsidRPr="009A7E2E">
        <w:rPr>
          <w:rFonts w:asciiTheme="majorHAnsi" w:hAnsiTheme="majorHAnsi" w:cs="Calibri" w:hint="cs"/>
        </w:rPr>
        <w:t>”</w:t>
      </w:r>
      <w:r w:rsidR="00A212E1" w:rsidRPr="009A7E2E">
        <w:rPr>
          <w:rFonts w:asciiTheme="majorHAnsi" w:hAnsiTheme="majorHAnsi" w:cs="Calibri"/>
        </w:rPr>
        <w:t xml:space="preserve">) were performed, excluding </w:t>
      </w:r>
      <w:r w:rsidR="0064418D" w:rsidRPr="009A7E2E">
        <w:rPr>
          <w:rFonts w:asciiTheme="majorHAnsi" w:hAnsiTheme="majorHAnsi" w:cs="Calibri"/>
        </w:rPr>
        <w:t xml:space="preserve">the </w:t>
      </w:r>
      <w:r w:rsidR="00A212E1" w:rsidRPr="009A7E2E">
        <w:rPr>
          <w:rFonts w:asciiTheme="majorHAnsi" w:hAnsiTheme="majorHAnsi" w:cs="Calibri"/>
        </w:rPr>
        <w:t xml:space="preserve">seeds. Participants were given US$5 </w:t>
      </w:r>
      <w:r w:rsidR="0064418D" w:rsidRPr="009A7E2E">
        <w:rPr>
          <w:rFonts w:asciiTheme="majorHAnsi" w:hAnsiTheme="majorHAnsi" w:cs="Calibri"/>
        </w:rPr>
        <w:t xml:space="preserve">compensation </w:t>
      </w:r>
      <w:r w:rsidR="00A212E1" w:rsidRPr="009A7E2E">
        <w:rPr>
          <w:rFonts w:asciiTheme="majorHAnsi" w:hAnsiTheme="majorHAnsi" w:cs="Calibri"/>
        </w:rPr>
        <w:t xml:space="preserve">for </w:t>
      </w:r>
      <w:r w:rsidR="003619DC" w:rsidRPr="009A7E2E">
        <w:rPr>
          <w:rFonts w:asciiTheme="majorHAnsi" w:hAnsiTheme="majorHAnsi" w:cs="Calibri"/>
        </w:rPr>
        <w:t>the</w:t>
      </w:r>
      <w:r w:rsidR="001977BB">
        <w:rPr>
          <w:rFonts w:asciiTheme="majorHAnsi" w:hAnsiTheme="majorHAnsi" w:cs="Calibri"/>
        </w:rPr>
        <w:t>ir</w:t>
      </w:r>
      <w:r w:rsidR="003619DC" w:rsidRPr="009A7E2E">
        <w:rPr>
          <w:rFonts w:asciiTheme="majorHAnsi" w:hAnsiTheme="majorHAnsi" w:cs="Calibri"/>
        </w:rPr>
        <w:t xml:space="preserve"> time,</w:t>
      </w:r>
      <w:r w:rsidR="00A212E1" w:rsidRPr="009A7E2E">
        <w:rPr>
          <w:rFonts w:asciiTheme="majorHAnsi" w:hAnsiTheme="majorHAnsi" w:cs="Calibri"/>
        </w:rPr>
        <w:t xml:space="preserve"> and US$2 for each participant recruited. Checks were included to ensure coupons were genuine and minimize repeat participation.</w:t>
      </w:r>
      <w:r w:rsidR="00F56490" w:rsidRPr="009A7E2E">
        <w:rPr>
          <w:rFonts w:asciiTheme="majorHAnsi" w:hAnsiTheme="majorHAnsi" w:cs="Calibri"/>
        </w:rPr>
        <w:t xml:space="preserve"> </w:t>
      </w:r>
      <w:r w:rsidR="00A212E1" w:rsidRPr="009A7E2E">
        <w:rPr>
          <w:rFonts w:asciiTheme="majorHAnsi" w:hAnsiTheme="majorHAnsi" w:cs="Calibri"/>
        </w:rPr>
        <w:t>Interviewer-administered questionnaire data were collected on tablet computers</w:t>
      </w:r>
      <w:r w:rsidR="001977BB">
        <w:rPr>
          <w:rFonts w:asciiTheme="majorHAnsi" w:hAnsiTheme="majorHAnsi" w:cs="Calibri"/>
        </w:rPr>
        <w:t>and included</w:t>
      </w:r>
      <w:r w:rsidR="00A212E1" w:rsidRPr="009A7E2E">
        <w:rPr>
          <w:rFonts w:asciiTheme="majorHAnsi" w:hAnsiTheme="majorHAnsi" w:cs="Calibri"/>
        </w:rPr>
        <w:t xml:space="preserve"> demographics, sex work, sexual behaviour, HIV </w:t>
      </w:r>
      <w:r w:rsidR="002366FA" w:rsidRPr="009A7E2E">
        <w:rPr>
          <w:rFonts w:asciiTheme="majorHAnsi" w:hAnsiTheme="majorHAnsi" w:cs="Calibri"/>
        </w:rPr>
        <w:t>prevention and care uptake</w:t>
      </w:r>
      <w:r w:rsidR="001977BB">
        <w:rPr>
          <w:rFonts w:asciiTheme="majorHAnsi" w:hAnsiTheme="majorHAnsi" w:cs="Calibri"/>
        </w:rPr>
        <w:t xml:space="preserve">  and </w:t>
      </w:r>
      <w:r w:rsidR="00202F17" w:rsidRPr="009A7E2E">
        <w:rPr>
          <w:rFonts w:asciiTheme="majorHAnsi" w:hAnsiTheme="majorHAnsi" w:cs="Calibri"/>
        </w:rPr>
        <w:t>on</w:t>
      </w:r>
      <w:r w:rsidR="00A212E1" w:rsidRPr="009A7E2E">
        <w:rPr>
          <w:rFonts w:asciiTheme="majorHAnsi" w:hAnsiTheme="majorHAnsi" w:cs="Calibri"/>
        </w:rPr>
        <w:t xml:space="preserve"> personal network size for RDS adjustment</w:t>
      </w:r>
      <w:r w:rsidR="002366FA" w:rsidRPr="009A7E2E">
        <w:rPr>
          <w:rFonts w:asciiTheme="majorHAnsi" w:hAnsiTheme="majorHAnsi" w:cs="Calibri"/>
        </w:rPr>
        <w:t>.</w:t>
      </w:r>
      <w:r w:rsidR="00A212E1" w:rsidRPr="009A7E2E">
        <w:rPr>
          <w:rFonts w:asciiTheme="majorHAnsi" w:hAnsiTheme="majorHAnsi" w:cs="Calibri"/>
        </w:rPr>
        <w:t xml:space="preserve"> A finger-prick blood-sample  was collected from each </w:t>
      </w:r>
      <w:r w:rsidR="00B80C40">
        <w:rPr>
          <w:rFonts w:asciiTheme="majorHAnsi" w:hAnsiTheme="majorHAnsi" w:cs="Calibri"/>
        </w:rPr>
        <w:t>FSW</w:t>
      </w:r>
      <w:r w:rsidR="00B80C40" w:rsidRPr="009A7E2E">
        <w:rPr>
          <w:rFonts w:asciiTheme="majorHAnsi" w:hAnsiTheme="majorHAnsi" w:cs="Calibri"/>
        </w:rPr>
        <w:t xml:space="preserve"> </w:t>
      </w:r>
      <w:r w:rsidR="00A212E1" w:rsidRPr="009A7E2E">
        <w:rPr>
          <w:rFonts w:asciiTheme="majorHAnsi" w:hAnsiTheme="majorHAnsi" w:cs="Calibri"/>
        </w:rPr>
        <w:t>for HIV antibody testing</w:t>
      </w:r>
      <w:r w:rsidR="00202F17" w:rsidRPr="009A7E2E">
        <w:rPr>
          <w:rFonts w:asciiTheme="majorHAnsi" w:hAnsiTheme="majorHAnsi" w:cs="Calibri"/>
        </w:rPr>
        <w:t>,</w:t>
      </w:r>
      <w:r w:rsidR="00A212E1" w:rsidRPr="009A7E2E">
        <w:rPr>
          <w:rFonts w:asciiTheme="majorHAnsi" w:hAnsiTheme="majorHAnsi" w:cs="Calibri"/>
        </w:rPr>
        <w:t xml:space="preserve"> and </w:t>
      </w:r>
      <w:r w:rsidR="002366FA" w:rsidRPr="009A7E2E">
        <w:rPr>
          <w:rFonts w:asciiTheme="majorHAnsi" w:hAnsiTheme="majorHAnsi" w:cs="Calibri"/>
        </w:rPr>
        <w:t>for two studies</w:t>
      </w:r>
      <w:r w:rsidR="00F70E37" w:rsidRPr="009A7E2E">
        <w:rPr>
          <w:rFonts w:asciiTheme="majorHAnsi" w:hAnsiTheme="majorHAnsi" w:cs="Calibri"/>
        </w:rPr>
        <w:t xml:space="preserve"> (17 sites)</w:t>
      </w:r>
      <w:r w:rsidR="00202F17" w:rsidRPr="009A7E2E">
        <w:rPr>
          <w:rFonts w:asciiTheme="majorHAnsi" w:hAnsiTheme="majorHAnsi" w:cs="Calibri"/>
        </w:rPr>
        <w:t>,</w:t>
      </w:r>
      <w:r w:rsidR="002366FA" w:rsidRPr="009A7E2E">
        <w:rPr>
          <w:rFonts w:asciiTheme="majorHAnsi" w:hAnsiTheme="majorHAnsi" w:cs="Calibri"/>
        </w:rPr>
        <w:t xml:space="preserve"> </w:t>
      </w:r>
      <w:r w:rsidR="00A212E1" w:rsidRPr="009A7E2E">
        <w:rPr>
          <w:rFonts w:asciiTheme="majorHAnsi" w:hAnsiTheme="majorHAnsi" w:cs="Calibri"/>
        </w:rPr>
        <w:t>measurement of HIV viral load.</w:t>
      </w:r>
    </w:p>
    <w:p w14:paraId="227E323F" w14:textId="1841438B" w:rsidR="00E56EC1" w:rsidRPr="00A5231A" w:rsidRDefault="00E32BC6" w:rsidP="000B5602">
      <w:pPr>
        <w:spacing w:line="360" w:lineRule="auto"/>
        <w:jc w:val="both"/>
        <w:rPr>
          <w:rFonts w:asciiTheme="majorHAnsi" w:hAnsiTheme="majorHAnsi" w:cs="Calibri"/>
        </w:rPr>
      </w:pPr>
      <w:r w:rsidRPr="009A7E2E">
        <w:rPr>
          <w:rFonts w:asciiTheme="majorHAnsi" w:hAnsiTheme="majorHAnsi" w:cs="Calibri"/>
        </w:rPr>
        <w:t>Relevant data from the surveys were merged and patterns of sex work and related behaviours</w:t>
      </w:r>
      <w:r w:rsidR="004302AB" w:rsidRPr="009A7E2E">
        <w:rPr>
          <w:rFonts w:asciiTheme="majorHAnsi" w:hAnsiTheme="majorHAnsi" w:cs="Calibri"/>
        </w:rPr>
        <w:t xml:space="preserve"> and treatment cascade indicators </w:t>
      </w:r>
      <w:r w:rsidRPr="009A7E2E">
        <w:rPr>
          <w:rFonts w:asciiTheme="majorHAnsi" w:hAnsiTheme="majorHAnsi" w:cs="Calibri"/>
        </w:rPr>
        <w:t xml:space="preserve">analysed descriptively across surveys. </w:t>
      </w:r>
      <w:r w:rsidR="003F52AF" w:rsidRPr="009A7E2E">
        <w:rPr>
          <w:rFonts w:asciiTheme="majorHAnsi" w:hAnsiTheme="majorHAnsi" w:cs="Calibri"/>
        </w:rPr>
        <w:t>W</w:t>
      </w:r>
      <w:r w:rsidRPr="009A7E2E">
        <w:rPr>
          <w:rFonts w:asciiTheme="majorHAnsi" w:hAnsiTheme="majorHAnsi" w:cs="Calibri"/>
        </w:rPr>
        <w:t xml:space="preserve">e </w:t>
      </w:r>
      <w:r w:rsidR="003F52AF" w:rsidRPr="009A7E2E">
        <w:rPr>
          <w:rFonts w:asciiTheme="majorHAnsi" w:hAnsiTheme="majorHAnsi" w:cs="Calibri"/>
        </w:rPr>
        <w:t>explored</w:t>
      </w:r>
      <w:r w:rsidRPr="009A7E2E">
        <w:rPr>
          <w:rFonts w:asciiTheme="majorHAnsi" w:hAnsiTheme="majorHAnsi" w:cs="Calibri"/>
        </w:rPr>
        <w:t xml:space="preserve"> differences </w:t>
      </w:r>
      <w:r w:rsidR="007E05BC" w:rsidRPr="009A7E2E">
        <w:rPr>
          <w:rFonts w:asciiTheme="majorHAnsi" w:hAnsiTheme="majorHAnsi" w:cs="Calibri"/>
        </w:rPr>
        <w:lastRenderedPageBreak/>
        <w:t>by</w:t>
      </w:r>
      <w:r w:rsidRPr="009A7E2E">
        <w:rPr>
          <w:rFonts w:asciiTheme="majorHAnsi" w:hAnsiTheme="majorHAnsi" w:cs="Calibri"/>
        </w:rPr>
        <w:t xml:space="preserve"> </w:t>
      </w:r>
      <w:r w:rsidR="00784493" w:rsidRPr="009A7E2E">
        <w:rPr>
          <w:rFonts w:asciiTheme="majorHAnsi" w:hAnsiTheme="majorHAnsi" w:cs="Calibri"/>
        </w:rPr>
        <w:t>type of Sisters site (rural, highway, town, city, Bulawayo and Harare).</w:t>
      </w:r>
      <w:r w:rsidR="00C67A46" w:rsidRPr="009A7E2E">
        <w:rPr>
          <w:rFonts w:asciiTheme="majorHAnsi" w:hAnsiTheme="majorHAnsi" w:cs="Calibri"/>
        </w:rPr>
        <w:t xml:space="preserve"> Although women were recruited anonymously</w:t>
      </w:r>
      <w:r w:rsidR="007E05BC" w:rsidRPr="009A7E2E">
        <w:rPr>
          <w:rFonts w:asciiTheme="majorHAnsi" w:hAnsiTheme="majorHAnsi" w:cs="Calibri"/>
        </w:rPr>
        <w:t>,</w:t>
      </w:r>
      <w:r w:rsidR="00C67A46" w:rsidRPr="009A7E2E">
        <w:rPr>
          <w:rFonts w:asciiTheme="majorHAnsi" w:hAnsiTheme="majorHAnsi" w:cs="Calibri"/>
        </w:rPr>
        <w:t xml:space="preserve"> all provided information combining initials and date of birth to create a </w:t>
      </w:r>
      <w:r w:rsidR="00C67A46" w:rsidRPr="009A7E2E">
        <w:rPr>
          <w:rFonts w:asciiTheme="majorHAnsi" w:hAnsiTheme="majorHAnsi" w:cs="Calibri" w:hint="cs"/>
        </w:rPr>
        <w:t>‘</w:t>
      </w:r>
      <w:r w:rsidR="00C67A46" w:rsidRPr="009A7E2E">
        <w:rPr>
          <w:rFonts w:asciiTheme="majorHAnsi" w:hAnsiTheme="majorHAnsi" w:cs="Calibri"/>
        </w:rPr>
        <w:t>check</w:t>
      </w:r>
      <w:r w:rsidR="0022095D" w:rsidRPr="009A7E2E">
        <w:rPr>
          <w:rFonts w:asciiTheme="majorHAnsi" w:hAnsiTheme="majorHAnsi" w:cs="Calibri"/>
        </w:rPr>
        <w:t>-</w:t>
      </w:r>
      <w:r w:rsidR="00C67A46" w:rsidRPr="009A7E2E">
        <w:rPr>
          <w:rFonts w:asciiTheme="majorHAnsi" w:hAnsiTheme="majorHAnsi" w:cs="Calibri"/>
        </w:rPr>
        <w:t>identifier</w:t>
      </w:r>
      <w:r w:rsidR="00C67A46" w:rsidRPr="009A7E2E">
        <w:rPr>
          <w:rFonts w:asciiTheme="majorHAnsi" w:hAnsiTheme="majorHAnsi" w:cs="Calibri" w:hint="cs"/>
        </w:rPr>
        <w:t>’</w:t>
      </w:r>
      <w:r w:rsidR="00C67A46" w:rsidRPr="009A7E2E">
        <w:rPr>
          <w:rFonts w:asciiTheme="majorHAnsi" w:hAnsiTheme="majorHAnsi" w:cs="Calibri"/>
        </w:rPr>
        <w:t xml:space="preserve"> to minimise risk of duplicate enrolment. </w:t>
      </w:r>
      <w:r w:rsidR="00B80C40">
        <w:rPr>
          <w:rFonts w:asciiTheme="majorHAnsi" w:hAnsiTheme="majorHAnsi" w:cs="Calibri"/>
        </w:rPr>
        <w:t>W</w:t>
      </w:r>
      <w:r w:rsidR="00C67A46" w:rsidRPr="009A7E2E">
        <w:rPr>
          <w:rFonts w:asciiTheme="majorHAnsi" w:hAnsiTheme="majorHAnsi" w:cs="Calibri"/>
        </w:rPr>
        <w:t xml:space="preserve">ithin the combined dataset </w:t>
      </w:r>
      <w:r w:rsidR="00B80C40">
        <w:rPr>
          <w:rFonts w:asciiTheme="majorHAnsi" w:hAnsiTheme="majorHAnsi" w:cs="Calibri"/>
        </w:rPr>
        <w:t xml:space="preserve">we </w:t>
      </w:r>
      <w:r w:rsidR="00C67A46" w:rsidRPr="009A7E2E">
        <w:rPr>
          <w:rFonts w:asciiTheme="majorHAnsi" w:hAnsiTheme="majorHAnsi" w:cs="Calibri"/>
        </w:rPr>
        <w:t xml:space="preserve">identified </w:t>
      </w:r>
      <w:r w:rsidR="001A6854" w:rsidRPr="009A7E2E">
        <w:rPr>
          <w:rFonts w:asciiTheme="majorHAnsi" w:hAnsiTheme="majorHAnsi" w:cs="Calibri"/>
        </w:rPr>
        <w:t>seven</w:t>
      </w:r>
      <w:r w:rsidR="00C67A46" w:rsidRPr="009A7E2E">
        <w:rPr>
          <w:rFonts w:asciiTheme="majorHAnsi" w:hAnsiTheme="majorHAnsi" w:cs="Calibri"/>
        </w:rPr>
        <w:t xml:space="preserve"> participants who had similar </w:t>
      </w:r>
      <w:r w:rsidR="00C67A46" w:rsidRPr="009A7E2E">
        <w:rPr>
          <w:rFonts w:asciiTheme="majorHAnsi" w:hAnsiTheme="majorHAnsi" w:cs="Calibri" w:hint="cs"/>
        </w:rPr>
        <w:t>‘</w:t>
      </w:r>
      <w:r w:rsidR="00C67A46" w:rsidRPr="009A7E2E">
        <w:rPr>
          <w:rFonts w:asciiTheme="majorHAnsi" w:hAnsiTheme="majorHAnsi" w:cs="Calibri"/>
        </w:rPr>
        <w:t>check</w:t>
      </w:r>
      <w:r w:rsidR="0022095D" w:rsidRPr="009A7E2E">
        <w:rPr>
          <w:rFonts w:asciiTheme="majorHAnsi" w:hAnsiTheme="majorHAnsi" w:cs="Calibri"/>
        </w:rPr>
        <w:t>-</w:t>
      </w:r>
      <w:r w:rsidR="00C67A46" w:rsidRPr="009A7E2E">
        <w:rPr>
          <w:rFonts w:asciiTheme="majorHAnsi" w:hAnsiTheme="majorHAnsi" w:cs="Calibri"/>
        </w:rPr>
        <w:t>identifiers</w:t>
      </w:r>
      <w:r w:rsidR="00C67A46" w:rsidRPr="009A7E2E">
        <w:rPr>
          <w:rFonts w:asciiTheme="majorHAnsi" w:hAnsiTheme="majorHAnsi" w:cs="Calibri" w:hint="cs"/>
        </w:rPr>
        <w:t>’</w:t>
      </w:r>
      <w:r w:rsidR="00C67A46" w:rsidRPr="009A7E2E">
        <w:rPr>
          <w:rFonts w:asciiTheme="majorHAnsi" w:hAnsiTheme="majorHAnsi" w:cs="Calibri"/>
        </w:rPr>
        <w:t xml:space="preserve"> but their questionnaire responses suggested they were different</w:t>
      </w:r>
      <w:r w:rsidR="00EA6833">
        <w:rPr>
          <w:rFonts w:asciiTheme="majorHAnsi" w:hAnsiTheme="majorHAnsi" w:cs="Calibri"/>
        </w:rPr>
        <w:t xml:space="preserve"> FSW</w:t>
      </w:r>
      <w:r w:rsidR="00C67A46" w:rsidRPr="009A7E2E">
        <w:rPr>
          <w:rFonts w:asciiTheme="majorHAnsi" w:hAnsiTheme="majorHAnsi" w:cs="Calibri"/>
        </w:rPr>
        <w:t xml:space="preserve">. One </w:t>
      </w:r>
      <w:r w:rsidR="00EA6833">
        <w:rPr>
          <w:rFonts w:asciiTheme="majorHAnsi" w:hAnsiTheme="majorHAnsi" w:cs="Calibri"/>
        </w:rPr>
        <w:t xml:space="preserve">FSW </w:t>
      </w:r>
      <w:r w:rsidR="00C67A46" w:rsidRPr="009A7E2E">
        <w:rPr>
          <w:rFonts w:asciiTheme="majorHAnsi" w:hAnsiTheme="majorHAnsi" w:cs="Calibri"/>
        </w:rPr>
        <w:t>likely took part in surveys at two different sites. As the check</w:t>
      </w:r>
      <w:r w:rsidR="0022095D" w:rsidRPr="009A7E2E">
        <w:rPr>
          <w:rFonts w:asciiTheme="majorHAnsi" w:hAnsiTheme="majorHAnsi" w:cs="Calibri"/>
        </w:rPr>
        <w:t>-</w:t>
      </w:r>
      <w:r w:rsidR="00C67A46" w:rsidRPr="009A7E2E">
        <w:rPr>
          <w:rFonts w:asciiTheme="majorHAnsi" w:hAnsiTheme="majorHAnsi" w:cs="Calibri"/>
        </w:rPr>
        <w:t xml:space="preserve">identifier was not </w:t>
      </w:r>
      <w:r w:rsidR="00C67A46" w:rsidRPr="009A7E2E">
        <w:rPr>
          <w:rFonts w:asciiTheme="majorHAnsi" w:hAnsiTheme="majorHAnsi" w:cs="Calibri" w:hint="cs"/>
        </w:rPr>
        <w:t>‘</w:t>
      </w:r>
      <w:r w:rsidR="00C67A46" w:rsidRPr="009A7E2E">
        <w:rPr>
          <w:rFonts w:asciiTheme="majorHAnsi" w:hAnsiTheme="majorHAnsi" w:cs="Calibri"/>
        </w:rPr>
        <w:t>fail safe</w:t>
      </w:r>
      <w:r w:rsidR="00C67A46" w:rsidRPr="009A7E2E">
        <w:rPr>
          <w:rFonts w:asciiTheme="majorHAnsi" w:hAnsiTheme="majorHAnsi" w:cs="Calibri" w:hint="cs"/>
        </w:rPr>
        <w:t>’</w:t>
      </w:r>
      <w:r w:rsidR="00C67A46" w:rsidRPr="009A7E2E">
        <w:rPr>
          <w:rFonts w:asciiTheme="majorHAnsi" w:hAnsiTheme="majorHAnsi" w:cs="Calibri"/>
        </w:rPr>
        <w:t xml:space="preserve"> data w</w:t>
      </w:r>
      <w:r w:rsidR="0022095D" w:rsidRPr="009A7E2E">
        <w:rPr>
          <w:rFonts w:asciiTheme="majorHAnsi" w:hAnsiTheme="majorHAnsi" w:cs="Calibri"/>
        </w:rPr>
        <w:t>ere</w:t>
      </w:r>
      <w:r w:rsidR="00C67A46" w:rsidRPr="009A7E2E">
        <w:rPr>
          <w:rFonts w:asciiTheme="majorHAnsi" w:hAnsiTheme="majorHAnsi" w:cs="Calibri"/>
        </w:rPr>
        <w:t xml:space="preserve"> retained from her participation in both surveys.</w:t>
      </w:r>
      <w:r w:rsidR="00A5231A">
        <w:rPr>
          <w:rFonts w:asciiTheme="majorHAnsi" w:hAnsiTheme="majorHAnsi" w:cs="Calibri"/>
        </w:rPr>
        <w:t xml:space="preserve"> We looked at changes in HIV cascade indicators</w:t>
      </w:r>
      <w:r w:rsidR="001977BB">
        <w:rPr>
          <w:rFonts w:asciiTheme="majorHAnsi" w:hAnsiTheme="majorHAnsi" w:cs="Calibri"/>
        </w:rPr>
        <w:t xml:space="preserve"> between</w:t>
      </w:r>
      <w:r w:rsidR="00A5231A">
        <w:rPr>
          <w:rFonts w:asciiTheme="majorHAnsi" w:hAnsiTheme="majorHAnsi" w:cs="Calibri"/>
        </w:rPr>
        <w:t xml:space="preserve"> 2011, 2013 and 2015/6/7. </w:t>
      </w:r>
    </w:p>
    <w:p w14:paraId="56C4436D" w14:textId="050F6591" w:rsidR="00E32BC6" w:rsidRPr="00136363" w:rsidRDefault="003F52AF" w:rsidP="00B8535E">
      <w:pPr>
        <w:spacing w:line="360" w:lineRule="auto"/>
        <w:jc w:val="both"/>
        <w:rPr>
          <w:rFonts w:asciiTheme="majorHAnsi" w:hAnsiTheme="majorHAnsi" w:cs="Calibri"/>
        </w:rPr>
      </w:pPr>
      <w:r w:rsidRPr="00A5231A">
        <w:rPr>
          <w:rFonts w:asciiTheme="majorHAnsi" w:hAnsiTheme="majorHAnsi" w:cs="Calibri"/>
        </w:rPr>
        <w:t>Our approach to</w:t>
      </w:r>
      <w:r w:rsidR="00E32BC6" w:rsidRPr="00A5231A">
        <w:rPr>
          <w:rFonts w:asciiTheme="majorHAnsi" w:hAnsiTheme="majorHAnsi" w:cs="Calibri"/>
        </w:rPr>
        <w:t xml:space="preserve"> RDS analysis has been described in detail elsewhere</w:t>
      </w:r>
      <w:r w:rsidR="00E32BC6" w:rsidRPr="009A7E2E">
        <w:rPr>
          <w:rFonts w:asciiTheme="majorHAnsi" w:hAnsiTheme="majorHAnsi" w:cs="Calibri"/>
        </w:rPr>
        <w:fldChar w:fldCharType="begin">
          <w:fldData xml:space="preserve">PEVuZE5vdGU+PENpdGU+PEF1dGhvcj5Db3dhbjwvQXV0aG9yPjxZZWFyPjIwMTg8L1llYXI+PFJl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</w:fldData>
        </w:fldChar>
      </w:r>
      <w:r w:rsidR="003D7F98">
        <w:rPr>
          <w:rFonts w:asciiTheme="majorHAnsi" w:hAnsiTheme="majorHAnsi" w:cs="Calibri"/>
        </w:rPr>
        <w:instrText xml:space="preserve"> ADDIN EN.CITE </w:instrText>
      </w:r>
      <w:r w:rsidR="003D7F98">
        <w:rPr>
          <w:rFonts w:asciiTheme="majorHAnsi" w:hAnsiTheme="majorHAnsi" w:cs="Calibri"/>
        </w:rPr>
        <w:fldChar w:fldCharType="begin">
          <w:fldData xml:space="preserve">PEVuZE5vdGU+PENpdGU+PEF1dGhvcj5Db3dhbjwvQXV0aG9yPjxZZWFyPjIwMTg8L1llYXI+PFJl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</w:fldData>
        </w:fldChar>
      </w:r>
      <w:r w:rsidR="003D7F98">
        <w:rPr>
          <w:rFonts w:asciiTheme="majorHAnsi" w:hAnsiTheme="majorHAnsi" w:cs="Calibri"/>
        </w:rPr>
        <w:instrText xml:space="preserve"> ADDIN EN.CITE.DATA </w:instrText>
      </w:r>
      <w:r w:rsidR="003D7F98">
        <w:rPr>
          <w:rFonts w:asciiTheme="majorHAnsi" w:hAnsiTheme="majorHAnsi" w:cs="Calibri"/>
        </w:rPr>
      </w:r>
      <w:r w:rsidR="003D7F98">
        <w:rPr>
          <w:rFonts w:asciiTheme="majorHAnsi" w:hAnsiTheme="majorHAnsi" w:cs="Calibri"/>
        </w:rPr>
        <w:fldChar w:fldCharType="end"/>
      </w:r>
      <w:r w:rsidR="00E32BC6" w:rsidRPr="003D7F98">
        <w:rPr>
          <w:rFonts w:asciiTheme="majorHAnsi" w:hAnsiTheme="majorHAnsi" w:cs="Calibri"/>
        </w:rPr>
        <w:fldChar w:fldCharType="separate"/>
      </w:r>
      <w:r w:rsidR="003D7F98">
        <w:rPr>
          <w:rFonts w:asciiTheme="majorHAnsi" w:hAnsiTheme="majorHAnsi" w:cs="Calibri"/>
          <w:noProof/>
        </w:rPr>
        <w:t>[19, 22]</w:t>
      </w:r>
      <w:r w:rsidR="00E32BC6" w:rsidRPr="009A7E2E">
        <w:rPr>
          <w:rFonts w:asciiTheme="majorHAnsi" w:hAnsiTheme="majorHAnsi" w:cs="Calibri"/>
        </w:rPr>
        <w:fldChar w:fldCharType="end"/>
      </w:r>
      <w:r w:rsidR="003619DC" w:rsidRPr="009A7E2E">
        <w:rPr>
          <w:rFonts w:asciiTheme="majorHAnsi" w:hAnsiTheme="majorHAnsi" w:cs="Calibri"/>
        </w:rPr>
        <w:t>.</w:t>
      </w:r>
      <w:r w:rsidR="00E32BC6" w:rsidRPr="009A7E2E">
        <w:rPr>
          <w:rFonts w:asciiTheme="majorHAnsi" w:hAnsiTheme="majorHAnsi" w:cs="Calibri"/>
        </w:rPr>
        <w:t xml:space="preserve"> </w:t>
      </w:r>
      <w:r w:rsidR="001C75CC" w:rsidRPr="009A7E2E">
        <w:rPr>
          <w:rFonts w:asciiTheme="majorHAnsi" w:hAnsiTheme="majorHAnsi" w:cs="Calibri"/>
        </w:rPr>
        <w:t>W</w:t>
      </w:r>
      <w:r w:rsidR="00E32BC6" w:rsidRPr="009A7E2E">
        <w:rPr>
          <w:rFonts w:asciiTheme="majorHAnsi" w:hAnsiTheme="majorHAnsi" w:cs="Calibri"/>
        </w:rPr>
        <w:t xml:space="preserve">e </w:t>
      </w:r>
      <w:r w:rsidR="003619DC" w:rsidRPr="00681931">
        <w:rPr>
          <w:rFonts w:asciiTheme="majorHAnsi" w:hAnsiTheme="majorHAnsi" w:cs="Calibri"/>
        </w:rPr>
        <w:t>followed</w:t>
      </w:r>
      <w:r w:rsidR="003619DC" w:rsidRPr="00C33159">
        <w:rPr>
          <w:rFonts w:asciiTheme="majorHAnsi" w:hAnsiTheme="majorHAnsi" w:cs="Calibri"/>
        </w:rPr>
        <w:t xml:space="preserve"> </w:t>
      </w:r>
      <w:r w:rsidR="001C75CC" w:rsidRPr="00C33159">
        <w:rPr>
          <w:rFonts w:asciiTheme="majorHAnsi" w:hAnsiTheme="majorHAnsi" w:cs="Calibri"/>
        </w:rPr>
        <w:t xml:space="preserve">guidance to </w:t>
      </w:r>
      <w:r w:rsidR="00E32BC6" w:rsidRPr="00C33159">
        <w:rPr>
          <w:rFonts w:asciiTheme="majorHAnsi" w:hAnsiTheme="majorHAnsi" w:cs="Calibri"/>
        </w:rPr>
        <w:t>assess evidence of bias in our operationalisation of RDS</w:t>
      </w:r>
      <w:r w:rsidR="001C75CC" w:rsidRPr="009A7E2E">
        <w:rPr>
          <w:rFonts w:asciiTheme="majorHAnsi" w:hAnsiTheme="majorHAnsi" w:cs="Calibri"/>
        </w:rPr>
        <w:fldChar w:fldCharType="begin"/>
      </w:r>
      <w:r w:rsidR="003D7F98">
        <w:rPr>
          <w:rFonts w:asciiTheme="majorHAnsi" w:hAnsiTheme="majorHAnsi" w:cs="Calibri"/>
        </w:rPr>
        <w:instrText xml:space="preserve"> ADDIN EN.CITE &lt;EndNote&gt;&lt;Cite&gt;&lt;Author&gt;Gile&lt;/Author&gt;&lt;Year&gt;2015&lt;/Year&gt;&lt;RecNum&gt;2378&lt;/RecNum&gt;&lt;DisplayText&gt;[24]&lt;/DisplayText&gt;&lt;record&gt;&lt;rec-number&gt;2378&lt;/rec-number&gt;&lt;foreign-keys&gt;&lt;key app="EN" db-id="d5vzssd9bzzp26eswtr50z29st0ttaerppaf" timestamp="1502875319"&gt;2378&lt;/key&gt;&lt;/foreign-keys&gt;&lt;ref-type name="Journal Article"&gt;17&lt;/ref-type&gt;&lt;contributors&gt;&lt;authors&gt;&lt;author&gt;Gile, Krista J.&lt;/author&gt;&lt;author&gt;Johnston, Lisa G.&lt;/author&gt;&lt;author&gt;Salganik, Matthew J.&lt;/author&gt;&lt;/authors&gt;&lt;/contributors&gt;&lt;titles&gt;&lt;title&gt;Diagnostics for Respondent-driven Sampling&lt;/title&gt;&lt;secondary-title&gt;Journal of the Royal Statistical Society. Series A, (Statistics in Society)&lt;/secondary-title&gt;&lt;/titles&gt;&lt;periodical&gt;&lt;full-title&gt;Journal of the Royal Statistical Society. Series A, (Statistics in Society)&lt;/full-title&gt;&lt;/periodical&gt;&lt;pages&gt;241-269&lt;/pages&gt;&lt;volume&gt;178&lt;/volume&gt;&lt;number&gt;1&lt;/number&gt;&lt;dates&gt;&lt;year&gt;2015&lt;/year&gt;&lt;pub-dates&gt;&lt;date&gt;05/01&lt;/date&gt;&lt;/pub-dates&gt;&lt;/dates&gt;&lt;isbn&gt;0964-1998&lt;/isbn&gt;&lt;accession-num&gt;PMC4877136&lt;/accession-num&gt;&lt;urls&gt;&lt;related-urls&gt;&lt;url&gt;http://www.ncbi.nlm.nih.gov/pmc/articles/PMC4877136/&lt;/url&gt;&lt;/related-urls&gt;&lt;/urls&gt;&lt;electronic-resource-num&gt;10.1111/rssa.12059&lt;/electronic-resource-num&gt;&lt;remote-database-name&gt;PMC&lt;/remote-database-name&gt;&lt;/record&gt;&lt;/Cite&gt;&lt;/EndNote&gt;</w:instrText>
      </w:r>
      <w:r w:rsidR="001C75CC" w:rsidRPr="003D7F98">
        <w:rPr>
          <w:rFonts w:asciiTheme="majorHAnsi" w:hAnsiTheme="majorHAnsi" w:cs="Calibri"/>
        </w:rPr>
        <w:fldChar w:fldCharType="separate"/>
      </w:r>
      <w:r w:rsidR="003D7F98">
        <w:rPr>
          <w:rFonts w:asciiTheme="majorHAnsi" w:hAnsiTheme="majorHAnsi" w:cs="Calibri"/>
          <w:noProof/>
        </w:rPr>
        <w:t>[24]</w:t>
      </w:r>
      <w:r w:rsidR="001C75CC" w:rsidRPr="009A7E2E">
        <w:rPr>
          <w:rFonts w:asciiTheme="majorHAnsi" w:hAnsiTheme="majorHAnsi" w:cs="Calibri"/>
        </w:rPr>
        <w:fldChar w:fldCharType="end"/>
      </w:r>
      <w:r w:rsidR="00E32BC6" w:rsidRPr="009A7E2E">
        <w:rPr>
          <w:rFonts w:asciiTheme="majorHAnsi" w:hAnsiTheme="majorHAnsi" w:cs="Calibri"/>
        </w:rPr>
        <w:t>. We used the RDS-II method for analysis: dropping seed responses and weighting each woman in each site by the inverse of her network size, i.e. the number of other women she could have recruited</w:t>
      </w:r>
      <w:r w:rsidR="00071DA9" w:rsidRPr="009A7E2E">
        <w:rPr>
          <w:rFonts w:asciiTheme="majorHAnsi" w:hAnsiTheme="majorHAnsi" w:cs="Calibri"/>
        </w:rPr>
        <w:fldChar w:fldCharType="begin"/>
      </w:r>
      <w:r w:rsidR="003D7F98">
        <w:rPr>
          <w:rFonts w:asciiTheme="majorHAnsi" w:hAnsiTheme="majorHAnsi" w:cs="Calibri"/>
        </w:rPr>
        <w:instrText xml:space="preserve"> ADDIN EN.CITE &lt;EndNote&gt;&lt;Cite&gt;&lt;Author&gt;Volz&lt;/Author&gt;&lt;Year&gt;2008&lt;/Year&gt;&lt;RecNum&gt;2113&lt;/RecNum&gt;&lt;DisplayText&gt;[25]&lt;/DisplayText&gt;&lt;record&gt;&lt;rec-number&gt;2113&lt;/rec-number&gt;&lt;foreign-keys&gt;&lt;key app="EN" db-id="d5vzssd9bzzp26eswtr50z29st0ttaerppaf" timestamp="1449632693"&gt;2113&lt;/key&gt;&lt;/foreign-keys&gt;&lt;ref-type name="Journal Article"&gt;17&lt;/ref-type&gt;&lt;contributors&gt;&lt;authors&gt;&lt;author&gt;Volz, E.&lt;/author&gt;&lt;author&gt;Heckathorn, DD.&lt;/author&gt;&lt;/authors&gt;&lt;/contributors&gt;&lt;titles&gt;&lt;title&gt;Probability Based Estimation Theory for Respondent Driven Sampling.&lt;/title&gt;&lt;secondary-title&gt;Journal of Official Statistics. 2008;24(1):79-97&lt;/secondary-title&gt;&lt;/titles&gt;&lt;periodical&gt;&lt;full-title&gt;Journal of Official Statistics. 2008;24(1):79-97&lt;/full-title&gt;&lt;/periodical&gt;&lt;pages&gt;79-97&lt;/pages&gt;&lt;volume&gt;24&lt;/volume&gt;&lt;number&gt;1&lt;/number&gt;&lt;section&gt;79&lt;/section&gt;&lt;dates&gt;&lt;year&gt;2008&lt;/year&gt;&lt;/dates&gt;&lt;urls&gt;&lt;/urls&gt;&lt;/record&gt;&lt;/Cite&gt;&lt;/EndNote&gt;</w:instrText>
      </w:r>
      <w:r w:rsidR="00071DA9" w:rsidRPr="003D7F98">
        <w:rPr>
          <w:rFonts w:asciiTheme="majorHAnsi" w:hAnsiTheme="majorHAnsi" w:cs="Calibri"/>
        </w:rPr>
        <w:fldChar w:fldCharType="separate"/>
      </w:r>
      <w:r w:rsidR="003D7F98">
        <w:rPr>
          <w:rFonts w:asciiTheme="majorHAnsi" w:hAnsiTheme="majorHAnsi" w:cs="Calibri"/>
          <w:noProof/>
        </w:rPr>
        <w:t>[25]</w:t>
      </w:r>
      <w:r w:rsidR="00071DA9" w:rsidRPr="009A7E2E">
        <w:rPr>
          <w:rFonts w:asciiTheme="majorHAnsi" w:hAnsiTheme="majorHAnsi" w:cs="Calibri"/>
        </w:rPr>
        <w:fldChar w:fldCharType="end"/>
      </w:r>
      <w:r w:rsidR="00944DAD" w:rsidRPr="009A7E2E">
        <w:rPr>
          <w:rFonts w:asciiTheme="majorHAnsi" w:hAnsiTheme="majorHAnsi" w:cs="Calibri"/>
        </w:rPr>
        <w:t xml:space="preserve">. </w:t>
      </w:r>
      <w:r w:rsidR="00F71EE5" w:rsidRPr="009A7E2E">
        <w:rPr>
          <w:rFonts w:asciiTheme="majorHAnsi" w:hAnsiTheme="majorHAnsi" w:cs="Calibri"/>
        </w:rPr>
        <w:t xml:space="preserve">Data were </w:t>
      </w:r>
      <w:r w:rsidR="00F71EE5" w:rsidRPr="00C33159">
        <w:rPr>
          <w:rFonts w:asciiTheme="majorHAnsi" w:hAnsiTheme="majorHAnsi" w:cs="Calibri"/>
        </w:rPr>
        <w:t>pooled across surveys and weighted for size of site (not study) and weighted using site-normalised inverse degree weights. All analyses were at the cluster</w:t>
      </w:r>
      <w:r w:rsidR="00034F56" w:rsidRPr="00C33159">
        <w:rPr>
          <w:rFonts w:asciiTheme="majorHAnsi" w:hAnsiTheme="majorHAnsi" w:cs="Calibri"/>
        </w:rPr>
        <w:t xml:space="preserve"> (site)</w:t>
      </w:r>
      <w:r w:rsidR="00F71EE5" w:rsidRPr="00136363">
        <w:rPr>
          <w:rFonts w:asciiTheme="majorHAnsi" w:hAnsiTheme="majorHAnsi" w:cs="Calibri"/>
        </w:rPr>
        <w:t xml:space="preserve"> level.</w:t>
      </w:r>
    </w:p>
    <w:p w14:paraId="620B6899" w14:textId="4A691F9A" w:rsidR="00841170" w:rsidRDefault="008E0636" w:rsidP="009B0BB4">
      <w:pPr>
        <w:autoSpaceDE w:val="0"/>
        <w:autoSpaceDN w:val="0"/>
        <w:adjustRightInd w:val="0"/>
        <w:spacing w:after="0" w:line="360" w:lineRule="auto"/>
        <w:jc w:val="both"/>
        <w:rPr>
          <w:rFonts w:asciiTheme="majorHAnsi" w:hAnsiTheme="majorHAnsi" w:cs="Calibri"/>
          <w:b/>
        </w:rPr>
      </w:pPr>
      <w:r w:rsidRPr="00136363">
        <w:rPr>
          <w:rFonts w:asciiTheme="majorHAnsi" w:hAnsiTheme="majorHAnsi" w:cs="Calibri"/>
          <w:b/>
        </w:rPr>
        <w:t>Modelling</w:t>
      </w:r>
    </w:p>
    <w:p w14:paraId="3DEE34E8" w14:textId="23C26D52" w:rsidR="00A5231A" w:rsidRPr="00A5231A" w:rsidRDefault="00A5231A" w:rsidP="009B0BB4">
      <w:pPr>
        <w:autoSpaceDE w:val="0"/>
        <w:autoSpaceDN w:val="0"/>
        <w:adjustRightInd w:val="0"/>
        <w:spacing w:after="0" w:line="360" w:lineRule="auto"/>
        <w:jc w:val="both"/>
        <w:rPr>
          <w:rFonts w:asciiTheme="majorHAnsi" w:hAnsiTheme="majorHAnsi" w:cs="Calibri"/>
          <w:b/>
          <w:bCs/>
          <w:i/>
        </w:rPr>
      </w:pPr>
      <w:r w:rsidRPr="00A5231A">
        <w:rPr>
          <w:rFonts w:asciiTheme="majorHAnsi" w:hAnsiTheme="majorHAnsi" w:cs="Calibri"/>
          <w:b/>
          <w:i/>
        </w:rPr>
        <w:t>Overview of the existing HIV synthesis model</w:t>
      </w:r>
    </w:p>
    <w:p w14:paraId="49A18E16" w14:textId="07969D4A" w:rsidR="00A5231A" w:rsidRDefault="008E0636" w:rsidP="009B0BB4">
      <w:pPr>
        <w:spacing w:line="360" w:lineRule="auto"/>
      </w:pPr>
      <w:r w:rsidRPr="00136363">
        <w:t xml:space="preserve">The HIV Synthesis model has been used to assess </w:t>
      </w:r>
      <w:r w:rsidR="00A34BDA" w:rsidRPr="00136363">
        <w:t xml:space="preserve">(potential) </w:t>
      </w:r>
      <w:r w:rsidRPr="008A50E2">
        <w:t>effectiveness and/or cost effectiveness of a range of interventions in SSA, including HIV self-testing</w:t>
      </w:r>
      <w:r w:rsidR="004A0EAB" w:rsidRPr="009A7E2E">
        <w:fldChar w:fldCharType="begin"/>
      </w:r>
      <w:r w:rsidR="003D7F98">
        <w:instrText xml:space="preserve"> ADDIN EN.CITE &lt;EndNote&gt;&lt;Cite&gt;&lt;Author&gt;Cambiano&lt;/Author&gt;&lt;Year&gt;2015&lt;/Year&gt;&lt;RecNum&gt;2313&lt;/RecNum&gt;&lt;DisplayText&gt;[26]&lt;/DisplayText&gt;&lt;record&gt;&lt;rec-number&gt;2313&lt;/rec-number&gt;&lt;foreign-keys&gt;&lt;key app="EN" db-id="d5vzssd9bzzp26eswtr50z29st0ttaerppaf" timestamp="1487561516"&gt;2313&lt;/key&gt;&lt;/foreign-keys&gt;&lt;ref-type name="Journal Article"&gt;17&lt;/ref-type&gt;&lt;contributors&gt;&lt;authors&gt;&lt;author&gt;Cambiano, Valentina&lt;/author&gt;&lt;author&gt;Ford, Deborah&lt;/author&gt;&lt;author&gt;Mabugu, Travor&lt;/author&gt;&lt;author&gt;Napierala Mavedzenge, Sue&lt;/author&gt;&lt;author&gt;Miners, Alec&lt;/author&gt;&lt;author&gt;Mugurungi, Owen&lt;/author&gt;&lt;author&gt;Nakagawa, Fumiyo&lt;/author&gt;&lt;author&gt;Revill, Paul&lt;/author&gt;&lt;author&gt;Phillips, Andrew&lt;/author&gt;&lt;/authors&gt;&lt;/contributors&gt;&lt;titles&gt;&lt;title&gt;Assessment of the Potential Impact and Cost-effectiveness of Self-Testing for HIV in Low-Income Countries&lt;/title&gt;&lt;secondary-title&gt;The Journal of Infectious Diseases&lt;/secondary-title&gt;&lt;/titles&gt;&lt;periodical&gt;&lt;full-title&gt;The Journal of Infectious Diseases&lt;/full-title&gt;&lt;/periodical&gt;&lt;pages&gt;570-577&lt;/pages&gt;&lt;volume&gt;212&lt;/volume&gt;&lt;number&gt;4&lt;/number&gt;&lt;dates&gt;&lt;year&gt;2015&lt;/year&gt;&lt;/dates&gt;&lt;isbn&gt;0022-1899&lt;/isbn&gt;&lt;urls&gt;&lt;related-urls&gt;&lt;url&gt;http://dx.doi.org/10.1093/infdis/jiv040&lt;/url&gt;&lt;/related-urls&gt;&lt;/urls&gt;&lt;electronic-resource-num&gt;10.1093/infdis/jiv040&lt;/electronic-resource-num&gt;&lt;/record&gt;&lt;/Cite&gt;&lt;/EndNote&gt;</w:instrText>
      </w:r>
      <w:r w:rsidR="004A0EAB" w:rsidRPr="003D7F98">
        <w:fldChar w:fldCharType="separate"/>
      </w:r>
      <w:r w:rsidR="003D7F98">
        <w:rPr>
          <w:noProof/>
        </w:rPr>
        <w:t>[26]</w:t>
      </w:r>
      <w:r w:rsidR="004A0EAB" w:rsidRPr="009A7E2E">
        <w:fldChar w:fldCharType="end"/>
      </w:r>
      <w:r w:rsidRPr="009A7E2E">
        <w:t>, a vaccine</w:t>
      </w:r>
      <w:r w:rsidR="004A0EAB" w:rsidRPr="009A7E2E">
        <w:fldChar w:fldCharType="begin">
          <w:fldData xml:space="preserve">PEVuZE5vdGU+PENpdGU+PEF1dGhvcj5QaGlsbGlwczwvQXV0aG9yPjxZZWFyPjIwMTQ8L1llYXI+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</w:fldData>
        </w:fldChar>
      </w:r>
      <w:r w:rsidR="003D7F98">
        <w:instrText xml:space="preserve"> ADDIN EN.CITE </w:instrText>
      </w:r>
      <w:r w:rsidR="003D7F98">
        <w:fldChar w:fldCharType="begin">
          <w:fldData xml:space="preserve">PEVuZE5vdGU+PENpdGU+PEF1dGhvcj5QaGlsbGlwczwvQXV0aG9yPjxZZWFyPjIwMTQ8L1llYXI+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</w:fldData>
        </w:fldChar>
      </w:r>
      <w:r w:rsidR="003D7F98">
        <w:instrText xml:space="preserve"> ADDIN EN.CITE.DATA </w:instrText>
      </w:r>
      <w:r w:rsidR="003D7F98">
        <w:fldChar w:fldCharType="end"/>
      </w:r>
      <w:r w:rsidR="004A0EAB" w:rsidRPr="003D7F98">
        <w:fldChar w:fldCharType="separate"/>
      </w:r>
      <w:r w:rsidR="003D7F98">
        <w:rPr>
          <w:noProof/>
        </w:rPr>
        <w:t>[27]</w:t>
      </w:r>
      <w:r w:rsidR="004A0EAB" w:rsidRPr="009A7E2E">
        <w:fldChar w:fldCharType="end"/>
      </w:r>
      <w:r w:rsidRPr="009A7E2E">
        <w:t xml:space="preserve">, </w:t>
      </w:r>
      <w:r w:rsidR="004A0EAB" w:rsidRPr="009A7E2E">
        <w:t>a cure</w:t>
      </w:r>
      <w:r w:rsidR="004A0EAB" w:rsidRPr="009A7E2E">
        <w:fldChar w:fldCharType="begin"/>
      </w:r>
      <w:r w:rsidR="003D7F98">
        <w:instrText xml:space="preserve"> ADDIN EN.CITE &lt;EndNote&gt;&lt;Cite&gt;&lt;Author&gt;Phillips&lt;/Author&gt;&lt;Year&gt;2016&lt;/Year&gt;&lt;RecNum&gt;2310&lt;/RecNum&gt;&lt;DisplayText&gt;[28]&lt;/DisplayText&gt;&lt;record&gt;&lt;rec-number&gt;2310&lt;/rec-number&gt;&lt;foreign-keys&gt;&lt;key app="EN" db-id="d5vzssd9bzzp26eswtr50z29st0ttaerppaf" timestamp="1487561317"&gt;2310&lt;/key&gt;&lt;/foreign-keys&gt;&lt;ref-type name="Journal Article"&gt;17&lt;/ref-type&gt;&lt;contributors&gt;&lt;authors&gt;&lt;author&gt;Phillips, Andrew N.&lt;/author&gt;&lt;author&gt;Cambiano, Valentina&lt;/author&gt;&lt;author&gt;Revill, Paul&lt;/author&gt;&lt;author&gt;Nakagawa, Fumiyo&lt;/author&gt;&lt;author&gt;Lundgren, Jens D.&lt;/author&gt;&lt;author&gt;Bansi-Matharu, Loveleen&lt;/author&gt;&lt;author&gt;Mabugu, Travor&lt;/author&gt;&lt;author&gt;Sculpher, Mark&lt;/author&gt;&lt;author&gt;Garnett, Geoff&lt;/author&gt;&lt;author&gt;Staprans, Silvija&lt;/author&gt;&lt;author&gt;Becker, Stephen&lt;/author&gt;&lt;author&gt;Murungu, Joseph&lt;/author&gt;&lt;author&gt;Lewin, Sharon R.&lt;/author&gt;&lt;author&gt;Deeks, Steven G.&lt;/author&gt;&lt;author&gt;Hallett, Timothy B.&lt;/author&gt;&lt;/authors&gt;&lt;/contributors&gt;&lt;titles&gt;&lt;title&gt;Identifying Key Drivers of the Impact of an HIV Cure Intervention in Sub-Saharan Africa&lt;/title&gt;&lt;secondary-title&gt;The Journal of Infectious Diseases&lt;/secondary-title&gt;&lt;/titles&gt;&lt;periodical&gt;&lt;full-title&gt;The Journal of Infectious Diseases&lt;/full-title&gt;&lt;/periodical&gt;&lt;pages&gt;73-79&lt;/pages&gt;&lt;volume&gt;214&lt;/volume&gt;&lt;number&gt;1&lt;/number&gt;&lt;dates&gt;&lt;year&gt;2016&lt;/year&gt;&lt;/dates&gt;&lt;isbn&gt;0022-1899&lt;/isbn&gt;&lt;urls&gt;&lt;related-urls&gt;&lt;url&gt;http://dx.doi.org/10.1093/infdis/jiw120&lt;/url&gt;&lt;/related-urls&gt;&lt;/urls&gt;&lt;electronic-resource-num&gt;10.1093/infdis/jiw120&lt;/electronic-resource-num&gt;&lt;/record&gt;&lt;/Cite&gt;&lt;/EndNote&gt;</w:instrText>
      </w:r>
      <w:r w:rsidR="004A0EAB" w:rsidRPr="003D7F98">
        <w:fldChar w:fldCharType="separate"/>
      </w:r>
      <w:r w:rsidR="003D7F98">
        <w:rPr>
          <w:noProof/>
        </w:rPr>
        <w:t>[28]</w:t>
      </w:r>
      <w:r w:rsidR="004A0EAB" w:rsidRPr="009A7E2E">
        <w:fldChar w:fldCharType="end"/>
      </w:r>
      <w:r w:rsidR="004A0EAB" w:rsidRPr="009A7E2E">
        <w:t xml:space="preserve">, </w:t>
      </w:r>
      <w:r w:rsidRPr="009A7E2E">
        <w:t>ART monitoring</w:t>
      </w:r>
      <w:r w:rsidR="004A0EAB" w:rsidRPr="009A7E2E">
        <w:fldChar w:fldCharType="begin">
          <w:fldData xml:space="preserve">PEVuZE5vdGU+PENpdGU+PEF1dGhvcj5QaGlsbGlwczwvQXV0aG9yPjxZZWFyPjIwMTE8L1llYXI+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</w:fldData>
        </w:fldChar>
      </w:r>
      <w:r w:rsidR="003D7F98">
        <w:instrText xml:space="preserve"> ADDIN EN.CITE </w:instrText>
      </w:r>
      <w:r w:rsidR="003D7F98">
        <w:fldChar w:fldCharType="begin">
          <w:fldData xml:space="preserve">PEVuZE5vdGU+PENpdGU+PEF1dGhvcj5QaGlsbGlwczwvQXV0aG9yPjxZZWFyPjIwMTE8L1llYXI+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</w:fldData>
        </w:fldChar>
      </w:r>
      <w:r w:rsidR="003D7F98">
        <w:instrText xml:space="preserve"> ADDIN EN.CITE.DATA </w:instrText>
      </w:r>
      <w:r w:rsidR="003D7F98">
        <w:fldChar w:fldCharType="end"/>
      </w:r>
      <w:r w:rsidR="004A0EAB" w:rsidRPr="003D7F98">
        <w:fldChar w:fldCharType="separate"/>
      </w:r>
      <w:r w:rsidR="003D7F98">
        <w:rPr>
          <w:noProof/>
        </w:rPr>
        <w:t>[29, 30]</w:t>
      </w:r>
      <w:r w:rsidR="004A0EAB" w:rsidRPr="009A7E2E">
        <w:fldChar w:fldCharType="end"/>
      </w:r>
      <w:r w:rsidRPr="009A7E2E">
        <w:t>, and drug resistance testing</w:t>
      </w:r>
      <w:r w:rsidR="004A0EAB" w:rsidRPr="009A7E2E">
        <w:fldChar w:fldCharType="begin">
          <w:fldData xml:space="preserve">PEVuZE5vdGU+PENpdGU+PEF1dGhvcj5QaGlsbGlwczwvQXV0aG9yPjxZZWFyPjIwMTg8L1llYXI+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=
</w:fldData>
        </w:fldChar>
      </w:r>
      <w:r w:rsidR="003D7F98">
        <w:instrText xml:space="preserve"> ADDIN EN.CITE </w:instrText>
      </w:r>
      <w:r w:rsidR="003D7F98">
        <w:fldChar w:fldCharType="begin">
          <w:fldData xml:space="preserve">PEVuZE5vdGU+PENpdGU+PEF1dGhvcj5QaGlsbGlwczwvQXV0aG9yPjxZZWFyPjIwMTg8L1llYXI+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=
</w:fldData>
        </w:fldChar>
      </w:r>
      <w:r w:rsidR="003D7F98">
        <w:instrText xml:space="preserve"> ADDIN EN.CITE.DATA </w:instrText>
      </w:r>
      <w:r w:rsidR="003D7F98">
        <w:fldChar w:fldCharType="end"/>
      </w:r>
      <w:r w:rsidR="004A0EAB" w:rsidRPr="003D7F98">
        <w:fldChar w:fldCharType="separate"/>
      </w:r>
      <w:r w:rsidR="003D7F98">
        <w:rPr>
          <w:noProof/>
        </w:rPr>
        <w:t>[31]</w:t>
      </w:r>
      <w:r w:rsidR="004A0EAB" w:rsidRPr="009A7E2E">
        <w:fldChar w:fldCharType="end"/>
      </w:r>
      <w:r w:rsidRPr="009A7E2E">
        <w:t xml:space="preserve">.  </w:t>
      </w:r>
      <w:bookmarkStart w:id="6" w:name="_Hlk513628679"/>
      <w:r w:rsidR="00BE74BB" w:rsidRPr="009A7E2E">
        <w:t>I</w:t>
      </w:r>
      <w:r w:rsidR="004A0EAB" w:rsidRPr="009A7E2E">
        <w:t>t</w:t>
      </w:r>
      <w:r w:rsidR="00BE74BB" w:rsidRPr="009A7E2E">
        <w:t xml:space="preserve"> is</w:t>
      </w:r>
      <w:r w:rsidRPr="00C33159">
        <w:t xml:space="preserve"> an individual-based model of HIV transmission, progression and the effect of ART in </w:t>
      </w:r>
      <w:r w:rsidR="00AD6540" w:rsidRPr="00C33159">
        <w:t>adult</w:t>
      </w:r>
      <w:r w:rsidR="005E3A57" w:rsidRPr="00C33159">
        <w:t xml:space="preserve">s.  </w:t>
      </w:r>
      <w:bookmarkEnd w:id="6"/>
      <w:r w:rsidR="00DB52D2" w:rsidRPr="00C33159">
        <w:t>E</w:t>
      </w:r>
      <w:r w:rsidRPr="00C33159">
        <w:t>ach time the model is run it simulates values of variables for the number of short term condomless sex partners, presence of a long term condomle</w:t>
      </w:r>
      <w:r w:rsidRPr="00136363">
        <w:t xml:space="preserve">ss sex partner, HIV testing, HIV acquisition and additionally, in PLHIV, viral load, CD4 count, use of specific ART drugs, adherence to ART, resistance to specific drugs and risk of HIV-related death, each updated in 3-month time steps from 1989.   </w:t>
      </w:r>
      <w:r w:rsidR="00BE74BB" w:rsidRPr="00136363">
        <w:t xml:space="preserve">It is informed by extensive cohort and survey data from within and outside Zimbabwe.  </w:t>
      </w:r>
      <w:r w:rsidR="004818E5">
        <w:t xml:space="preserve">A woman is designated a condomless sex FSW if she has at least 3 condomless sex partners in a three month period in the past year.  We further consider that a proportion of women are FSW but that they always use condoms (and thus </w:t>
      </w:r>
      <w:r w:rsidR="00EA6833">
        <w:t xml:space="preserve">have </w:t>
      </w:r>
      <w:r w:rsidR="004818E5">
        <w:t xml:space="preserve"> no possibility of acquisition or transmission of HIV).</w:t>
      </w:r>
      <w:r w:rsidR="00EA6833">
        <w:fldChar w:fldCharType="begin"/>
      </w:r>
      <w:r w:rsidR="003D7F98">
        <w:instrText xml:space="preserve"> ADDIN EN.CITE &lt;EndNote&gt;&lt;Cite&gt;&lt;Author&gt;Bansi-Matharu&lt;/Author&gt;&lt;Year&gt;2018&lt;/Year&gt;&lt;RecNum&gt;2653&lt;/RecNum&gt;&lt;DisplayText&gt;[32]&lt;/DisplayText&gt;&lt;record&gt;&lt;rec-number&gt;2653&lt;/rec-number&gt;&lt;foreign-keys&gt;&lt;key app="EN" db-id="d5vzssd9bzzp26eswtr50z29st0ttaerppaf" timestamp="1555158670"&gt;2653&lt;/key&gt;&lt;/foreign-keys&gt;&lt;ref-type name="Journal Article"&gt;17&lt;/ref-type&gt;&lt;contributors&gt;&lt;authors&gt;&lt;author&gt;Bansi-Matharu, Loveleen&lt;/author&gt;&lt;author&gt;Cambiano, Valentina&lt;/author&gt;&lt;author&gt;Apollo, Tsitsi&lt;/author&gt;&lt;author&gt;Yekeye, Raymond&lt;/author&gt;&lt;author&gt;Dirawo, Jeffrey&lt;/author&gt;&lt;author&gt;Musemburi, Sithembile&lt;/author&gt;&lt;author&gt;Davey, Calum&lt;/author&gt;&lt;author&gt;Napierala, Sue&lt;/author&gt;&lt;author&gt;Fearon, Elizabeth&lt;/author&gt;&lt;author&gt;Mpofu, Amon&lt;/author&gt;&lt;author&gt;Mugurungi, Owen&lt;/author&gt;&lt;author&gt;Hargreaves, James R&lt;/author&gt;&lt;author&gt;Cowan, Frances M&lt;/author&gt;&lt;author&gt;Phillips, Andrew N&lt;/author&gt;&lt;/authors&gt;&lt;/contributors&gt;&lt;titles&gt;&lt;title&gt;90-90-90 by 2020? Estimation and projection of the adult HIV epidemic and ART programme in Zimbabwe – 2017 to 2020&lt;/title&gt;&lt;secondary-title&gt;Journal of the International AIDS Society&lt;/secondary-title&gt;&lt;/titles&gt;&lt;periodical&gt;&lt;full-title&gt;J Int AIDS Soc&lt;/full-title&gt;&lt;abbr-1&gt;Journal of the International AIDS Society&lt;/abbr-1&gt;&lt;/periodical&gt;&lt;pages&gt;e25205&lt;/pages&gt;&lt;volume&gt;21&lt;/volume&gt;&lt;number&gt;11&lt;/number&gt;&lt;dates&gt;&lt;year&gt;2018&lt;/year&gt;&lt;/dates&gt;&lt;isbn&gt;1758-2652&lt;/isbn&gt;&lt;urls&gt;&lt;related-urls&gt;&lt;url&gt;https://onlinelibrary.wiley.com/doi/abs/10.1002/jia2.25205&lt;/url&gt;&lt;/related-urls&gt;&lt;/urls&gt;&lt;electronic-resource-num&gt;10.1002/jia2.25205&lt;/electronic-resource-num&gt;&lt;/record&gt;&lt;/Cite&gt;&lt;/EndNote&gt;</w:instrText>
      </w:r>
      <w:r w:rsidR="00EA6833">
        <w:fldChar w:fldCharType="separate"/>
      </w:r>
      <w:r w:rsidR="003D7F98">
        <w:rPr>
          <w:noProof/>
        </w:rPr>
        <w:t>[32]</w:t>
      </w:r>
      <w:r w:rsidR="00EA6833">
        <w:fldChar w:fldCharType="end"/>
      </w:r>
      <w:r w:rsidR="004818E5">
        <w:t xml:space="preserve">  </w:t>
      </w:r>
    </w:p>
    <w:p w14:paraId="0F8B302A" w14:textId="77777777" w:rsidR="004818E5" w:rsidRDefault="004818E5" w:rsidP="009B0BB4">
      <w:pPr>
        <w:spacing w:line="360" w:lineRule="auto"/>
      </w:pPr>
    </w:p>
    <w:p w14:paraId="48EB7CD0" w14:textId="77777777" w:rsidR="00A5231A" w:rsidRPr="00A5231A" w:rsidRDefault="00A5231A" w:rsidP="00A5231A">
      <w:pPr>
        <w:spacing w:after="0" w:line="360" w:lineRule="auto"/>
        <w:rPr>
          <w:b/>
          <w:i/>
        </w:rPr>
      </w:pPr>
      <w:r w:rsidRPr="00A5231A">
        <w:rPr>
          <w:b/>
          <w:i/>
        </w:rPr>
        <w:t>Calibration of the model for this paper</w:t>
      </w:r>
    </w:p>
    <w:p w14:paraId="45F58D50" w14:textId="055D4912" w:rsidR="00841170" w:rsidRPr="00C33159" w:rsidRDefault="008E0636" w:rsidP="009B0BB4">
      <w:pPr>
        <w:spacing w:line="360" w:lineRule="auto"/>
      </w:pPr>
      <w:r w:rsidRPr="008A50E2">
        <w:t>For this paper, the model was calibrated to data from Zimbabwe.</w:t>
      </w:r>
      <w:r w:rsidR="00BE74BB" w:rsidRPr="008A50E2">
        <w:t xml:space="preserve">  </w:t>
      </w:r>
      <w:r w:rsidR="000E4318" w:rsidRPr="008A50E2">
        <w:t>Data items to which the model is calibrated are HIV prevalence, HIV incidence, number of HIV tes</w:t>
      </w:r>
      <w:r w:rsidR="000E4318" w:rsidRPr="00A5231A">
        <w:t xml:space="preserve">ts performed per year, PLHIV </w:t>
      </w:r>
      <w:r w:rsidR="000E4318" w:rsidRPr="00A5231A">
        <w:lastRenderedPageBreak/>
        <w:t>with known status, number receiving ART, number on 2</w:t>
      </w:r>
      <w:r w:rsidR="000E4318" w:rsidRPr="00A5231A">
        <w:rPr>
          <w:vertAlign w:val="superscript"/>
        </w:rPr>
        <w:t>nd</w:t>
      </w:r>
      <w:r w:rsidR="000E4318" w:rsidRPr="00A5231A">
        <w:t xml:space="preserve"> line, proportion with viral suppression, proportion with resistance</w:t>
      </w:r>
      <w:r w:rsidR="002476A4">
        <w:t xml:space="preserve">, </w:t>
      </w:r>
      <w:r w:rsidR="000E4318" w:rsidRPr="00A5231A">
        <w:t>number of pregnant women and number of FSW</w:t>
      </w:r>
      <w:r w:rsidR="00EA6833">
        <w:t>.</w:t>
      </w:r>
      <w:r w:rsidR="0054644A">
        <w:fldChar w:fldCharType="begin"/>
      </w:r>
      <w:r w:rsidR="003D7F98">
        <w:instrText xml:space="preserve"> ADDIN EN.CITE &lt;EndNote&gt;&lt;Cite&gt;&lt;Author&gt;Bansi-Matharu&lt;/Author&gt;&lt;Year&gt;2018&lt;/Year&gt;&lt;RecNum&gt;2653&lt;/RecNum&gt;&lt;DisplayText&gt;[32]&lt;/DisplayText&gt;&lt;record&gt;&lt;rec-number&gt;2653&lt;/rec-number&gt;&lt;foreign-keys&gt;&lt;key app="EN" db-id="d5vzssd9bzzp26eswtr50z29st0ttaerppaf" timestamp="1555158670"&gt;2653&lt;/key&gt;&lt;/foreign-keys&gt;&lt;ref-type name="Journal Article"&gt;17&lt;/ref-type&gt;&lt;contributors&gt;&lt;authors&gt;&lt;author&gt;Bansi-Matharu, Loveleen&lt;/author&gt;&lt;author&gt;Cambiano, Valentina&lt;/author&gt;&lt;author&gt;Apollo, Tsitsi&lt;/author&gt;&lt;author&gt;Yekeye, Raymond&lt;/author&gt;&lt;author&gt;Dirawo, Jeffrey&lt;/author&gt;&lt;author&gt;Musemburi, Sithembile&lt;/author&gt;&lt;author&gt;Davey, Calum&lt;/author&gt;&lt;author&gt;Napierala, Sue&lt;/author&gt;&lt;author&gt;Fearon, Elizabeth&lt;/author&gt;&lt;author&gt;Mpofu, Amon&lt;/author&gt;&lt;author&gt;Mugurungi, Owen&lt;/author&gt;&lt;author&gt;Hargreaves, James R&lt;/author&gt;&lt;author&gt;Cowan, Frances M&lt;/author&gt;&lt;author&gt;Phillips, Andrew N&lt;/author&gt;&lt;/authors&gt;&lt;/contributors&gt;&lt;titles&gt;&lt;title&gt;90-90-90 by 2020? Estimation and projection of the adult HIV epidemic and ART programme in Zimbabwe – 2017 to 2020&lt;/title&gt;&lt;secondary-title&gt;Journal of the International AIDS Society&lt;/secondary-title&gt;&lt;/titles&gt;&lt;periodical&gt;&lt;full-title&gt;J Int AIDS Soc&lt;/full-title&gt;&lt;abbr-1&gt;Journal of the International AIDS Society&lt;/abbr-1&gt;&lt;/periodical&gt;&lt;pages&gt;e25205&lt;/pages&gt;&lt;volume&gt;21&lt;/volume&gt;&lt;number&gt;11&lt;/number&gt;&lt;dates&gt;&lt;year&gt;2018&lt;/year&gt;&lt;/dates&gt;&lt;isbn&gt;1758-2652&lt;/isbn&gt;&lt;urls&gt;&lt;related-urls&gt;&lt;url&gt;https://onlinelibrary.wiley.com/doi/abs/10.1002/jia2.25205&lt;/url&gt;&lt;/related-urls&gt;&lt;/urls&gt;&lt;electronic-resource-num&gt;10.1002/jia2.25205&lt;/electronic-resource-num&gt;&lt;/record&gt;&lt;/Cite&gt;&lt;/EndNote&gt;</w:instrText>
      </w:r>
      <w:r w:rsidR="0054644A">
        <w:fldChar w:fldCharType="separate"/>
      </w:r>
      <w:r w:rsidR="003D7F98">
        <w:rPr>
          <w:noProof/>
        </w:rPr>
        <w:t>[32]</w:t>
      </w:r>
      <w:r w:rsidR="0054644A">
        <w:fldChar w:fldCharType="end"/>
      </w:r>
      <w:r w:rsidR="0027277F">
        <w:t xml:space="preserve"> The data from </w:t>
      </w:r>
      <w:r w:rsidR="00DB7281">
        <w:t xml:space="preserve">RDS surveys </w:t>
      </w:r>
      <w:r w:rsidR="0027277F">
        <w:t xml:space="preserve"> are used to inform the c</w:t>
      </w:r>
      <w:r w:rsidR="00BE74BB" w:rsidRPr="009A7E2E">
        <w:t xml:space="preserve">alibration </w:t>
      </w:r>
      <w:r w:rsidR="0027277F">
        <w:t>in respect of  the</w:t>
      </w:r>
      <w:r w:rsidR="00BE74BB" w:rsidRPr="009A7E2E">
        <w:t xml:space="preserve"> number of FSW as well as prevalence among FSW</w:t>
      </w:r>
      <w:r w:rsidR="0013377C" w:rsidRPr="00C33159">
        <w:t xml:space="preserve"> </w:t>
      </w:r>
      <w:r w:rsidR="0027277F">
        <w:t>and we have further compared the model outputs with observed sex worker programme data on the cascade of HIV care</w:t>
      </w:r>
      <w:r w:rsidR="00EA6833">
        <w:t>.</w:t>
      </w:r>
      <w:r w:rsidR="00EA6833">
        <w:fldChar w:fldCharType="begin"/>
      </w:r>
      <w:r w:rsidR="003D7F98">
        <w:instrText xml:space="preserve"> ADDIN EN.CITE &lt;EndNote&gt;&lt;Cite&gt;&lt;Author&gt;Bansi-Matharu&lt;/Author&gt;&lt;Year&gt;2018&lt;/Year&gt;&lt;RecNum&gt;2653&lt;/RecNum&gt;&lt;DisplayText&gt;[32]&lt;/DisplayText&gt;&lt;record&gt;&lt;rec-number&gt;2653&lt;/rec-number&gt;&lt;foreign-keys&gt;&lt;key app="EN" db-id="d5vzssd9bzzp26eswtr50z29st0ttaerppaf" timestamp="1555158670"&gt;2653&lt;/key&gt;&lt;/foreign-keys&gt;&lt;ref-type name="Journal Article"&gt;17&lt;/ref-type&gt;&lt;contributors&gt;&lt;authors&gt;&lt;author&gt;Bansi-Matharu, Loveleen&lt;/author&gt;&lt;author&gt;Cambiano, Valentina&lt;/author&gt;&lt;author&gt;Apollo, Tsitsi&lt;/author&gt;&lt;author&gt;Yekeye, Raymond&lt;/author&gt;&lt;author&gt;Dirawo, Jeffrey&lt;/author&gt;&lt;author&gt;Musemburi, Sithembile&lt;/author&gt;&lt;author&gt;Davey, Calum&lt;/author&gt;&lt;author&gt;Napierala, Sue&lt;/author&gt;&lt;author&gt;Fearon, Elizabeth&lt;/author&gt;&lt;author&gt;Mpofu, Amon&lt;/author&gt;&lt;author&gt;Mugurungi, Owen&lt;/author&gt;&lt;author&gt;Hargreaves, James R&lt;/author&gt;&lt;author&gt;Cowan, Frances M&lt;/author&gt;&lt;author&gt;Phillips, Andrew N&lt;/author&gt;&lt;/authors&gt;&lt;/contributors&gt;&lt;titles&gt;&lt;title&gt;90-90-90 by 2020? Estimation and projection of the adult HIV epidemic and ART programme in Zimbabwe – 2017 to 2020&lt;/title&gt;&lt;secondary-title&gt;Journal of the International AIDS Society&lt;/secondary-title&gt;&lt;/titles&gt;&lt;periodical&gt;&lt;full-title&gt;J Int AIDS Soc&lt;/full-title&gt;&lt;abbr-1&gt;Journal of the International AIDS Society&lt;/abbr-1&gt;&lt;/periodical&gt;&lt;pages&gt;e25205&lt;/pages&gt;&lt;volume&gt;21&lt;/volume&gt;&lt;number&gt;11&lt;/number&gt;&lt;dates&gt;&lt;year&gt;2018&lt;/year&gt;&lt;/dates&gt;&lt;isbn&gt;1758-2652&lt;/isbn&gt;&lt;urls&gt;&lt;related-urls&gt;&lt;url&gt;https://onlinelibrary.wiley.com/doi/abs/10.1002/jia2.25205&lt;/url&gt;&lt;/related-urls&gt;&lt;/urls&gt;&lt;electronic-resource-num&gt;10.1002/jia2.25205&lt;/electronic-resource-num&gt;&lt;/record&gt;&lt;/Cite&gt;&lt;/EndNote&gt;</w:instrText>
      </w:r>
      <w:r w:rsidR="00EA6833">
        <w:fldChar w:fldCharType="separate"/>
      </w:r>
      <w:r w:rsidR="003D7F98">
        <w:rPr>
          <w:noProof/>
        </w:rPr>
        <w:t>[32]</w:t>
      </w:r>
      <w:r w:rsidR="00EA6833">
        <w:fldChar w:fldCharType="end"/>
      </w:r>
      <w:r w:rsidR="00BE74BB" w:rsidRPr="00C33159">
        <w:t xml:space="preserve">   </w:t>
      </w:r>
    </w:p>
    <w:p w14:paraId="783AFD17" w14:textId="32618FC1" w:rsidR="00841170" w:rsidRPr="00136363" w:rsidRDefault="00841170" w:rsidP="009B0BB4">
      <w:pPr>
        <w:autoSpaceDE w:val="0"/>
        <w:autoSpaceDN w:val="0"/>
        <w:adjustRightInd w:val="0"/>
        <w:spacing w:after="0" w:line="360" w:lineRule="auto"/>
        <w:jc w:val="both"/>
        <w:rPr>
          <w:rFonts w:asciiTheme="majorHAnsi" w:hAnsiTheme="majorHAnsi" w:cs="Calibri"/>
          <w:b/>
          <w:bCs/>
        </w:rPr>
      </w:pPr>
    </w:p>
    <w:p w14:paraId="63D4BCC6" w14:textId="2DA4FCF5" w:rsidR="00D119A2" w:rsidRPr="008A50E2" w:rsidRDefault="00D119A2" w:rsidP="000B5602">
      <w:pPr>
        <w:autoSpaceDE w:val="0"/>
        <w:autoSpaceDN w:val="0"/>
        <w:adjustRightInd w:val="0"/>
        <w:spacing w:after="0" w:line="360" w:lineRule="auto"/>
        <w:jc w:val="both"/>
        <w:rPr>
          <w:rFonts w:asciiTheme="majorHAnsi" w:hAnsiTheme="majorHAnsi" w:cs="Calibri"/>
          <w:b/>
          <w:bCs/>
        </w:rPr>
      </w:pPr>
      <w:r w:rsidRPr="008A50E2">
        <w:rPr>
          <w:rFonts w:asciiTheme="majorHAnsi" w:hAnsiTheme="majorHAnsi" w:cs="Calibri"/>
          <w:b/>
          <w:bCs/>
        </w:rPr>
        <w:t>Ethical issues</w:t>
      </w:r>
    </w:p>
    <w:p w14:paraId="2D89095D" w14:textId="25972584" w:rsidR="00D119A2" w:rsidRPr="009A7E2E" w:rsidRDefault="00D119A2" w:rsidP="000B5602">
      <w:pPr>
        <w:autoSpaceDE w:val="0"/>
        <w:autoSpaceDN w:val="0"/>
        <w:adjustRightInd w:val="0"/>
        <w:spacing w:after="0" w:line="360" w:lineRule="auto"/>
        <w:jc w:val="both"/>
        <w:rPr>
          <w:rFonts w:asciiTheme="majorHAnsi" w:hAnsiTheme="majorHAnsi" w:cs="Calibri"/>
          <w:bCs/>
        </w:rPr>
      </w:pPr>
      <w:r w:rsidRPr="0054644A">
        <w:rPr>
          <w:rFonts w:asciiTheme="majorHAnsi" w:hAnsiTheme="majorHAnsi" w:cs="Calibri"/>
          <w:bCs/>
        </w:rPr>
        <w:t xml:space="preserve">All research studies had ethical approval </w:t>
      </w:r>
      <w:r w:rsidR="002D0AAA" w:rsidRPr="0054644A">
        <w:rPr>
          <w:rFonts w:asciiTheme="majorHAnsi" w:hAnsiTheme="majorHAnsi" w:cs="Calibri"/>
          <w:bCs/>
        </w:rPr>
        <w:t xml:space="preserve">from the </w:t>
      </w:r>
      <w:r w:rsidRPr="0054644A">
        <w:rPr>
          <w:rFonts w:asciiTheme="majorHAnsi" w:hAnsiTheme="majorHAnsi" w:cs="Calibri"/>
          <w:bCs/>
        </w:rPr>
        <w:t>Medical Research Council of Zimbabwe</w:t>
      </w:r>
      <w:r w:rsidR="00E27783" w:rsidRPr="0054644A">
        <w:rPr>
          <w:rFonts w:asciiTheme="majorHAnsi" w:hAnsiTheme="majorHAnsi" w:cs="Calibri"/>
          <w:bCs/>
        </w:rPr>
        <w:t xml:space="preserve"> (MRCZ)</w:t>
      </w:r>
      <w:r w:rsidRPr="0054644A">
        <w:rPr>
          <w:rFonts w:asciiTheme="majorHAnsi" w:hAnsiTheme="majorHAnsi" w:cs="Calibri"/>
          <w:bCs/>
        </w:rPr>
        <w:t xml:space="preserve"> </w:t>
      </w:r>
      <w:r w:rsidR="00202F17" w:rsidRPr="0054644A">
        <w:rPr>
          <w:rFonts w:asciiTheme="majorHAnsi" w:hAnsiTheme="majorHAnsi" w:cs="Calibri"/>
          <w:bCs/>
        </w:rPr>
        <w:t>and</w:t>
      </w:r>
      <w:r w:rsidRPr="0054644A">
        <w:rPr>
          <w:rFonts w:asciiTheme="majorHAnsi" w:hAnsiTheme="majorHAnsi" w:cs="Calibri"/>
          <w:bCs/>
        </w:rPr>
        <w:t xml:space="preserve"> collaborating universities (University College London, London School of Hygiene and Tropical Medicine and Liverpool School of Tropical Medicine). All participants provided written informed consent obtained according to principles of good clinical practice. Approval of secondary data analysis of programme data has been provided by MRCZ. </w:t>
      </w:r>
    </w:p>
    <w:p w14:paraId="276FA63D" w14:textId="5AC88318" w:rsidR="00EF69C7" w:rsidRPr="009A7E2E" w:rsidRDefault="00EF69C7" w:rsidP="000B5602">
      <w:pPr>
        <w:pBdr>
          <w:top w:val="nil"/>
          <w:left w:val="nil"/>
          <w:bottom w:val="nil"/>
          <w:right w:val="nil"/>
          <w:between w:val="nil"/>
          <w:bar w:val="nil"/>
        </w:pBdr>
        <w:spacing w:after="0" w:line="360" w:lineRule="auto"/>
        <w:rPr>
          <w:rFonts w:asciiTheme="majorHAnsi" w:hAnsiTheme="majorHAnsi" w:cs="Calibri"/>
          <w:b/>
          <w:bCs/>
        </w:rPr>
      </w:pPr>
    </w:p>
    <w:p w14:paraId="595A2548" w14:textId="1B619DFD" w:rsidR="00BA342D" w:rsidRPr="009A7E2E" w:rsidRDefault="00BA342D" w:rsidP="000B5602">
      <w:pPr>
        <w:pBdr>
          <w:top w:val="nil"/>
          <w:left w:val="nil"/>
          <w:bottom w:val="nil"/>
          <w:right w:val="nil"/>
          <w:between w:val="nil"/>
          <w:bar w:val="nil"/>
        </w:pBdr>
        <w:spacing w:after="0" w:line="360" w:lineRule="auto"/>
        <w:rPr>
          <w:rFonts w:asciiTheme="majorHAnsi" w:hAnsiTheme="majorHAnsi" w:cs="Calibri"/>
          <w:b/>
          <w:bCs/>
        </w:rPr>
      </w:pPr>
    </w:p>
    <w:p w14:paraId="0A0C630E" w14:textId="380B6006" w:rsidR="00841170" w:rsidRPr="009A7E2E" w:rsidRDefault="008E0636" w:rsidP="000B5602">
      <w:pPr>
        <w:spacing w:line="360" w:lineRule="auto"/>
        <w:jc w:val="both"/>
        <w:rPr>
          <w:rFonts w:asciiTheme="majorHAnsi" w:hAnsiTheme="majorHAnsi" w:cs="Calibri"/>
          <w:b/>
          <w:bCs/>
        </w:rPr>
      </w:pPr>
      <w:r w:rsidRPr="009A7E2E">
        <w:rPr>
          <w:rFonts w:asciiTheme="majorHAnsi" w:hAnsiTheme="majorHAnsi" w:cs="Calibri"/>
          <w:b/>
          <w:bCs/>
        </w:rPr>
        <w:t>Results</w:t>
      </w:r>
    </w:p>
    <w:p w14:paraId="31A401D7" w14:textId="77777777" w:rsidR="00ED0AAF" w:rsidRPr="009A7E2E" w:rsidRDefault="00ED0AAF" w:rsidP="000B5602">
      <w:pPr>
        <w:spacing w:after="0" w:line="360" w:lineRule="auto"/>
        <w:jc w:val="both"/>
        <w:rPr>
          <w:rFonts w:asciiTheme="majorHAnsi" w:hAnsiTheme="majorHAnsi" w:cs="Calibri"/>
          <w:b/>
        </w:rPr>
      </w:pPr>
      <w:r w:rsidRPr="009A7E2E">
        <w:rPr>
          <w:rFonts w:asciiTheme="majorHAnsi" w:hAnsiTheme="majorHAnsi" w:cs="Calibri"/>
          <w:b/>
        </w:rPr>
        <w:t>Programme attendance</w:t>
      </w:r>
    </w:p>
    <w:p w14:paraId="7182E353" w14:textId="298833C8" w:rsidR="00ED0AAF" w:rsidRPr="009A7E2E" w:rsidRDefault="00ED0AAF" w:rsidP="000B5602">
      <w:pPr>
        <w:autoSpaceDE w:val="0"/>
        <w:autoSpaceDN w:val="0"/>
        <w:adjustRightInd w:val="0"/>
        <w:spacing w:after="0" w:line="360" w:lineRule="auto"/>
        <w:jc w:val="both"/>
        <w:rPr>
          <w:rFonts w:asciiTheme="majorHAnsi" w:hAnsiTheme="majorHAnsi" w:cs="Calibri"/>
        </w:rPr>
      </w:pPr>
      <w:r w:rsidRPr="009A7E2E">
        <w:rPr>
          <w:rFonts w:asciiTheme="majorHAnsi" w:hAnsiTheme="majorHAnsi" w:cs="Calibri"/>
        </w:rPr>
        <w:t xml:space="preserve">By September 2018 </w:t>
      </w:r>
      <w:r w:rsidR="0022095D" w:rsidRPr="009A7E2E">
        <w:rPr>
          <w:rFonts w:asciiTheme="majorHAnsi" w:hAnsiTheme="majorHAnsi" w:cs="Calibri"/>
        </w:rPr>
        <w:t xml:space="preserve">over </w:t>
      </w:r>
      <w:r w:rsidRPr="009A7E2E">
        <w:rPr>
          <w:rFonts w:asciiTheme="majorHAnsi" w:hAnsiTheme="majorHAnsi" w:cs="Calibri"/>
        </w:rPr>
        <w:t xml:space="preserve">67,000 women </w:t>
      </w:r>
      <w:r w:rsidR="00E73A8F" w:rsidRPr="009A7E2E">
        <w:rPr>
          <w:rFonts w:asciiTheme="majorHAnsi" w:hAnsiTheme="majorHAnsi" w:cs="Calibri"/>
        </w:rPr>
        <w:t xml:space="preserve">had been seen at least once, </w:t>
      </w:r>
      <w:r w:rsidR="002D0AAA" w:rsidRPr="009A7E2E">
        <w:rPr>
          <w:rFonts w:asciiTheme="majorHAnsi" w:hAnsiTheme="majorHAnsi" w:cs="Calibri"/>
        </w:rPr>
        <w:t xml:space="preserve">for </w:t>
      </w:r>
      <w:r w:rsidR="00E73A8F" w:rsidRPr="009A7E2E">
        <w:rPr>
          <w:rFonts w:asciiTheme="majorHAnsi" w:hAnsiTheme="majorHAnsi" w:cs="Calibri"/>
        </w:rPr>
        <w:t>194,000 clinic visits</w:t>
      </w:r>
      <w:r w:rsidRPr="009A7E2E">
        <w:rPr>
          <w:rFonts w:asciiTheme="majorHAnsi" w:hAnsiTheme="majorHAnsi" w:cs="Calibri"/>
        </w:rPr>
        <w:t xml:space="preserve">.  </w:t>
      </w:r>
      <w:r w:rsidR="002D0AAA" w:rsidRPr="009A7E2E">
        <w:rPr>
          <w:rFonts w:asciiTheme="majorHAnsi" w:hAnsiTheme="majorHAnsi" w:cs="Calibri"/>
        </w:rPr>
        <w:t>A</w:t>
      </w:r>
      <w:r w:rsidRPr="009A7E2E">
        <w:rPr>
          <w:rFonts w:asciiTheme="majorHAnsi" w:hAnsiTheme="majorHAnsi" w:cs="Calibri"/>
        </w:rPr>
        <w:t>s service provision is scaled up</w:t>
      </w:r>
      <w:r w:rsidR="007E05BC" w:rsidRPr="009A7E2E">
        <w:rPr>
          <w:rFonts w:asciiTheme="majorHAnsi" w:hAnsiTheme="majorHAnsi" w:cs="Calibri"/>
        </w:rPr>
        <w:t>,</w:t>
      </w:r>
      <w:r w:rsidRPr="009A7E2E">
        <w:rPr>
          <w:rFonts w:asciiTheme="majorHAnsi" w:hAnsiTheme="majorHAnsi" w:cs="Calibri"/>
        </w:rPr>
        <w:t xml:space="preserve"> the number of women reached </w:t>
      </w:r>
      <w:r w:rsidR="007E05BC" w:rsidRPr="009A7E2E">
        <w:rPr>
          <w:rFonts w:asciiTheme="majorHAnsi" w:hAnsiTheme="majorHAnsi" w:cs="Calibri"/>
        </w:rPr>
        <w:t>(</w:t>
      </w:r>
      <w:r w:rsidRPr="009A7E2E">
        <w:rPr>
          <w:rFonts w:asciiTheme="majorHAnsi" w:hAnsiTheme="majorHAnsi" w:cs="Calibri"/>
        </w:rPr>
        <w:t>and reached repeatedly</w:t>
      </w:r>
      <w:r w:rsidR="007E05BC" w:rsidRPr="009A7E2E">
        <w:rPr>
          <w:rFonts w:asciiTheme="majorHAnsi" w:hAnsiTheme="majorHAnsi" w:cs="Calibri"/>
        </w:rPr>
        <w:t>)</w:t>
      </w:r>
      <w:r w:rsidRPr="009A7E2E">
        <w:rPr>
          <w:rFonts w:asciiTheme="majorHAnsi" w:hAnsiTheme="majorHAnsi" w:cs="Calibri"/>
        </w:rPr>
        <w:t xml:space="preserve"> increases (see table 1</w:t>
      </w:r>
      <w:r w:rsidR="00F70E37" w:rsidRPr="009A7E2E">
        <w:rPr>
          <w:rFonts w:asciiTheme="majorHAnsi" w:hAnsiTheme="majorHAnsi" w:cs="Calibri"/>
        </w:rPr>
        <w:t>, Figure 2a</w:t>
      </w:r>
      <w:r w:rsidRPr="009A7E2E">
        <w:rPr>
          <w:rFonts w:asciiTheme="majorHAnsi" w:hAnsiTheme="majorHAnsi" w:cs="Calibri"/>
        </w:rPr>
        <w:t xml:space="preserve">). The proportion of </w:t>
      </w:r>
      <w:r w:rsidR="008D70F4" w:rsidRPr="009A7E2E">
        <w:rPr>
          <w:rFonts w:asciiTheme="majorHAnsi" w:hAnsiTheme="majorHAnsi" w:cs="Calibri"/>
        </w:rPr>
        <w:t xml:space="preserve">young </w:t>
      </w:r>
      <w:r w:rsidRPr="009A7E2E">
        <w:rPr>
          <w:rFonts w:asciiTheme="majorHAnsi" w:hAnsiTheme="majorHAnsi" w:cs="Calibri"/>
        </w:rPr>
        <w:t xml:space="preserve">women has increased since the development of </w:t>
      </w:r>
      <w:r w:rsidR="008D70F4" w:rsidRPr="009A7E2E">
        <w:rPr>
          <w:rFonts w:asciiTheme="majorHAnsi" w:hAnsiTheme="majorHAnsi" w:cs="Calibri"/>
        </w:rPr>
        <w:t xml:space="preserve">the </w:t>
      </w:r>
      <w:r w:rsidRPr="009A7E2E">
        <w:rPr>
          <w:rFonts w:asciiTheme="majorHAnsi" w:hAnsiTheme="majorHAnsi" w:cs="Calibri" w:hint="cs"/>
        </w:rPr>
        <w:t>‘</w:t>
      </w:r>
      <w:r w:rsidRPr="009A7E2E">
        <w:rPr>
          <w:rFonts w:asciiTheme="majorHAnsi" w:hAnsiTheme="majorHAnsi" w:cs="Calibri"/>
        </w:rPr>
        <w:t>Young Sisters</w:t>
      </w:r>
      <w:r w:rsidRPr="009A7E2E">
        <w:rPr>
          <w:rFonts w:asciiTheme="majorHAnsi" w:hAnsiTheme="majorHAnsi" w:cs="Calibri" w:hint="cs"/>
        </w:rPr>
        <w:t>’</w:t>
      </w:r>
      <w:r w:rsidRPr="009A7E2E">
        <w:rPr>
          <w:rFonts w:asciiTheme="majorHAnsi" w:hAnsiTheme="majorHAnsi" w:cs="Calibri"/>
        </w:rPr>
        <w:t xml:space="preserve"> programme </w:t>
      </w:r>
      <w:r w:rsidR="00BD7DAB" w:rsidRPr="009A7E2E">
        <w:rPr>
          <w:rFonts w:asciiTheme="majorHAnsi" w:hAnsiTheme="majorHAnsi" w:cs="Calibri"/>
        </w:rPr>
        <w:t>in 2014</w:t>
      </w:r>
      <w:r w:rsidR="00E73A8F" w:rsidRPr="009A7E2E">
        <w:rPr>
          <w:rFonts w:asciiTheme="majorHAnsi" w:hAnsiTheme="majorHAnsi" w:cs="Calibri"/>
        </w:rPr>
        <w:t xml:space="preserve"> </w:t>
      </w:r>
      <w:r w:rsidRPr="009A7E2E">
        <w:rPr>
          <w:rFonts w:asciiTheme="majorHAnsi" w:hAnsiTheme="majorHAnsi" w:cs="Calibri"/>
        </w:rPr>
        <w:t xml:space="preserve">supported by </w:t>
      </w:r>
      <w:r w:rsidR="008D70F4" w:rsidRPr="009A7E2E">
        <w:rPr>
          <w:rFonts w:asciiTheme="majorHAnsi" w:hAnsiTheme="majorHAnsi" w:cs="Calibri"/>
        </w:rPr>
        <w:t>teen</w:t>
      </w:r>
      <w:r w:rsidRPr="009A7E2E">
        <w:rPr>
          <w:rFonts w:asciiTheme="majorHAnsi" w:hAnsiTheme="majorHAnsi" w:cs="Calibri"/>
        </w:rPr>
        <w:t xml:space="preserve"> peer educators </w:t>
      </w:r>
      <w:r w:rsidRPr="009A7E2E">
        <w:rPr>
          <w:rFonts w:asciiTheme="majorHAnsi" w:hAnsiTheme="majorHAnsi" w:cs="Calibri"/>
        </w:rPr>
        <w:fldChar w:fldCharType="begin"/>
      </w:r>
      <w:r w:rsidR="003D7F98">
        <w:rPr>
          <w:rFonts w:asciiTheme="majorHAnsi" w:hAnsiTheme="majorHAnsi" w:cs="Calibri"/>
        </w:rPr>
        <w:instrText xml:space="preserve"> ADDIN EN.CITE &lt;EndNote&gt;&lt;Cite&gt;&lt;Year&gt;1997&lt;/Year&gt;&lt;RecNum&gt;774&lt;/RecNum&gt;&lt;DisplayText&gt;[33]&lt;/DisplayText&gt;&lt;record&gt;&lt;rec-number&gt;774&lt;/rec-number&gt;&lt;foreign-keys&gt;&lt;key app="EN" db-id="d5vzssd9bzzp26eswtr50z29st0ttaerppaf" timestamp="1366182251"&gt;774&lt;/key&gt;&lt;/foreign-keys&gt;&lt;ref-type name="Journal Article"&gt;17&lt;/ref-type&gt;&lt;contributors&gt;&lt;/contributors&gt;&lt;titles&gt;&lt;title&gt;Integrating HIV/STD prevention in the school setting&lt;/title&gt;&lt;secondary-title&gt;UNAIDS Position Paper&lt;/secondary-title&gt;&lt;/titles&gt;&lt;periodical&gt;&lt;full-title&gt;UNAIDS Position Paper&lt;/full-title&gt;&lt;/periodical&gt;&lt;volume&gt;August 1997&lt;/volume&gt;&lt;reprint-edition&gt;In File&lt;/reprint-edition&gt;&lt;keywords&gt;&lt;keyword&gt;Adolescent health care&lt;/keyword&gt;&lt;keyword&gt;HIV infection&lt;/keyword&gt;&lt;keyword&gt;Prevention&lt;/keyword&gt;&lt;keyword&gt;school&lt;/keyword&gt;&lt;keyword&gt;STDs&lt;/keyword&gt;&lt;/keywords&gt;&lt;dates&gt;&lt;year&gt;1997&lt;/year&gt;&lt;pub-dates&gt;&lt;date&gt;1997&lt;/date&gt;&lt;/pub-dates&gt;&lt;/dates&gt;&lt;label&gt;799&lt;/label&gt;&lt;urls&gt;&lt;/urls&gt;&lt;/record&gt;&lt;/Cite&gt;&lt;Cite&gt;&lt;Year&gt;1997&lt;/Year&gt;&lt;RecNum&gt;774&lt;/RecNum&gt;&lt;record&gt;&lt;rec-number&gt;774&lt;/rec-number&gt;&lt;foreign-keys&gt;&lt;key app="EN" db-id="d5vzssd9bzzp26eswtr50z29st0ttaerppaf" timestamp="1366182251"&gt;774&lt;/key&gt;&lt;/foreign-keys&gt;&lt;ref-type name="Journal Article"&gt;17&lt;/ref-type&gt;&lt;contributors&gt;&lt;/contributors&gt;&lt;titles&gt;&lt;title&gt;Integrating HIV/STD prevention in the school setting&lt;/title&gt;&lt;secondary-title&gt;UNAIDS Position Paper&lt;/secondary-title&gt;&lt;/titles&gt;&lt;periodical&gt;&lt;full-title&gt;UNAIDS Position Paper&lt;/full-title&gt;&lt;/periodical&gt;&lt;volume&gt;August 1997&lt;/volume&gt;&lt;reprint-edition&gt;In File&lt;/reprint-edition&gt;&lt;keywords&gt;&lt;keyword&gt;Adolescent health care&lt;/keyword&gt;&lt;keyword&gt;HIV infection&lt;/keyword&gt;&lt;keyword&gt;Prevention&lt;/keyword&gt;&lt;keyword&gt;school&lt;/keyword&gt;&lt;keyword&gt;STDs&lt;/keyword&gt;&lt;/keywords&gt;&lt;dates&gt;&lt;year&gt;1997&lt;/year&gt;&lt;pub-dates&gt;&lt;date&gt;1997&lt;/date&gt;&lt;/pub-dates&gt;&lt;/dates&gt;&lt;label&gt;799&lt;/label&gt;&lt;urls&gt;&lt;/urls&gt;&lt;/record&gt;&lt;/Cite&gt;&lt;/EndNote&gt;</w:instrText>
      </w:r>
      <w:r w:rsidRPr="003D7F98">
        <w:rPr>
          <w:rFonts w:asciiTheme="majorHAnsi" w:hAnsiTheme="majorHAnsi" w:cs="Calibri"/>
        </w:rPr>
        <w:fldChar w:fldCharType="separate"/>
      </w:r>
      <w:r w:rsidR="003D7F98">
        <w:rPr>
          <w:rFonts w:asciiTheme="majorHAnsi" w:hAnsiTheme="majorHAnsi" w:cs="Calibri"/>
          <w:noProof/>
        </w:rPr>
        <w:t>[33]</w:t>
      </w:r>
      <w:r w:rsidRPr="009A7E2E">
        <w:rPr>
          <w:rFonts w:asciiTheme="majorHAnsi" w:hAnsiTheme="majorHAnsi" w:cs="Calibri"/>
        </w:rPr>
        <w:fldChar w:fldCharType="end"/>
      </w:r>
      <w:r w:rsidR="002D0AAA" w:rsidRPr="009A7E2E">
        <w:rPr>
          <w:rFonts w:asciiTheme="majorHAnsi" w:hAnsiTheme="majorHAnsi" w:cs="Calibri"/>
        </w:rPr>
        <w:t xml:space="preserve"> and</w:t>
      </w:r>
      <w:r w:rsidRPr="009A7E2E">
        <w:rPr>
          <w:rFonts w:asciiTheme="majorHAnsi" w:hAnsiTheme="majorHAnsi" w:cs="Calibri"/>
        </w:rPr>
        <w:t xml:space="preserve"> scaled up across </w:t>
      </w:r>
      <w:r w:rsidR="008D70F4" w:rsidRPr="009A7E2E">
        <w:rPr>
          <w:rFonts w:asciiTheme="majorHAnsi" w:hAnsiTheme="majorHAnsi" w:cs="Calibri"/>
        </w:rPr>
        <w:t xml:space="preserve">the </w:t>
      </w:r>
      <w:r w:rsidRPr="009A7E2E">
        <w:rPr>
          <w:rFonts w:asciiTheme="majorHAnsi" w:hAnsiTheme="majorHAnsi" w:cs="Calibri"/>
        </w:rPr>
        <w:t>programme</w:t>
      </w:r>
      <w:r w:rsidR="008D70F4" w:rsidRPr="00681931">
        <w:rPr>
          <w:rFonts w:asciiTheme="majorHAnsi" w:hAnsiTheme="majorHAnsi" w:cs="Calibri"/>
        </w:rPr>
        <w:t xml:space="preserve"> from </w:t>
      </w:r>
      <w:r w:rsidRPr="00C33159">
        <w:rPr>
          <w:rFonts w:asciiTheme="majorHAnsi" w:hAnsiTheme="majorHAnsi" w:cs="Calibri"/>
        </w:rPr>
        <w:t>2016.  In 2017, the last year for which full stati</w:t>
      </w:r>
      <w:r w:rsidR="007E05BC" w:rsidRPr="00C33159">
        <w:rPr>
          <w:rFonts w:asciiTheme="majorHAnsi" w:hAnsiTheme="majorHAnsi" w:cs="Calibri"/>
        </w:rPr>
        <w:t>sti</w:t>
      </w:r>
      <w:r w:rsidRPr="00C33159">
        <w:rPr>
          <w:rFonts w:asciiTheme="majorHAnsi" w:hAnsiTheme="majorHAnsi" w:cs="Calibri"/>
        </w:rPr>
        <w:t>cs are available</w:t>
      </w:r>
      <w:r w:rsidR="007E05BC" w:rsidRPr="00C33159">
        <w:rPr>
          <w:rFonts w:asciiTheme="majorHAnsi" w:hAnsiTheme="majorHAnsi" w:cs="Calibri"/>
        </w:rPr>
        <w:t>,</w:t>
      </w:r>
      <w:r w:rsidRPr="00C33159">
        <w:rPr>
          <w:rFonts w:asciiTheme="majorHAnsi" w:hAnsiTheme="majorHAnsi" w:cs="Calibri"/>
        </w:rPr>
        <w:t xml:space="preserve"> over 24,000 women were reached with clinical services (57% of all </w:t>
      </w:r>
      <w:r w:rsidR="008D70F4" w:rsidRPr="00C33159">
        <w:rPr>
          <w:rFonts w:asciiTheme="majorHAnsi" w:hAnsiTheme="majorHAnsi" w:cs="Calibri"/>
        </w:rPr>
        <w:t xml:space="preserve">FSW </w:t>
      </w:r>
      <w:r w:rsidRPr="00C33159">
        <w:rPr>
          <w:rFonts w:asciiTheme="majorHAnsi" w:hAnsiTheme="majorHAnsi" w:cs="Calibri"/>
        </w:rPr>
        <w:t xml:space="preserve">estimated in Zimbabwe). </w:t>
      </w:r>
      <w:r w:rsidR="00E73A8F" w:rsidRPr="00C33159">
        <w:rPr>
          <w:rFonts w:asciiTheme="majorHAnsi" w:hAnsiTheme="majorHAnsi" w:cs="Calibri"/>
        </w:rPr>
        <w:t xml:space="preserve">Self-reported </w:t>
      </w:r>
      <w:r w:rsidR="004F5B12" w:rsidRPr="00C33159">
        <w:rPr>
          <w:rFonts w:asciiTheme="majorHAnsi" w:hAnsiTheme="majorHAnsi" w:cs="Calibri"/>
        </w:rPr>
        <w:t xml:space="preserve">condom </w:t>
      </w:r>
      <w:r w:rsidR="004C6C3B" w:rsidRPr="00C33159">
        <w:rPr>
          <w:rFonts w:asciiTheme="majorHAnsi" w:hAnsiTheme="majorHAnsi" w:cs="Calibri"/>
        </w:rPr>
        <w:t>use</w:t>
      </w:r>
      <w:r w:rsidR="004C6C3B" w:rsidRPr="00136363">
        <w:rPr>
          <w:rFonts w:asciiTheme="majorHAnsi" w:hAnsiTheme="majorHAnsi" w:cs="Calibri"/>
        </w:rPr>
        <w:t xml:space="preserve"> </w:t>
      </w:r>
      <w:r w:rsidR="008E67F3" w:rsidRPr="00136363">
        <w:rPr>
          <w:rFonts w:asciiTheme="majorHAnsi" w:hAnsiTheme="majorHAnsi" w:cs="Calibri"/>
        </w:rPr>
        <w:t xml:space="preserve">has increased </w:t>
      </w:r>
      <w:r w:rsidR="008D70F4" w:rsidRPr="00136363">
        <w:rPr>
          <w:rFonts w:asciiTheme="majorHAnsi" w:hAnsiTheme="majorHAnsi" w:cs="Calibri"/>
        </w:rPr>
        <w:t>over time</w:t>
      </w:r>
      <w:r w:rsidR="008E67F3" w:rsidRPr="00136363">
        <w:rPr>
          <w:rFonts w:asciiTheme="majorHAnsi" w:hAnsiTheme="majorHAnsi" w:cs="Calibri"/>
        </w:rPr>
        <w:t>. In 2017 65% of attendees reported condom use at last sex and 52% reported consistent condom use</w:t>
      </w:r>
      <w:r w:rsidR="005F3B27" w:rsidRPr="00136363">
        <w:rPr>
          <w:rFonts w:asciiTheme="majorHAnsi" w:hAnsiTheme="majorHAnsi" w:cs="Calibri"/>
        </w:rPr>
        <w:t xml:space="preserve"> with all clients</w:t>
      </w:r>
      <w:r w:rsidR="008E67F3" w:rsidRPr="00136363">
        <w:rPr>
          <w:rFonts w:asciiTheme="majorHAnsi" w:hAnsiTheme="majorHAnsi" w:cs="Calibri"/>
        </w:rPr>
        <w:t xml:space="preserve"> in the </w:t>
      </w:r>
      <w:r w:rsidR="008D70F4" w:rsidRPr="008A50E2">
        <w:rPr>
          <w:rFonts w:asciiTheme="majorHAnsi" w:hAnsiTheme="majorHAnsi" w:cs="Calibri"/>
        </w:rPr>
        <w:t>p</w:t>
      </w:r>
      <w:r w:rsidR="008E67F3" w:rsidRPr="008A50E2">
        <w:rPr>
          <w:rFonts w:asciiTheme="majorHAnsi" w:hAnsiTheme="majorHAnsi" w:cs="Calibri"/>
        </w:rPr>
        <w:t xml:space="preserve">ast month. </w:t>
      </w:r>
      <w:r w:rsidRPr="008A50E2">
        <w:rPr>
          <w:rFonts w:asciiTheme="majorHAnsi" w:hAnsiTheme="majorHAnsi" w:cs="Calibri"/>
        </w:rPr>
        <w:t>Of note</w:t>
      </w:r>
      <w:r w:rsidR="008E1DFB" w:rsidRPr="008A50E2">
        <w:rPr>
          <w:rFonts w:asciiTheme="majorHAnsi" w:hAnsiTheme="majorHAnsi" w:cs="Calibri"/>
        </w:rPr>
        <w:t>,</w:t>
      </w:r>
      <w:r w:rsidRPr="008A50E2">
        <w:rPr>
          <w:rFonts w:asciiTheme="majorHAnsi" w:hAnsiTheme="majorHAnsi" w:cs="Calibri"/>
        </w:rPr>
        <w:t xml:space="preserve"> services intensified in the major cities during 2017</w:t>
      </w:r>
      <w:r w:rsidR="008D70F4" w:rsidRPr="008A50E2">
        <w:rPr>
          <w:rFonts w:asciiTheme="majorHAnsi" w:hAnsiTheme="majorHAnsi" w:cs="Calibri"/>
        </w:rPr>
        <w:t xml:space="preserve">, </w:t>
      </w:r>
      <w:r w:rsidRPr="008A50E2">
        <w:rPr>
          <w:rFonts w:asciiTheme="majorHAnsi" w:hAnsiTheme="majorHAnsi" w:cs="Calibri"/>
        </w:rPr>
        <w:t>peer educator</w:t>
      </w:r>
      <w:r w:rsidR="008D70F4" w:rsidRPr="008A50E2">
        <w:rPr>
          <w:rFonts w:asciiTheme="majorHAnsi" w:hAnsiTheme="majorHAnsi" w:cs="Calibri"/>
        </w:rPr>
        <w:t xml:space="preserve"> numbers increas</w:t>
      </w:r>
      <w:r w:rsidR="008D70F4" w:rsidRPr="0054644A">
        <w:rPr>
          <w:rFonts w:asciiTheme="majorHAnsi" w:hAnsiTheme="majorHAnsi" w:cs="Calibri"/>
        </w:rPr>
        <w:t>ed</w:t>
      </w:r>
      <w:r w:rsidRPr="0054644A">
        <w:rPr>
          <w:rFonts w:asciiTheme="majorHAnsi" w:hAnsiTheme="majorHAnsi" w:cs="Calibri"/>
        </w:rPr>
        <w:t xml:space="preserve">, including </w:t>
      </w:r>
      <w:r w:rsidR="008D70F4" w:rsidRPr="0054644A">
        <w:rPr>
          <w:rFonts w:asciiTheme="majorHAnsi" w:hAnsiTheme="majorHAnsi" w:cs="Calibri"/>
        </w:rPr>
        <w:t xml:space="preserve">those </w:t>
      </w:r>
      <w:r w:rsidR="00E73A8F" w:rsidRPr="0054644A">
        <w:rPr>
          <w:rFonts w:asciiTheme="majorHAnsi" w:hAnsiTheme="majorHAnsi" w:cs="Calibri"/>
        </w:rPr>
        <w:t xml:space="preserve">aged </w:t>
      </w:r>
      <w:r w:rsidRPr="0054644A">
        <w:rPr>
          <w:rFonts w:asciiTheme="majorHAnsi" w:hAnsiTheme="majorHAnsi" w:cs="Calibri"/>
        </w:rPr>
        <w:t>&lt;25 from 13 to over 70</w:t>
      </w:r>
      <w:r w:rsidR="004343A6" w:rsidRPr="0054644A">
        <w:rPr>
          <w:rFonts w:asciiTheme="majorHAnsi" w:hAnsiTheme="majorHAnsi" w:cs="Calibri"/>
        </w:rPr>
        <w:t>,</w:t>
      </w:r>
      <w:r w:rsidR="008E1DFB" w:rsidRPr="0054644A">
        <w:rPr>
          <w:rFonts w:asciiTheme="majorHAnsi" w:hAnsiTheme="majorHAnsi" w:cs="Calibri"/>
        </w:rPr>
        <w:t xml:space="preserve"> </w:t>
      </w:r>
      <w:r w:rsidRPr="0054644A">
        <w:rPr>
          <w:rFonts w:asciiTheme="majorHAnsi" w:hAnsiTheme="majorHAnsi" w:cs="Calibri"/>
        </w:rPr>
        <w:t xml:space="preserve">allowing </w:t>
      </w:r>
      <w:r w:rsidR="00732020" w:rsidRPr="0054644A">
        <w:rPr>
          <w:rFonts w:asciiTheme="majorHAnsi" w:hAnsiTheme="majorHAnsi" w:cs="Calibri"/>
        </w:rPr>
        <w:t xml:space="preserve">more intensive </w:t>
      </w:r>
      <w:r w:rsidRPr="0054644A">
        <w:rPr>
          <w:rFonts w:asciiTheme="majorHAnsi" w:hAnsiTheme="majorHAnsi" w:cs="Calibri"/>
        </w:rPr>
        <w:t>outreach within the cit</w:t>
      </w:r>
      <w:r w:rsidR="00E27453" w:rsidRPr="009A7E2E">
        <w:rPr>
          <w:rFonts w:asciiTheme="majorHAnsi" w:hAnsiTheme="majorHAnsi" w:cs="Calibri"/>
        </w:rPr>
        <w:t>ie</w:t>
      </w:r>
      <w:r w:rsidRPr="009A7E2E">
        <w:rPr>
          <w:rFonts w:asciiTheme="majorHAnsi" w:hAnsiTheme="majorHAnsi" w:cs="Calibri"/>
        </w:rPr>
        <w:t>s. This had a</w:t>
      </w:r>
      <w:r w:rsidR="004343A6" w:rsidRPr="009A7E2E">
        <w:rPr>
          <w:rFonts w:asciiTheme="majorHAnsi" w:hAnsiTheme="majorHAnsi" w:cs="Calibri"/>
        </w:rPr>
        <w:t xml:space="preserve">n </w:t>
      </w:r>
      <w:r w:rsidRPr="009A7E2E">
        <w:rPr>
          <w:rFonts w:asciiTheme="majorHAnsi" w:hAnsiTheme="majorHAnsi" w:cs="Calibri"/>
        </w:rPr>
        <w:t xml:space="preserve">impact on number of FSW reached and the proportion of young women reached (see Figure 2b for </w:t>
      </w:r>
      <w:r w:rsidR="00A46511" w:rsidRPr="009A7E2E">
        <w:rPr>
          <w:rFonts w:asciiTheme="majorHAnsi" w:hAnsiTheme="majorHAnsi" w:cs="Calibri"/>
        </w:rPr>
        <w:t xml:space="preserve">FSW of all ages in </w:t>
      </w:r>
      <w:r w:rsidRPr="009A7E2E">
        <w:rPr>
          <w:rFonts w:asciiTheme="majorHAnsi" w:hAnsiTheme="majorHAnsi" w:cs="Calibri"/>
        </w:rPr>
        <w:t>Harare</w:t>
      </w:r>
      <w:r w:rsidR="001421DD" w:rsidRPr="009A7E2E">
        <w:rPr>
          <w:rFonts w:asciiTheme="majorHAnsi" w:hAnsiTheme="majorHAnsi" w:cs="Calibri"/>
        </w:rPr>
        <w:t xml:space="preserve"> and 2c for </w:t>
      </w:r>
      <w:r w:rsidR="00A46511" w:rsidRPr="009A7E2E">
        <w:rPr>
          <w:rFonts w:asciiTheme="majorHAnsi" w:hAnsiTheme="majorHAnsi" w:cs="Calibri"/>
        </w:rPr>
        <w:t xml:space="preserve">FSW&lt; 25 for </w:t>
      </w:r>
      <w:r w:rsidR="001421DD" w:rsidRPr="009A7E2E">
        <w:rPr>
          <w:rFonts w:asciiTheme="majorHAnsi" w:hAnsiTheme="majorHAnsi" w:cs="Calibri"/>
        </w:rPr>
        <w:t>sites overall</w:t>
      </w:r>
      <w:r w:rsidRPr="009A7E2E">
        <w:rPr>
          <w:rFonts w:asciiTheme="majorHAnsi" w:hAnsiTheme="majorHAnsi" w:cs="Calibri"/>
        </w:rPr>
        <w:t>).</w:t>
      </w:r>
      <w:r w:rsidR="001421DD" w:rsidRPr="009A7E2E">
        <w:rPr>
          <w:rFonts w:asciiTheme="majorHAnsi" w:hAnsiTheme="majorHAnsi" w:cs="Calibri"/>
        </w:rPr>
        <w:t xml:space="preserve"> </w:t>
      </w:r>
    </w:p>
    <w:p w14:paraId="360C5615" w14:textId="77777777" w:rsidR="001421DD" w:rsidRPr="009A7E2E" w:rsidRDefault="001421DD" w:rsidP="000B5602">
      <w:pPr>
        <w:autoSpaceDE w:val="0"/>
        <w:autoSpaceDN w:val="0"/>
        <w:adjustRightInd w:val="0"/>
        <w:spacing w:after="0" w:line="360" w:lineRule="auto"/>
        <w:jc w:val="both"/>
        <w:rPr>
          <w:rFonts w:asciiTheme="majorHAnsi" w:hAnsiTheme="majorHAnsi"/>
        </w:rPr>
      </w:pPr>
    </w:p>
    <w:p w14:paraId="5E0A9AF8" w14:textId="10657B44" w:rsidR="00542C62" w:rsidRPr="009A7E2E" w:rsidRDefault="00DD4CC6" w:rsidP="000B5602">
      <w:pPr>
        <w:spacing w:line="360" w:lineRule="auto"/>
        <w:jc w:val="both"/>
        <w:rPr>
          <w:rFonts w:asciiTheme="majorHAnsi" w:hAnsiTheme="majorHAnsi" w:cs="Calibri"/>
        </w:rPr>
      </w:pPr>
      <w:r w:rsidRPr="009A7E2E">
        <w:rPr>
          <w:rFonts w:asciiTheme="majorHAnsi" w:hAnsiTheme="majorHAnsi" w:cs="Calibri"/>
        </w:rPr>
        <w:t xml:space="preserve">In Figures 2a, 2b, 2c, the pattern of engagement with </w:t>
      </w:r>
      <w:r w:rsidR="001421DD" w:rsidRPr="009A7E2E">
        <w:rPr>
          <w:rFonts w:asciiTheme="majorHAnsi" w:hAnsiTheme="majorHAnsi" w:cs="Calibri"/>
        </w:rPr>
        <w:t>Sisters services</w:t>
      </w:r>
      <w:r w:rsidRPr="009A7E2E">
        <w:rPr>
          <w:rFonts w:asciiTheme="majorHAnsi" w:hAnsiTheme="majorHAnsi" w:cs="Calibri"/>
        </w:rPr>
        <w:t xml:space="preserve"> is shown over time. </w:t>
      </w:r>
      <w:r w:rsidR="00542C62" w:rsidRPr="009A7E2E">
        <w:rPr>
          <w:rFonts w:asciiTheme="majorHAnsi" w:hAnsiTheme="majorHAnsi" w:cs="Calibri"/>
        </w:rPr>
        <w:t xml:space="preserve">While attendance has increased </w:t>
      </w:r>
      <w:r w:rsidR="008D70F4" w:rsidRPr="009A7E2E">
        <w:rPr>
          <w:rFonts w:asciiTheme="majorHAnsi" w:hAnsiTheme="majorHAnsi" w:cs="Calibri"/>
        </w:rPr>
        <w:t>overall</w:t>
      </w:r>
      <w:r w:rsidR="00C360AA" w:rsidRPr="009A7E2E">
        <w:rPr>
          <w:rFonts w:asciiTheme="majorHAnsi" w:hAnsiTheme="majorHAnsi" w:cs="Calibri"/>
        </w:rPr>
        <w:t xml:space="preserve"> (Figure 2a)</w:t>
      </w:r>
      <w:r w:rsidR="00542C62" w:rsidRPr="009A7E2E">
        <w:rPr>
          <w:rFonts w:asciiTheme="majorHAnsi" w:hAnsiTheme="majorHAnsi" w:cs="Calibri"/>
        </w:rPr>
        <w:t xml:space="preserve">, </w:t>
      </w:r>
      <w:r w:rsidR="00A26400" w:rsidRPr="009A7E2E">
        <w:rPr>
          <w:rFonts w:asciiTheme="majorHAnsi" w:hAnsiTheme="majorHAnsi" w:cs="Calibri"/>
        </w:rPr>
        <w:t xml:space="preserve">funding </w:t>
      </w:r>
      <w:r w:rsidR="00542C62" w:rsidRPr="009A7E2E">
        <w:rPr>
          <w:rFonts w:asciiTheme="majorHAnsi" w:hAnsiTheme="majorHAnsi" w:cs="Calibri"/>
        </w:rPr>
        <w:t xml:space="preserve">gaps led to temporary reductions in service provision. There was a </w:t>
      </w:r>
      <w:r w:rsidR="00DB15F0" w:rsidRPr="009A7E2E">
        <w:rPr>
          <w:rFonts w:asciiTheme="majorHAnsi" w:hAnsiTheme="majorHAnsi" w:cs="Calibri"/>
        </w:rPr>
        <w:t>6</w:t>
      </w:r>
      <w:r w:rsidR="004343A6" w:rsidRPr="009A7E2E">
        <w:rPr>
          <w:rFonts w:asciiTheme="majorHAnsi" w:hAnsiTheme="majorHAnsi" w:cs="Calibri"/>
        </w:rPr>
        <w:t>-</w:t>
      </w:r>
      <w:r w:rsidR="00DB15F0" w:rsidRPr="009A7E2E">
        <w:rPr>
          <w:rFonts w:asciiTheme="majorHAnsi" w:hAnsiTheme="majorHAnsi" w:cs="Calibri"/>
        </w:rPr>
        <w:t xml:space="preserve">month </w:t>
      </w:r>
      <w:r w:rsidR="00E27453" w:rsidRPr="009A7E2E">
        <w:rPr>
          <w:rFonts w:asciiTheme="majorHAnsi" w:hAnsiTheme="majorHAnsi" w:cs="Calibri"/>
        </w:rPr>
        <w:t xml:space="preserve">funding </w:t>
      </w:r>
      <w:r w:rsidR="00542C62" w:rsidRPr="009A7E2E">
        <w:rPr>
          <w:rFonts w:asciiTheme="majorHAnsi" w:hAnsiTheme="majorHAnsi" w:cs="Calibri"/>
        </w:rPr>
        <w:t xml:space="preserve">gap in </w:t>
      </w:r>
      <w:r w:rsidR="00C360AA" w:rsidRPr="009A7E2E">
        <w:rPr>
          <w:rFonts w:asciiTheme="majorHAnsi" w:hAnsiTheme="majorHAnsi" w:cs="Calibri"/>
        </w:rPr>
        <w:t xml:space="preserve">the </w:t>
      </w:r>
      <w:r w:rsidR="00542C62" w:rsidRPr="009A7E2E">
        <w:rPr>
          <w:rFonts w:asciiTheme="majorHAnsi" w:hAnsiTheme="majorHAnsi" w:cs="Calibri"/>
        </w:rPr>
        <w:t>2</w:t>
      </w:r>
      <w:r w:rsidR="00542C62" w:rsidRPr="009A7E2E">
        <w:rPr>
          <w:rFonts w:asciiTheme="majorHAnsi" w:hAnsiTheme="majorHAnsi" w:cs="Calibri"/>
          <w:vertAlign w:val="superscript"/>
        </w:rPr>
        <w:t>nd</w:t>
      </w:r>
      <w:r w:rsidR="00542C62" w:rsidRPr="009A7E2E">
        <w:rPr>
          <w:rFonts w:asciiTheme="majorHAnsi" w:hAnsiTheme="majorHAnsi" w:cs="Calibri"/>
        </w:rPr>
        <w:t xml:space="preserve"> </w:t>
      </w:r>
      <w:r w:rsidR="00C360AA" w:rsidRPr="009A7E2E">
        <w:rPr>
          <w:rFonts w:asciiTheme="majorHAnsi" w:hAnsiTheme="majorHAnsi" w:cs="Calibri"/>
        </w:rPr>
        <w:t xml:space="preserve">and </w:t>
      </w:r>
      <w:r w:rsidR="00542C62" w:rsidRPr="009A7E2E">
        <w:rPr>
          <w:rFonts w:asciiTheme="majorHAnsi" w:hAnsiTheme="majorHAnsi" w:cs="Calibri"/>
        </w:rPr>
        <w:t>3</w:t>
      </w:r>
      <w:r w:rsidR="00542C62" w:rsidRPr="009A7E2E">
        <w:rPr>
          <w:rFonts w:asciiTheme="majorHAnsi" w:hAnsiTheme="majorHAnsi" w:cs="Calibri"/>
          <w:vertAlign w:val="superscript"/>
        </w:rPr>
        <w:t>rd</w:t>
      </w:r>
      <w:r w:rsidR="00542C62" w:rsidRPr="009A7E2E">
        <w:rPr>
          <w:rFonts w:asciiTheme="majorHAnsi" w:hAnsiTheme="majorHAnsi" w:cs="Calibri"/>
        </w:rPr>
        <w:t xml:space="preserve"> quarter</w:t>
      </w:r>
      <w:r w:rsidR="00C360AA" w:rsidRPr="009A7E2E">
        <w:rPr>
          <w:rFonts w:asciiTheme="majorHAnsi" w:hAnsiTheme="majorHAnsi" w:cs="Calibri"/>
        </w:rPr>
        <w:t xml:space="preserve">s of </w:t>
      </w:r>
      <w:r w:rsidR="00542C62" w:rsidRPr="009A7E2E">
        <w:rPr>
          <w:rFonts w:asciiTheme="majorHAnsi" w:hAnsiTheme="majorHAnsi" w:cs="Calibri"/>
        </w:rPr>
        <w:t xml:space="preserve">2012. </w:t>
      </w:r>
      <w:r w:rsidR="00C360AA" w:rsidRPr="009A7E2E">
        <w:rPr>
          <w:rFonts w:asciiTheme="majorHAnsi" w:hAnsiTheme="majorHAnsi" w:cs="Calibri"/>
        </w:rPr>
        <w:t>2013 was an election year</w:t>
      </w:r>
      <w:r w:rsidR="00A26400" w:rsidRPr="009A7E2E">
        <w:rPr>
          <w:rFonts w:asciiTheme="majorHAnsi" w:hAnsiTheme="majorHAnsi" w:cs="Calibri"/>
        </w:rPr>
        <w:t xml:space="preserve">, resulting </w:t>
      </w:r>
      <w:r w:rsidR="00C360AA" w:rsidRPr="009A7E2E">
        <w:rPr>
          <w:rFonts w:asciiTheme="majorHAnsi" w:hAnsiTheme="majorHAnsi" w:cs="Calibri"/>
        </w:rPr>
        <w:t xml:space="preserve">in </w:t>
      </w:r>
      <w:r w:rsidR="00A26400" w:rsidRPr="009A7E2E">
        <w:rPr>
          <w:rFonts w:asciiTheme="majorHAnsi" w:hAnsiTheme="majorHAnsi" w:cs="Calibri"/>
        </w:rPr>
        <w:t xml:space="preserve">some </w:t>
      </w:r>
      <w:r w:rsidR="00B80C40">
        <w:rPr>
          <w:rFonts w:asciiTheme="majorHAnsi" w:hAnsiTheme="majorHAnsi" w:cs="Calibri"/>
        </w:rPr>
        <w:t xml:space="preserve">temporary </w:t>
      </w:r>
      <w:r w:rsidR="00256F44" w:rsidRPr="009A7E2E">
        <w:rPr>
          <w:rFonts w:asciiTheme="majorHAnsi" w:hAnsiTheme="majorHAnsi" w:cs="Calibri"/>
        </w:rPr>
        <w:t>clinic closure</w:t>
      </w:r>
      <w:r w:rsidR="00A26400" w:rsidRPr="009A7E2E">
        <w:rPr>
          <w:rFonts w:asciiTheme="majorHAnsi" w:hAnsiTheme="majorHAnsi" w:cs="Calibri"/>
        </w:rPr>
        <w:t>s</w:t>
      </w:r>
      <w:r w:rsidR="00C360AA" w:rsidRPr="009A7E2E">
        <w:rPr>
          <w:rFonts w:asciiTheme="majorHAnsi" w:hAnsiTheme="majorHAnsi" w:cs="Calibri"/>
        </w:rPr>
        <w:t xml:space="preserve">. </w:t>
      </w:r>
      <w:r w:rsidR="00542C62" w:rsidRPr="009A7E2E">
        <w:rPr>
          <w:rFonts w:asciiTheme="majorHAnsi" w:hAnsiTheme="majorHAnsi" w:cs="Calibri"/>
        </w:rPr>
        <w:t xml:space="preserve">In 2014, </w:t>
      </w:r>
      <w:r w:rsidR="00C360AA" w:rsidRPr="009A7E2E">
        <w:rPr>
          <w:rFonts w:asciiTheme="majorHAnsi" w:hAnsiTheme="majorHAnsi" w:cs="Calibri"/>
        </w:rPr>
        <w:t>funding increased</w:t>
      </w:r>
      <w:r w:rsidR="00330382" w:rsidRPr="009A7E2E">
        <w:rPr>
          <w:rFonts w:asciiTheme="majorHAnsi" w:hAnsiTheme="majorHAnsi" w:cs="Calibri"/>
        </w:rPr>
        <w:t>,</w:t>
      </w:r>
      <w:r w:rsidR="00C360AA" w:rsidRPr="009A7E2E">
        <w:rPr>
          <w:rFonts w:asciiTheme="majorHAnsi" w:hAnsiTheme="majorHAnsi" w:cs="Calibri"/>
        </w:rPr>
        <w:t xml:space="preserve"> allowing 30 </w:t>
      </w:r>
      <w:r w:rsidR="00542C62" w:rsidRPr="009A7E2E">
        <w:rPr>
          <w:rFonts w:asciiTheme="majorHAnsi" w:hAnsiTheme="majorHAnsi" w:cs="Calibri"/>
        </w:rPr>
        <w:lastRenderedPageBreak/>
        <w:t xml:space="preserve">Sisters outreach </w:t>
      </w:r>
      <w:r w:rsidR="00C360AA" w:rsidRPr="009A7E2E">
        <w:rPr>
          <w:rFonts w:asciiTheme="majorHAnsi" w:hAnsiTheme="majorHAnsi" w:cs="Calibri"/>
        </w:rPr>
        <w:t xml:space="preserve">sites to be opened </w:t>
      </w:r>
      <w:r w:rsidR="00E27453" w:rsidRPr="009A7E2E">
        <w:rPr>
          <w:rFonts w:asciiTheme="majorHAnsi" w:hAnsiTheme="majorHAnsi" w:cs="Calibri"/>
        </w:rPr>
        <w:t>week</w:t>
      </w:r>
      <w:r w:rsidR="00B80C40">
        <w:rPr>
          <w:rFonts w:asciiTheme="majorHAnsi" w:hAnsiTheme="majorHAnsi" w:cs="Calibri"/>
        </w:rPr>
        <w:t>ly</w:t>
      </w:r>
      <w:r w:rsidR="00E27453" w:rsidRPr="009A7E2E">
        <w:rPr>
          <w:rFonts w:asciiTheme="majorHAnsi" w:hAnsiTheme="majorHAnsi" w:cs="Calibri"/>
        </w:rPr>
        <w:t xml:space="preserve"> instead of </w:t>
      </w:r>
      <w:r w:rsidR="00B80C40">
        <w:rPr>
          <w:rFonts w:asciiTheme="majorHAnsi" w:hAnsiTheme="majorHAnsi" w:cs="Calibri"/>
        </w:rPr>
        <w:t>bi</w:t>
      </w:r>
      <w:r w:rsidR="00E27453" w:rsidRPr="009A7E2E">
        <w:rPr>
          <w:rFonts w:asciiTheme="majorHAnsi" w:hAnsiTheme="majorHAnsi" w:cs="Calibri"/>
        </w:rPr>
        <w:t>month</w:t>
      </w:r>
      <w:r w:rsidR="00B80C40">
        <w:rPr>
          <w:rFonts w:asciiTheme="majorHAnsi" w:hAnsiTheme="majorHAnsi" w:cs="Calibri"/>
        </w:rPr>
        <w:t>ly</w:t>
      </w:r>
      <w:r w:rsidR="00330382" w:rsidRPr="009A7E2E">
        <w:rPr>
          <w:rFonts w:asciiTheme="majorHAnsi" w:hAnsiTheme="majorHAnsi" w:cs="Calibri"/>
        </w:rPr>
        <w:t>, but a</w:t>
      </w:r>
      <w:r w:rsidR="00C360AA" w:rsidRPr="009A7E2E">
        <w:rPr>
          <w:rFonts w:asciiTheme="majorHAnsi" w:hAnsiTheme="majorHAnsi" w:cs="Calibri"/>
        </w:rPr>
        <w:t xml:space="preserve">t the end of 2016 and again in 2017 </w:t>
      </w:r>
      <w:r w:rsidR="00DB15F0" w:rsidRPr="009A7E2E">
        <w:rPr>
          <w:rFonts w:asciiTheme="majorHAnsi" w:hAnsiTheme="majorHAnsi" w:cs="Calibri"/>
        </w:rPr>
        <w:t>18</w:t>
      </w:r>
      <w:r w:rsidR="00C360AA" w:rsidRPr="009A7E2E">
        <w:rPr>
          <w:rFonts w:asciiTheme="majorHAnsi" w:hAnsiTheme="majorHAnsi" w:cs="Calibri"/>
        </w:rPr>
        <w:t xml:space="preserve"> outreach sites were closed due to funding restrictions. </w:t>
      </w:r>
      <w:r w:rsidR="00542C62" w:rsidRPr="009A7E2E">
        <w:rPr>
          <w:rFonts w:asciiTheme="majorHAnsi" w:hAnsiTheme="majorHAnsi" w:cs="Calibri"/>
        </w:rPr>
        <w:t xml:space="preserve"> </w:t>
      </w:r>
    </w:p>
    <w:p w14:paraId="512793D4" w14:textId="40103BDE" w:rsidR="00ED0AAF" w:rsidRPr="009A7E2E" w:rsidRDefault="00542C62" w:rsidP="000B5602">
      <w:pPr>
        <w:spacing w:line="360" w:lineRule="auto"/>
        <w:jc w:val="both"/>
        <w:rPr>
          <w:rFonts w:asciiTheme="majorHAnsi" w:hAnsiTheme="majorHAnsi" w:cs="Calibri"/>
        </w:rPr>
      </w:pPr>
      <w:r w:rsidRPr="009A7E2E">
        <w:rPr>
          <w:rFonts w:asciiTheme="majorHAnsi" w:hAnsiTheme="majorHAnsi" w:cs="Calibri"/>
        </w:rPr>
        <w:t xml:space="preserve">In Harare </w:t>
      </w:r>
      <w:r w:rsidR="00C360AA" w:rsidRPr="009A7E2E">
        <w:rPr>
          <w:rFonts w:asciiTheme="majorHAnsi" w:hAnsiTheme="majorHAnsi" w:cs="Calibri"/>
        </w:rPr>
        <w:t xml:space="preserve">(Figure 2b) </w:t>
      </w:r>
      <w:r w:rsidRPr="009A7E2E">
        <w:rPr>
          <w:rFonts w:asciiTheme="majorHAnsi" w:hAnsiTheme="majorHAnsi" w:cs="Calibri"/>
        </w:rPr>
        <w:t>the Sisters clinic was moved out of the City of Harare</w:t>
      </w:r>
      <w:r w:rsidR="004343A6" w:rsidRPr="009A7E2E">
        <w:rPr>
          <w:rFonts w:asciiTheme="majorHAnsi" w:hAnsiTheme="majorHAnsi" w:cs="Calibri"/>
        </w:rPr>
        <w:t xml:space="preserve"> (</w:t>
      </w:r>
      <w:r w:rsidRPr="009A7E2E">
        <w:rPr>
          <w:rFonts w:asciiTheme="majorHAnsi" w:hAnsiTheme="majorHAnsi" w:cs="Calibri"/>
        </w:rPr>
        <w:t>Mbare</w:t>
      </w:r>
      <w:r w:rsidR="004343A6" w:rsidRPr="009A7E2E">
        <w:rPr>
          <w:rFonts w:asciiTheme="majorHAnsi" w:hAnsiTheme="majorHAnsi" w:cs="Calibri"/>
        </w:rPr>
        <w:t>)</w:t>
      </w:r>
      <w:r w:rsidRPr="009A7E2E">
        <w:rPr>
          <w:rFonts w:asciiTheme="majorHAnsi" w:hAnsiTheme="majorHAnsi" w:cs="Calibri"/>
        </w:rPr>
        <w:t xml:space="preserve"> clinic</w:t>
      </w:r>
      <w:r w:rsidR="00E27453" w:rsidRPr="009A7E2E">
        <w:rPr>
          <w:rFonts w:asciiTheme="majorHAnsi" w:hAnsiTheme="majorHAnsi" w:cs="Calibri"/>
        </w:rPr>
        <w:t xml:space="preserve"> and</w:t>
      </w:r>
      <w:r w:rsidRPr="009A7E2E">
        <w:rPr>
          <w:rFonts w:asciiTheme="majorHAnsi" w:hAnsiTheme="majorHAnsi" w:cs="Calibri"/>
        </w:rPr>
        <w:t xml:space="preserve"> into the Central Business District between 2013 and 2016 due to space concerns</w:t>
      </w:r>
      <w:r w:rsidR="008D70F4" w:rsidRPr="009A7E2E">
        <w:rPr>
          <w:rFonts w:asciiTheme="majorHAnsi" w:hAnsiTheme="majorHAnsi" w:cs="Calibri"/>
        </w:rPr>
        <w:t xml:space="preserve">, reducing </w:t>
      </w:r>
      <w:r w:rsidRPr="009A7E2E">
        <w:rPr>
          <w:rFonts w:asciiTheme="majorHAnsi" w:hAnsiTheme="majorHAnsi" w:cs="Calibri"/>
        </w:rPr>
        <w:t>acceptability of the clinic to FSW</w:t>
      </w:r>
      <w:r w:rsidR="00B80C40">
        <w:rPr>
          <w:rFonts w:asciiTheme="majorHAnsi" w:hAnsiTheme="majorHAnsi" w:cs="Calibri"/>
        </w:rPr>
        <w:t>. Attendance</w:t>
      </w:r>
      <w:r w:rsidRPr="009A7E2E">
        <w:rPr>
          <w:rFonts w:asciiTheme="majorHAnsi" w:hAnsiTheme="majorHAnsi" w:cs="Calibri"/>
        </w:rPr>
        <w:t xml:space="preserve"> returned to previous levels when the clinic </w:t>
      </w:r>
      <w:r w:rsidR="00B80C40">
        <w:rPr>
          <w:rFonts w:asciiTheme="majorHAnsi" w:hAnsiTheme="majorHAnsi" w:cs="Calibri"/>
        </w:rPr>
        <w:t>relocated back to Mbare</w:t>
      </w:r>
      <w:r w:rsidRPr="009A7E2E">
        <w:rPr>
          <w:rFonts w:asciiTheme="majorHAnsi" w:hAnsiTheme="majorHAnsi" w:cs="Calibri"/>
        </w:rPr>
        <w:t xml:space="preserve">. </w:t>
      </w:r>
      <w:r w:rsidR="002D0AAA" w:rsidRPr="009A7E2E">
        <w:rPr>
          <w:rFonts w:asciiTheme="majorHAnsi" w:hAnsiTheme="majorHAnsi" w:cs="Calibri"/>
        </w:rPr>
        <w:t xml:space="preserve">When </w:t>
      </w:r>
      <w:r w:rsidR="00C360AA" w:rsidRPr="009A7E2E">
        <w:rPr>
          <w:rFonts w:asciiTheme="majorHAnsi" w:hAnsiTheme="majorHAnsi" w:cs="Calibri"/>
        </w:rPr>
        <w:t xml:space="preserve">services in Harare were intensified in 2016/7 </w:t>
      </w:r>
      <w:r w:rsidR="002D0AAA" w:rsidRPr="009A7E2E">
        <w:rPr>
          <w:rFonts w:asciiTheme="majorHAnsi" w:hAnsiTheme="majorHAnsi" w:cs="Calibri"/>
        </w:rPr>
        <w:t xml:space="preserve">there was </w:t>
      </w:r>
      <w:r w:rsidR="00C360AA" w:rsidRPr="009A7E2E">
        <w:rPr>
          <w:rFonts w:asciiTheme="majorHAnsi" w:hAnsiTheme="majorHAnsi" w:cs="Calibri"/>
        </w:rPr>
        <w:t xml:space="preserve">greatly increased attendance. Recruiting younger peer educators and specifically targeting younger FSW has resulted in an increase in the number </w:t>
      </w:r>
      <w:r w:rsidR="00E27453" w:rsidRPr="009A7E2E">
        <w:rPr>
          <w:rFonts w:asciiTheme="majorHAnsi" w:hAnsiTheme="majorHAnsi" w:cs="Calibri"/>
        </w:rPr>
        <w:t xml:space="preserve">and proportion </w:t>
      </w:r>
      <w:r w:rsidR="00C360AA" w:rsidRPr="009A7E2E">
        <w:rPr>
          <w:rFonts w:asciiTheme="majorHAnsi" w:hAnsiTheme="majorHAnsi" w:cs="Calibri"/>
        </w:rPr>
        <w:t>of younger women seen.</w:t>
      </w:r>
    </w:p>
    <w:p w14:paraId="34F8CB8B" w14:textId="22BD7F11" w:rsidR="00737C3D" w:rsidRPr="009A7E2E" w:rsidRDefault="00B4499E" w:rsidP="000B5602">
      <w:pPr>
        <w:spacing w:line="360" w:lineRule="auto"/>
        <w:jc w:val="both"/>
        <w:rPr>
          <w:rFonts w:asciiTheme="majorHAnsi" w:hAnsiTheme="majorHAnsi" w:cs="Calibri"/>
        </w:rPr>
      </w:pPr>
      <w:r w:rsidRPr="009A7E2E">
        <w:rPr>
          <w:rFonts w:asciiTheme="majorHAnsi" w:hAnsiTheme="majorHAnsi" w:cs="Calibri"/>
        </w:rPr>
        <w:t xml:space="preserve">The increased engagement of FSW attending the Sisters programme </w:t>
      </w:r>
      <w:r w:rsidR="00256F44" w:rsidRPr="009A7E2E">
        <w:rPr>
          <w:rFonts w:asciiTheme="majorHAnsi" w:hAnsiTheme="majorHAnsi" w:cs="Calibri"/>
        </w:rPr>
        <w:t xml:space="preserve">with </w:t>
      </w:r>
      <w:r w:rsidR="00737C3D" w:rsidRPr="009A7E2E">
        <w:rPr>
          <w:rFonts w:asciiTheme="majorHAnsi" w:hAnsiTheme="majorHAnsi" w:cs="Calibri"/>
        </w:rPr>
        <w:t xml:space="preserve">testing and </w:t>
      </w:r>
      <w:r w:rsidR="00256F44" w:rsidRPr="009A7E2E">
        <w:rPr>
          <w:rFonts w:asciiTheme="majorHAnsi" w:hAnsiTheme="majorHAnsi" w:cs="Calibri"/>
        </w:rPr>
        <w:t>treatment</w:t>
      </w:r>
      <w:r w:rsidR="00737C3D" w:rsidRPr="009A7E2E">
        <w:rPr>
          <w:rFonts w:asciiTheme="majorHAnsi" w:hAnsiTheme="majorHAnsi" w:cs="Calibri"/>
        </w:rPr>
        <w:t xml:space="preserve"> </w:t>
      </w:r>
      <w:r w:rsidRPr="009A7E2E">
        <w:rPr>
          <w:rFonts w:asciiTheme="majorHAnsi" w:hAnsiTheme="majorHAnsi" w:cs="Calibri"/>
        </w:rPr>
        <w:t>is striking</w:t>
      </w:r>
      <w:r w:rsidR="00256F44" w:rsidRPr="009A7E2E">
        <w:rPr>
          <w:rFonts w:asciiTheme="majorHAnsi" w:hAnsiTheme="majorHAnsi" w:cs="Calibri"/>
        </w:rPr>
        <w:t xml:space="preserve"> </w:t>
      </w:r>
      <w:r w:rsidR="00295736" w:rsidRPr="009A7E2E">
        <w:rPr>
          <w:rFonts w:asciiTheme="majorHAnsi" w:hAnsiTheme="majorHAnsi" w:cs="Calibri"/>
        </w:rPr>
        <w:t>(Figures 2a-c)</w:t>
      </w:r>
      <w:r w:rsidR="00737C3D" w:rsidRPr="009A7E2E">
        <w:rPr>
          <w:rFonts w:asciiTheme="majorHAnsi" w:hAnsiTheme="majorHAnsi" w:cs="Calibri"/>
        </w:rPr>
        <w:t>. In 2009 the majority of those diagnosed HIV positive were not on treatment (eligibility for ART was determined by CD4 count)</w:t>
      </w:r>
      <w:r w:rsidR="00295736" w:rsidRPr="009A7E2E">
        <w:rPr>
          <w:rFonts w:asciiTheme="majorHAnsi" w:hAnsiTheme="majorHAnsi" w:cs="Calibri"/>
        </w:rPr>
        <w:t xml:space="preserve">, and around one third had never tested for HIV. </w:t>
      </w:r>
      <w:r w:rsidR="00E73A8F" w:rsidRPr="009A7E2E">
        <w:rPr>
          <w:rFonts w:asciiTheme="majorHAnsi" w:hAnsiTheme="majorHAnsi" w:cs="Calibri"/>
        </w:rPr>
        <w:t>By 2017, almost all had tested previously, among those who previously tested negative the majority had tested within the last 6 months, and among those testing positive an increasing proportion were on ART across all sites.</w:t>
      </w:r>
    </w:p>
    <w:p w14:paraId="3D96667D" w14:textId="77777777" w:rsidR="00295736" w:rsidRPr="009A7E2E" w:rsidRDefault="00295736" w:rsidP="000B5602">
      <w:pPr>
        <w:pBdr>
          <w:top w:val="nil"/>
          <w:left w:val="nil"/>
          <w:bottom w:val="nil"/>
          <w:right w:val="nil"/>
          <w:between w:val="nil"/>
          <w:bar w:val="nil"/>
        </w:pBdr>
        <w:spacing w:after="0" w:line="360" w:lineRule="auto"/>
        <w:rPr>
          <w:rFonts w:asciiTheme="majorHAnsi" w:hAnsiTheme="majorHAnsi" w:cs="Calibri"/>
          <w:b/>
        </w:rPr>
      </w:pPr>
    </w:p>
    <w:p w14:paraId="05B96A82" w14:textId="03A3CA59" w:rsidR="00B671E0" w:rsidRPr="009A7E2E" w:rsidRDefault="00B671E0" w:rsidP="000B5602">
      <w:pPr>
        <w:pBdr>
          <w:top w:val="nil"/>
          <w:left w:val="nil"/>
          <w:bottom w:val="nil"/>
          <w:right w:val="nil"/>
          <w:between w:val="nil"/>
          <w:bar w:val="nil"/>
        </w:pBdr>
        <w:spacing w:after="0" w:line="360" w:lineRule="auto"/>
        <w:rPr>
          <w:rFonts w:asciiTheme="majorHAnsi" w:hAnsiTheme="majorHAnsi" w:cs="Calibri"/>
          <w:b/>
        </w:rPr>
      </w:pPr>
      <w:r w:rsidRPr="009A7E2E">
        <w:rPr>
          <w:rFonts w:asciiTheme="majorHAnsi" w:hAnsiTheme="majorHAnsi" w:cs="Calibri"/>
          <w:b/>
        </w:rPr>
        <w:t xml:space="preserve">Pattern of Sex Work </w:t>
      </w:r>
    </w:p>
    <w:p w14:paraId="0A6EC11E" w14:textId="49D596DA" w:rsidR="008279C3" w:rsidRPr="009A7E2E" w:rsidRDefault="003A5651" w:rsidP="000B5602">
      <w:pPr>
        <w:spacing w:line="360" w:lineRule="auto"/>
        <w:jc w:val="both"/>
        <w:rPr>
          <w:rFonts w:asciiTheme="majorHAnsi" w:hAnsiTheme="majorHAnsi" w:cs="Calibri"/>
        </w:rPr>
      </w:pPr>
      <w:r w:rsidRPr="009A7E2E">
        <w:rPr>
          <w:rFonts w:asciiTheme="majorHAnsi" w:hAnsiTheme="majorHAnsi" w:cs="Calibri"/>
        </w:rPr>
        <w:t>6</w:t>
      </w:r>
      <w:r w:rsidR="001421DD" w:rsidRPr="009A7E2E">
        <w:rPr>
          <w:rFonts w:asciiTheme="majorHAnsi" w:hAnsiTheme="majorHAnsi" w:cs="Calibri"/>
        </w:rPr>
        <w:t>,</w:t>
      </w:r>
      <w:r w:rsidRPr="009A7E2E">
        <w:rPr>
          <w:rFonts w:asciiTheme="majorHAnsi" w:hAnsiTheme="majorHAnsi" w:cs="Calibri"/>
        </w:rPr>
        <w:t>096</w:t>
      </w:r>
      <w:r w:rsidR="00B671E0" w:rsidRPr="009A7E2E">
        <w:rPr>
          <w:rFonts w:asciiTheme="majorHAnsi" w:hAnsiTheme="majorHAnsi" w:cs="Calibri"/>
        </w:rPr>
        <w:t xml:space="preserve"> women were recruited into three </w:t>
      </w:r>
      <w:r w:rsidR="00D66F19">
        <w:rPr>
          <w:rFonts w:asciiTheme="majorHAnsi" w:hAnsiTheme="majorHAnsi" w:cs="Calibri"/>
        </w:rPr>
        <w:t xml:space="preserve">studies </w:t>
      </w:r>
      <w:r w:rsidR="000A3400" w:rsidRPr="009A7E2E">
        <w:rPr>
          <w:rFonts w:asciiTheme="majorHAnsi" w:hAnsiTheme="majorHAnsi" w:cs="Calibri"/>
        </w:rPr>
        <w:t xml:space="preserve">conducted in 19 </w:t>
      </w:r>
      <w:r w:rsidR="008D70F4" w:rsidRPr="009A7E2E">
        <w:rPr>
          <w:rFonts w:asciiTheme="majorHAnsi" w:hAnsiTheme="majorHAnsi" w:cs="Calibri"/>
        </w:rPr>
        <w:t xml:space="preserve">sites </w:t>
      </w:r>
      <w:r w:rsidR="00B671E0" w:rsidRPr="009A7E2E">
        <w:rPr>
          <w:rFonts w:asciiTheme="majorHAnsi" w:hAnsiTheme="majorHAnsi" w:cs="Calibri"/>
        </w:rPr>
        <w:t>between Dec</w:t>
      </w:r>
      <w:r w:rsidRPr="009A7E2E">
        <w:rPr>
          <w:rFonts w:asciiTheme="majorHAnsi" w:hAnsiTheme="majorHAnsi" w:cs="Calibri"/>
        </w:rPr>
        <w:t>ember</w:t>
      </w:r>
      <w:r w:rsidR="00B671E0" w:rsidRPr="009A7E2E">
        <w:rPr>
          <w:rFonts w:asciiTheme="majorHAnsi" w:hAnsiTheme="majorHAnsi" w:cs="Calibri"/>
        </w:rPr>
        <w:t xml:space="preserve"> 2015 and Mar</w:t>
      </w:r>
      <w:r w:rsidRPr="009A7E2E">
        <w:rPr>
          <w:rFonts w:asciiTheme="majorHAnsi" w:hAnsiTheme="majorHAnsi" w:cs="Calibri"/>
        </w:rPr>
        <w:t>ch</w:t>
      </w:r>
      <w:r w:rsidR="00B671E0" w:rsidRPr="009A7E2E">
        <w:rPr>
          <w:rFonts w:asciiTheme="majorHAnsi" w:hAnsiTheme="majorHAnsi" w:cs="Calibri"/>
        </w:rPr>
        <w:t xml:space="preserve"> 201</w:t>
      </w:r>
      <w:r w:rsidR="00C761FB" w:rsidRPr="009A7E2E">
        <w:rPr>
          <w:rFonts w:asciiTheme="majorHAnsi" w:hAnsiTheme="majorHAnsi" w:cs="Calibri"/>
        </w:rPr>
        <w:t>7</w:t>
      </w:r>
      <w:r w:rsidR="00B671E0" w:rsidRPr="009A7E2E">
        <w:rPr>
          <w:rFonts w:asciiTheme="majorHAnsi" w:hAnsiTheme="majorHAnsi" w:cs="Calibri"/>
        </w:rPr>
        <w:t xml:space="preserve">. </w:t>
      </w:r>
      <w:r w:rsidR="00B4499E" w:rsidRPr="009A7E2E">
        <w:rPr>
          <w:rFonts w:asciiTheme="majorHAnsi" w:hAnsiTheme="majorHAnsi" w:cs="Calibri"/>
        </w:rPr>
        <w:t xml:space="preserve">Table 2 shows their </w:t>
      </w:r>
      <w:bookmarkStart w:id="7" w:name="_Hlk529083843"/>
      <w:r w:rsidR="00B4499E" w:rsidRPr="009A7E2E">
        <w:rPr>
          <w:rFonts w:asciiTheme="majorHAnsi" w:hAnsiTheme="majorHAnsi" w:cs="Calibri"/>
        </w:rPr>
        <w:t>c</w:t>
      </w:r>
      <w:r w:rsidR="00B671E0" w:rsidRPr="009A7E2E">
        <w:rPr>
          <w:rFonts w:asciiTheme="majorHAnsi" w:hAnsiTheme="majorHAnsi" w:cs="Calibri"/>
        </w:rPr>
        <w:t>haracteristics</w:t>
      </w:r>
      <w:r w:rsidR="00B4499E" w:rsidRPr="009A7E2E">
        <w:rPr>
          <w:rFonts w:asciiTheme="majorHAnsi" w:hAnsiTheme="majorHAnsi" w:cs="Calibri"/>
        </w:rPr>
        <w:t xml:space="preserve"> and</w:t>
      </w:r>
      <w:r w:rsidR="00B671E0" w:rsidRPr="009A7E2E">
        <w:rPr>
          <w:rFonts w:asciiTheme="majorHAnsi" w:hAnsiTheme="majorHAnsi" w:cs="Calibri"/>
        </w:rPr>
        <w:t xml:space="preserve"> pattern</w:t>
      </w:r>
      <w:r w:rsidR="00B4499E" w:rsidRPr="009A7E2E">
        <w:rPr>
          <w:rFonts w:asciiTheme="majorHAnsi" w:hAnsiTheme="majorHAnsi" w:cs="Calibri"/>
        </w:rPr>
        <w:t>s</w:t>
      </w:r>
      <w:r w:rsidR="00B671E0" w:rsidRPr="009A7E2E">
        <w:rPr>
          <w:rFonts w:asciiTheme="majorHAnsi" w:hAnsiTheme="majorHAnsi" w:cs="Calibri"/>
        </w:rPr>
        <w:t xml:space="preserve"> of work</w:t>
      </w:r>
      <w:r w:rsidR="00B4499E" w:rsidRPr="009A7E2E">
        <w:rPr>
          <w:rFonts w:asciiTheme="majorHAnsi" w:hAnsiTheme="majorHAnsi" w:cs="Calibri"/>
        </w:rPr>
        <w:t xml:space="preserve"> by</w:t>
      </w:r>
      <w:r w:rsidR="000A3400" w:rsidRPr="009A7E2E">
        <w:rPr>
          <w:rFonts w:asciiTheme="majorHAnsi" w:hAnsiTheme="majorHAnsi" w:cs="Calibri"/>
        </w:rPr>
        <w:t xml:space="preserve"> location</w:t>
      </w:r>
      <w:bookmarkEnd w:id="7"/>
      <w:r w:rsidR="00B671E0" w:rsidRPr="009A7E2E">
        <w:rPr>
          <w:rFonts w:asciiTheme="majorHAnsi" w:hAnsiTheme="majorHAnsi" w:cs="Calibri"/>
        </w:rPr>
        <w:t>.</w:t>
      </w:r>
      <w:r w:rsidR="000A3400" w:rsidRPr="009A7E2E">
        <w:rPr>
          <w:rFonts w:asciiTheme="majorHAnsi" w:hAnsiTheme="majorHAnsi" w:cs="Calibri"/>
        </w:rPr>
        <w:t xml:space="preserve"> </w:t>
      </w:r>
    </w:p>
    <w:p w14:paraId="3537B2A7" w14:textId="3C3B7804" w:rsidR="00B671E0" w:rsidRPr="009A7E2E" w:rsidRDefault="00053DAD" w:rsidP="000B5602">
      <w:pPr>
        <w:spacing w:line="360" w:lineRule="auto"/>
        <w:jc w:val="both"/>
        <w:rPr>
          <w:rFonts w:asciiTheme="majorHAnsi" w:hAnsiTheme="majorHAnsi" w:cs="Calibri"/>
        </w:rPr>
      </w:pPr>
      <w:r w:rsidRPr="009A7E2E">
        <w:rPr>
          <w:rFonts w:asciiTheme="majorHAnsi" w:hAnsiTheme="majorHAnsi" w:cs="Calibri"/>
        </w:rPr>
        <w:t xml:space="preserve">Between 20-28% of </w:t>
      </w:r>
      <w:r w:rsidR="008D70F4" w:rsidRPr="009A7E2E">
        <w:rPr>
          <w:rFonts w:asciiTheme="majorHAnsi" w:hAnsiTheme="majorHAnsi" w:cs="Calibri"/>
        </w:rPr>
        <w:t>FSW</w:t>
      </w:r>
      <w:r w:rsidRPr="009A7E2E">
        <w:rPr>
          <w:rFonts w:asciiTheme="majorHAnsi" w:hAnsiTheme="majorHAnsi" w:cs="Calibri"/>
        </w:rPr>
        <w:t xml:space="preserve"> were aged &lt;25</w:t>
      </w:r>
      <w:r w:rsidR="00A768FD" w:rsidRPr="009A7E2E">
        <w:rPr>
          <w:rFonts w:asciiTheme="majorHAnsi" w:hAnsiTheme="majorHAnsi" w:cs="Calibri"/>
        </w:rPr>
        <w:t xml:space="preserve"> and</w:t>
      </w:r>
      <w:r w:rsidR="000E5E6C" w:rsidRPr="009A7E2E">
        <w:rPr>
          <w:rFonts w:asciiTheme="majorHAnsi" w:hAnsiTheme="majorHAnsi" w:cs="Calibri"/>
        </w:rPr>
        <w:t xml:space="preserve"> t</w:t>
      </w:r>
      <w:r w:rsidR="00310E98" w:rsidRPr="009A7E2E">
        <w:rPr>
          <w:rFonts w:asciiTheme="majorHAnsi" w:hAnsiTheme="majorHAnsi" w:cs="Calibri"/>
        </w:rPr>
        <w:t>he majority had some education</w:t>
      </w:r>
      <w:r w:rsidR="00256F44" w:rsidRPr="009A7E2E">
        <w:rPr>
          <w:rFonts w:asciiTheme="majorHAnsi" w:hAnsiTheme="majorHAnsi" w:cs="Calibri"/>
        </w:rPr>
        <w:t xml:space="preserve">; </w:t>
      </w:r>
      <w:r w:rsidR="00694D6B" w:rsidRPr="009A7E2E">
        <w:rPr>
          <w:rFonts w:asciiTheme="majorHAnsi" w:hAnsiTheme="majorHAnsi" w:cs="Calibri"/>
        </w:rPr>
        <w:t xml:space="preserve">those </w:t>
      </w:r>
      <w:r w:rsidR="00310E98" w:rsidRPr="009A7E2E">
        <w:rPr>
          <w:rFonts w:asciiTheme="majorHAnsi" w:hAnsiTheme="majorHAnsi" w:cs="Calibri"/>
        </w:rPr>
        <w:t xml:space="preserve">from rural areas </w:t>
      </w:r>
      <w:r w:rsidR="00694D6B" w:rsidRPr="009A7E2E">
        <w:rPr>
          <w:rFonts w:asciiTheme="majorHAnsi" w:hAnsiTheme="majorHAnsi" w:cs="Calibri"/>
        </w:rPr>
        <w:t xml:space="preserve">were </w:t>
      </w:r>
      <w:r w:rsidR="00310E98" w:rsidRPr="009A7E2E">
        <w:rPr>
          <w:rFonts w:asciiTheme="majorHAnsi" w:hAnsiTheme="majorHAnsi" w:cs="Calibri"/>
        </w:rPr>
        <w:t>less educated</w:t>
      </w:r>
      <w:r w:rsidR="00694D6B" w:rsidRPr="009A7E2E">
        <w:rPr>
          <w:rFonts w:asciiTheme="majorHAnsi" w:hAnsiTheme="majorHAnsi" w:cs="Calibri"/>
        </w:rPr>
        <w:t xml:space="preserve">. </w:t>
      </w:r>
      <w:r w:rsidR="000E5E6C" w:rsidRPr="009A7E2E">
        <w:rPr>
          <w:rFonts w:asciiTheme="majorHAnsi" w:hAnsiTheme="majorHAnsi" w:cs="Calibri"/>
        </w:rPr>
        <w:t xml:space="preserve">Most </w:t>
      </w:r>
      <w:r w:rsidR="00B4499E" w:rsidRPr="009A7E2E">
        <w:rPr>
          <w:rFonts w:asciiTheme="majorHAnsi" w:hAnsiTheme="majorHAnsi" w:cs="Calibri"/>
        </w:rPr>
        <w:t xml:space="preserve">had </w:t>
      </w:r>
      <w:r w:rsidR="00A768FD" w:rsidRPr="009A7E2E">
        <w:rPr>
          <w:rFonts w:asciiTheme="majorHAnsi" w:hAnsiTheme="majorHAnsi" w:cs="Calibri"/>
        </w:rPr>
        <w:t>dependent children</w:t>
      </w:r>
      <w:r w:rsidR="001C75CC" w:rsidRPr="009A7E2E">
        <w:rPr>
          <w:rFonts w:asciiTheme="majorHAnsi" w:hAnsiTheme="majorHAnsi" w:cs="Calibri"/>
        </w:rPr>
        <w:t xml:space="preserve"> and the majority in all sites other than Bulawayo were divorced or separated.</w:t>
      </w:r>
      <w:r w:rsidR="00A768FD" w:rsidRPr="009A7E2E">
        <w:rPr>
          <w:rFonts w:asciiTheme="majorHAnsi" w:hAnsiTheme="majorHAnsi" w:cs="Calibri"/>
        </w:rPr>
        <w:t xml:space="preserve"> In terms of behaviour, </w:t>
      </w:r>
      <w:bookmarkStart w:id="8" w:name="_Hlk3825356"/>
      <w:r w:rsidR="00A768FD" w:rsidRPr="009A7E2E">
        <w:rPr>
          <w:rFonts w:asciiTheme="majorHAnsi" w:hAnsiTheme="majorHAnsi" w:cs="Calibri"/>
        </w:rPr>
        <w:t xml:space="preserve">11-19% started selling sex below age </w:t>
      </w:r>
      <w:r w:rsidR="00374939" w:rsidRPr="009A7E2E">
        <w:rPr>
          <w:rFonts w:asciiTheme="majorHAnsi" w:hAnsiTheme="majorHAnsi" w:cs="Calibri"/>
        </w:rPr>
        <w:t>1</w:t>
      </w:r>
      <w:r w:rsidR="00A768FD" w:rsidRPr="009A7E2E">
        <w:rPr>
          <w:rFonts w:asciiTheme="majorHAnsi" w:hAnsiTheme="majorHAnsi" w:cs="Calibri"/>
        </w:rPr>
        <w:t>8</w:t>
      </w:r>
      <w:r w:rsidR="00F2411C" w:rsidRPr="009A7E2E">
        <w:rPr>
          <w:rFonts w:asciiTheme="majorHAnsi" w:hAnsiTheme="majorHAnsi" w:cs="Calibri"/>
        </w:rPr>
        <w:t xml:space="preserve"> (defined as child abuse by UN agencies)</w:t>
      </w:r>
      <w:r w:rsidR="00A768FD" w:rsidRPr="009A7E2E">
        <w:rPr>
          <w:rFonts w:asciiTheme="majorHAnsi" w:hAnsiTheme="majorHAnsi" w:cs="Calibri"/>
        </w:rPr>
        <w:t xml:space="preserve">, </w:t>
      </w:r>
      <w:bookmarkEnd w:id="8"/>
      <w:r w:rsidR="00A768FD" w:rsidRPr="009A7E2E">
        <w:rPr>
          <w:rFonts w:asciiTheme="majorHAnsi" w:hAnsiTheme="majorHAnsi" w:cs="Calibri"/>
        </w:rPr>
        <w:t xml:space="preserve">7-19% had worked as </w:t>
      </w:r>
      <w:r w:rsidR="008D70F4" w:rsidRPr="009A7E2E">
        <w:rPr>
          <w:rFonts w:asciiTheme="majorHAnsi" w:hAnsiTheme="majorHAnsi" w:cs="Calibri"/>
        </w:rPr>
        <w:t>FSW</w:t>
      </w:r>
      <w:r w:rsidR="00A768FD" w:rsidRPr="009A7E2E">
        <w:rPr>
          <w:rFonts w:asciiTheme="majorHAnsi" w:hAnsiTheme="majorHAnsi" w:cs="Calibri"/>
        </w:rPr>
        <w:t xml:space="preserve"> for less than a year, most me</w:t>
      </w:r>
      <w:r w:rsidR="000E5E6C" w:rsidRPr="009A7E2E">
        <w:rPr>
          <w:rFonts w:asciiTheme="majorHAnsi" w:hAnsiTheme="majorHAnsi" w:cs="Calibri"/>
        </w:rPr>
        <w:t>e</w:t>
      </w:r>
      <w:r w:rsidR="00A768FD" w:rsidRPr="009A7E2E">
        <w:rPr>
          <w:rFonts w:asciiTheme="majorHAnsi" w:hAnsiTheme="majorHAnsi" w:cs="Calibri"/>
        </w:rPr>
        <w:t>t clients in bars or on the street</w:t>
      </w:r>
      <w:r w:rsidR="00E86A45" w:rsidRPr="009A7E2E">
        <w:rPr>
          <w:rFonts w:asciiTheme="majorHAnsi" w:hAnsiTheme="majorHAnsi" w:cs="Calibri"/>
        </w:rPr>
        <w:t>,</w:t>
      </w:r>
      <w:r w:rsidR="00A768FD" w:rsidRPr="009A7E2E">
        <w:rPr>
          <w:rFonts w:asciiTheme="majorHAnsi" w:hAnsiTheme="majorHAnsi" w:cs="Calibri"/>
        </w:rPr>
        <w:t xml:space="preserve"> and 14-36% ha</w:t>
      </w:r>
      <w:r w:rsidR="00C761FB" w:rsidRPr="009A7E2E">
        <w:rPr>
          <w:rFonts w:asciiTheme="majorHAnsi" w:hAnsiTheme="majorHAnsi" w:cs="Calibri"/>
        </w:rPr>
        <w:t>d</w:t>
      </w:r>
      <w:r w:rsidR="00A768FD" w:rsidRPr="009A7E2E">
        <w:rPr>
          <w:rFonts w:asciiTheme="majorHAnsi" w:hAnsiTheme="majorHAnsi" w:cs="Calibri"/>
        </w:rPr>
        <w:t xml:space="preserve"> </w:t>
      </w:r>
      <w:r w:rsidR="00C761FB" w:rsidRPr="009A7E2E">
        <w:rPr>
          <w:rFonts w:asciiTheme="majorHAnsi" w:hAnsiTheme="majorHAnsi" w:cs="Calibri"/>
        </w:rPr>
        <w:t xml:space="preserve">over </w:t>
      </w:r>
      <w:r w:rsidR="00A768FD" w:rsidRPr="009A7E2E">
        <w:rPr>
          <w:rFonts w:asciiTheme="majorHAnsi" w:hAnsiTheme="majorHAnsi" w:cs="Calibri"/>
        </w:rPr>
        <w:t xml:space="preserve">10 clients in the previous week. </w:t>
      </w:r>
      <w:r w:rsidR="009A0EA6" w:rsidRPr="009A7E2E">
        <w:rPr>
          <w:rFonts w:asciiTheme="majorHAnsi" w:hAnsiTheme="majorHAnsi" w:cs="Calibri"/>
        </w:rPr>
        <w:t>W</w:t>
      </w:r>
      <w:r w:rsidR="00A768FD" w:rsidRPr="009A7E2E">
        <w:rPr>
          <w:rFonts w:asciiTheme="majorHAnsi" w:hAnsiTheme="majorHAnsi" w:cs="Calibri"/>
        </w:rPr>
        <w:t xml:space="preserve">omen </w:t>
      </w:r>
      <w:r w:rsidR="009A0EA6" w:rsidRPr="009A7E2E">
        <w:rPr>
          <w:rFonts w:asciiTheme="majorHAnsi" w:hAnsiTheme="majorHAnsi" w:cs="Calibri"/>
        </w:rPr>
        <w:t xml:space="preserve">typically </w:t>
      </w:r>
      <w:r w:rsidR="00A768FD" w:rsidRPr="009A7E2E">
        <w:rPr>
          <w:rFonts w:asciiTheme="majorHAnsi" w:hAnsiTheme="majorHAnsi" w:cs="Calibri"/>
        </w:rPr>
        <w:t xml:space="preserve">received under US$5 per sex act although those in towns </w:t>
      </w:r>
      <w:r w:rsidR="00B3599E" w:rsidRPr="009A7E2E">
        <w:rPr>
          <w:rFonts w:asciiTheme="majorHAnsi" w:hAnsiTheme="majorHAnsi" w:cs="Calibri"/>
        </w:rPr>
        <w:t xml:space="preserve">(but not cities) </w:t>
      </w:r>
      <w:r w:rsidR="000E5E6C" w:rsidRPr="009A7E2E">
        <w:rPr>
          <w:rFonts w:asciiTheme="majorHAnsi" w:hAnsiTheme="majorHAnsi" w:cs="Calibri"/>
        </w:rPr>
        <w:t xml:space="preserve">more often </w:t>
      </w:r>
      <w:r w:rsidR="00A768FD" w:rsidRPr="009A7E2E">
        <w:rPr>
          <w:rFonts w:asciiTheme="majorHAnsi" w:hAnsiTheme="majorHAnsi" w:cs="Calibri"/>
        </w:rPr>
        <w:t xml:space="preserve">reported receiving US$5-10. </w:t>
      </w:r>
      <w:r w:rsidR="00306713" w:rsidRPr="009A7E2E">
        <w:rPr>
          <w:rFonts w:asciiTheme="majorHAnsi" w:hAnsiTheme="majorHAnsi" w:cs="Calibri"/>
        </w:rPr>
        <w:t xml:space="preserve">There </w:t>
      </w:r>
      <w:r w:rsidR="000E5E6C" w:rsidRPr="009A7E2E">
        <w:rPr>
          <w:rFonts w:asciiTheme="majorHAnsi" w:hAnsiTheme="majorHAnsi" w:cs="Calibri"/>
        </w:rPr>
        <w:t xml:space="preserve">are </w:t>
      </w:r>
      <w:r w:rsidR="00694D6B" w:rsidRPr="009A7E2E">
        <w:rPr>
          <w:rFonts w:asciiTheme="majorHAnsi" w:hAnsiTheme="majorHAnsi" w:cs="Calibri"/>
        </w:rPr>
        <w:t xml:space="preserve">some </w:t>
      </w:r>
      <w:r w:rsidR="008279C3" w:rsidRPr="009A7E2E">
        <w:rPr>
          <w:rFonts w:asciiTheme="majorHAnsi" w:hAnsiTheme="majorHAnsi" w:cs="Calibri"/>
        </w:rPr>
        <w:t xml:space="preserve">differences </w:t>
      </w:r>
      <w:r w:rsidR="00256F44" w:rsidRPr="009A7E2E">
        <w:rPr>
          <w:rFonts w:asciiTheme="majorHAnsi" w:hAnsiTheme="majorHAnsi" w:cs="Calibri"/>
        </w:rPr>
        <w:t xml:space="preserve">in characteristics/behaviours </w:t>
      </w:r>
      <w:r w:rsidR="00306713" w:rsidRPr="009A7E2E">
        <w:rPr>
          <w:rFonts w:asciiTheme="majorHAnsi" w:hAnsiTheme="majorHAnsi" w:cs="Calibri"/>
        </w:rPr>
        <w:t xml:space="preserve">among </w:t>
      </w:r>
      <w:r w:rsidR="00694D6B" w:rsidRPr="009A7E2E">
        <w:rPr>
          <w:rFonts w:asciiTheme="majorHAnsi" w:hAnsiTheme="majorHAnsi" w:cs="Calibri"/>
        </w:rPr>
        <w:t xml:space="preserve">FSW </w:t>
      </w:r>
      <w:r w:rsidR="00306713" w:rsidRPr="009A7E2E">
        <w:rPr>
          <w:rFonts w:asciiTheme="majorHAnsi" w:hAnsiTheme="majorHAnsi" w:cs="Calibri"/>
        </w:rPr>
        <w:t xml:space="preserve">working in </w:t>
      </w:r>
      <w:r w:rsidR="00694D6B" w:rsidRPr="009A7E2E">
        <w:rPr>
          <w:rFonts w:asciiTheme="majorHAnsi" w:hAnsiTheme="majorHAnsi" w:cs="Calibri"/>
        </w:rPr>
        <w:t xml:space="preserve">different settings but no clear patterns. </w:t>
      </w:r>
    </w:p>
    <w:p w14:paraId="714049DC" w14:textId="1BB63CC3" w:rsidR="00737C3D" w:rsidRPr="009A7E2E" w:rsidRDefault="00B4499E" w:rsidP="000B5602">
      <w:pPr>
        <w:spacing w:line="360" w:lineRule="auto"/>
        <w:jc w:val="both"/>
        <w:rPr>
          <w:rFonts w:asciiTheme="majorHAnsi" w:hAnsiTheme="majorHAnsi" w:cs="Calibri"/>
        </w:rPr>
      </w:pPr>
      <w:r w:rsidRPr="009A7E2E">
        <w:rPr>
          <w:rFonts w:asciiTheme="majorHAnsi" w:hAnsiTheme="majorHAnsi" w:cs="Calibri"/>
        </w:rPr>
        <w:t>D</w:t>
      </w:r>
      <w:r w:rsidR="00737C3D" w:rsidRPr="009A7E2E">
        <w:rPr>
          <w:rFonts w:asciiTheme="majorHAnsi" w:hAnsiTheme="majorHAnsi" w:cs="Calibri"/>
        </w:rPr>
        <w:t xml:space="preserve">ata </w:t>
      </w:r>
      <w:r w:rsidRPr="009A7E2E">
        <w:rPr>
          <w:rFonts w:asciiTheme="majorHAnsi" w:hAnsiTheme="majorHAnsi" w:cs="Calibri"/>
        </w:rPr>
        <w:t xml:space="preserve">on service use </w:t>
      </w:r>
      <w:r w:rsidR="00737C3D" w:rsidRPr="009A7E2E">
        <w:rPr>
          <w:rFonts w:asciiTheme="majorHAnsi" w:hAnsiTheme="majorHAnsi" w:cs="Calibri"/>
        </w:rPr>
        <w:t>across</w:t>
      </w:r>
      <w:r w:rsidRPr="009A7E2E">
        <w:rPr>
          <w:rFonts w:asciiTheme="majorHAnsi" w:hAnsiTheme="majorHAnsi" w:cs="Calibri"/>
        </w:rPr>
        <w:t xml:space="preserve"> the</w:t>
      </w:r>
      <w:r w:rsidR="00737C3D" w:rsidRPr="009A7E2E">
        <w:rPr>
          <w:rFonts w:asciiTheme="majorHAnsi" w:hAnsiTheme="majorHAnsi" w:cs="Calibri"/>
        </w:rPr>
        <w:t xml:space="preserve"> 17 sites </w:t>
      </w:r>
      <w:r w:rsidRPr="009A7E2E">
        <w:rPr>
          <w:rFonts w:asciiTheme="majorHAnsi" w:hAnsiTheme="majorHAnsi" w:cs="Calibri"/>
        </w:rPr>
        <w:t>that</w:t>
      </w:r>
      <w:r w:rsidR="00737C3D" w:rsidRPr="009A7E2E">
        <w:rPr>
          <w:rFonts w:asciiTheme="majorHAnsi" w:hAnsiTheme="majorHAnsi" w:cs="Calibri"/>
        </w:rPr>
        <w:t xml:space="preserve"> have data for all cascade steps are presented in Figure 3.</w:t>
      </w:r>
      <w:r w:rsidR="00E27453" w:rsidRPr="009A7E2E">
        <w:rPr>
          <w:rFonts w:asciiTheme="majorHAnsi" w:hAnsiTheme="majorHAnsi" w:cs="Calibri"/>
        </w:rPr>
        <w:t xml:space="preserve"> </w:t>
      </w:r>
      <w:r w:rsidR="00E73A8F" w:rsidRPr="009A7E2E">
        <w:rPr>
          <w:rFonts w:asciiTheme="majorHAnsi" w:hAnsiTheme="majorHAnsi" w:cs="Calibri"/>
        </w:rPr>
        <w:t xml:space="preserve">Engagement with care has increased over time. </w:t>
      </w:r>
      <w:r w:rsidR="00E72693">
        <w:rPr>
          <w:rFonts w:asciiTheme="majorHAnsi" w:hAnsiTheme="majorHAnsi" w:cs="Calibri"/>
        </w:rPr>
        <w:t>In 2015/6/7FSW LHIV</w:t>
      </w:r>
      <w:r w:rsidR="00E73A8F" w:rsidRPr="009A7E2E">
        <w:rPr>
          <w:rFonts w:asciiTheme="majorHAnsi" w:hAnsiTheme="majorHAnsi" w:cs="Calibri"/>
        </w:rPr>
        <w:t>, 78% were aware of their diagnosis, 85% of those reported being on ART and 82% of those reporting ART were virologically suppressed. A</w:t>
      </w:r>
      <w:r w:rsidR="00737C3D" w:rsidRPr="009A7E2E">
        <w:rPr>
          <w:rFonts w:asciiTheme="majorHAnsi" w:hAnsiTheme="majorHAnsi" w:cs="Calibri"/>
        </w:rPr>
        <w:t xml:space="preserve">mong </w:t>
      </w:r>
      <w:r w:rsidR="00E72693">
        <w:rPr>
          <w:rFonts w:asciiTheme="majorHAnsi" w:hAnsiTheme="majorHAnsi" w:cs="Calibri"/>
        </w:rPr>
        <w:t xml:space="preserve">FSW LHIV </w:t>
      </w:r>
      <w:r w:rsidR="00737C3D" w:rsidRPr="009A7E2E">
        <w:rPr>
          <w:rFonts w:asciiTheme="majorHAnsi" w:hAnsiTheme="majorHAnsi" w:cs="Calibri"/>
        </w:rPr>
        <w:t xml:space="preserve">overall </w:t>
      </w:r>
      <w:r w:rsidR="00511D35" w:rsidRPr="009A7E2E">
        <w:rPr>
          <w:rFonts w:asciiTheme="majorHAnsi" w:hAnsiTheme="majorHAnsi" w:cs="Calibri"/>
        </w:rPr>
        <w:t>66</w:t>
      </w:r>
      <w:r w:rsidR="00737C3D" w:rsidRPr="009A7E2E">
        <w:rPr>
          <w:rFonts w:asciiTheme="majorHAnsi" w:hAnsiTheme="majorHAnsi" w:cs="Calibri"/>
        </w:rPr>
        <w:t xml:space="preserve">% had a viral load &lt;1000 copies/ml.  Among HIV negative </w:t>
      </w:r>
      <w:r w:rsidR="00D66F19">
        <w:rPr>
          <w:rFonts w:asciiTheme="majorHAnsi" w:hAnsiTheme="majorHAnsi" w:cs="Calibri"/>
        </w:rPr>
        <w:t>FSW</w:t>
      </w:r>
      <w:r w:rsidRPr="009A7E2E">
        <w:rPr>
          <w:rFonts w:asciiTheme="majorHAnsi" w:hAnsiTheme="majorHAnsi" w:cs="Calibri"/>
        </w:rPr>
        <w:t>,</w:t>
      </w:r>
      <w:r w:rsidR="00737C3D" w:rsidRPr="009A7E2E">
        <w:rPr>
          <w:rFonts w:asciiTheme="majorHAnsi" w:hAnsiTheme="majorHAnsi" w:cs="Calibri"/>
        </w:rPr>
        <w:t xml:space="preserve"> 76% reported having tested within the preceding 6 months.</w:t>
      </w:r>
    </w:p>
    <w:p w14:paraId="6E66E044" w14:textId="77777777" w:rsidR="001421DD" w:rsidRPr="009A7E2E" w:rsidRDefault="001421DD" w:rsidP="000B5602">
      <w:pPr>
        <w:spacing w:line="360" w:lineRule="auto"/>
        <w:jc w:val="both"/>
        <w:rPr>
          <w:rFonts w:asciiTheme="majorHAnsi" w:hAnsiTheme="majorHAnsi" w:cs="Calibri"/>
        </w:rPr>
      </w:pPr>
    </w:p>
    <w:p w14:paraId="6881E74A" w14:textId="44ABEAD6" w:rsidR="00841170" w:rsidRPr="009A7E2E" w:rsidRDefault="008E0636" w:rsidP="00E27453">
      <w:pPr>
        <w:spacing w:after="0" w:line="360" w:lineRule="auto"/>
        <w:jc w:val="both"/>
        <w:rPr>
          <w:rFonts w:asciiTheme="majorHAnsi" w:hAnsiTheme="majorHAnsi"/>
          <w:b/>
        </w:rPr>
      </w:pPr>
      <w:r w:rsidRPr="009A7E2E">
        <w:rPr>
          <w:rFonts w:asciiTheme="majorHAnsi" w:hAnsiTheme="majorHAnsi"/>
          <w:b/>
        </w:rPr>
        <w:t>Using modelling to predict potential for averting new infections through targeting FSW</w:t>
      </w:r>
    </w:p>
    <w:p w14:paraId="587EADE8" w14:textId="26710A6D" w:rsidR="00DB7281" w:rsidRDefault="00A8721C" w:rsidP="00DB7281">
      <w:pPr>
        <w:rPr>
          <w:rFonts w:ascii="Calibri" w:eastAsiaTheme="minorHAnsi" w:hAnsi="Calibri" w:cs="Calibri"/>
          <w:color w:val="1F497D"/>
        </w:rPr>
      </w:pPr>
      <w:r w:rsidRPr="009A7E2E">
        <w:rPr>
          <w:rFonts w:asciiTheme="majorHAnsi" w:hAnsiTheme="majorHAnsi"/>
        </w:rPr>
        <w:t>Figure 4</w:t>
      </w:r>
      <w:r w:rsidR="00331214" w:rsidRPr="009A7E2E">
        <w:rPr>
          <w:rFonts w:asciiTheme="majorHAnsi" w:hAnsiTheme="majorHAnsi"/>
        </w:rPr>
        <w:t xml:space="preserve"> </w:t>
      </w:r>
      <w:r w:rsidRPr="009A7E2E">
        <w:t xml:space="preserve">presents historical data and projections of HIV incidence with and without condomless transactional sex after 2010. </w:t>
      </w:r>
      <w:r w:rsidRPr="009A7E2E" w:rsidDel="00A8721C">
        <w:rPr>
          <w:rFonts w:asciiTheme="majorHAnsi" w:hAnsiTheme="majorHAnsi"/>
        </w:rPr>
        <w:t xml:space="preserve"> </w:t>
      </w:r>
      <w:r w:rsidR="00DB08E4" w:rsidRPr="009A7E2E">
        <w:rPr>
          <w:rFonts w:asciiTheme="majorHAnsi" w:hAnsiTheme="majorHAnsi"/>
        </w:rPr>
        <w:t xml:space="preserve">  This was done by first reconstructing the epidemic as it has played out and then re-running the re-construction but eliminating condomless sex work</w:t>
      </w:r>
      <w:r w:rsidR="00E27453" w:rsidRPr="009A7E2E">
        <w:rPr>
          <w:rFonts w:asciiTheme="majorHAnsi" w:hAnsiTheme="majorHAnsi"/>
        </w:rPr>
        <w:t xml:space="preserve">, </w:t>
      </w:r>
      <w:r w:rsidR="00DB08E4" w:rsidRPr="009A7E2E">
        <w:rPr>
          <w:rFonts w:asciiTheme="majorHAnsi" w:hAnsiTheme="majorHAnsi"/>
        </w:rPr>
        <w:t xml:space="preserve">based on the assumption that condomless sex work corresponds to a woman having more than 3 </w:t>
      </w:r>
      <w:r w:rsidR="00C0582E" w:rsidRPr="009A7E2E">
        <w:rPr>
          <w:rFonts w:asciiTheme="majorHAnsi" w:hAnsiTheme="majorHAnsi"/>
        </w:rPr>
        <w:t xml:space="preserve">different </w:t>
      </w:r>
      <w:r w:rsidR="00DB08E4" w:rsidRPr="009A7E2E">
        <w:rPr>
          <w:rFonts w:asciiTheme="majorHAnsi" w:hAnsiTheme="majorHAnsi"/>
        </w:rPr>
        <w:t>condomless partners in a 3 month period.</w:t>
      </w:r>
      <w:r w:rsidR="0085275F" w:rsidRPr="009A7E2E">
        <w:rPr>
          <w:rFonts w:asciiTheme="majorHAnsi" w:hAnsiTheme="majorHAnsi"/>
        </w:rPr>
        <w:t xml:space="preserve">  It thus involves assuming that all women with multiple partners at this level or beyond are </w:t>
      </w:r>
      <w:r w:rsidR="00036739" w:rsidRPr="009A7E2E">
        <w:rPr>
          <w:rFonts w:asciiTheme="majorHAnsi" w:hAnsiTheme="majorHAnsi"/>
        </w:rPr>
        <w:t>FSW</w:t>
      </w:r>
      <w:r w:rsidR="0085275F" w:rsidRPr="009A7E2E">
        <w:rPr>
          <w:rFonts w:asciiTheme="majorHAnsi" w:hAnsiTheme="majorHAnsi"/>
        </w:rPr>
        <w:t xml:space="preserve">.  </w:t>
      </w:r>
      <w:r w:rsidR="006673FF" w:rsidRPr="009A7E2E">
        <w:rPr>
          <w:rFonts w:asciiTheme="majorHAnsi" w:hAnsiTheme="majorHAnsi"/>
        </w:rPr>
        <w:fldChar w:fldCharType="begin"/>
      </w:r>
      <w:r w:rsidR="003D7F98">
        <w:rPr>
          <w:rFonts w:asciiTheme="majorHAnsi" w:hAnsiTheme="majorHAnsi"/>
        </w:rPr>
        <w:instrText xml:space="preserve"> ADDIN EN.CITE &lt;EndNote&gt;&lt;Cite&gt;&lt;Author&gt;Fonner&lt;/Author&gt;&lt;Year&gt;2016&lt;/Year&gt;&lt;RecNum&gt;2207&lt;/RecNum&gt;&lt;DisplayText&gt;[34]&lt;/DisplayText&gt;&lt;record&gt;&lt;rec-number&gt;2207&lt;/rec-number&gt;&lt;foreign-keys&gt;&lt;key app="EN" db-id="d5vzssd9bzzp26eswtr50z29st0ttaerppaf" timestamp="1467652212"&gt;2207&lt;/key&gt;&lt;/foreign-keys&gt;&lt;ref-type name="Journal Article"&gt;17&lt;/ref-type&gt;&lt;contributors&gt;&lt;authors&gt;&lt;author&gt;Fonner, V. A.&lt;/author&gt;&lt;author&gt;Dalglish, S. L.&lt;/author&gt;&lt;author&gt;Kennedy, C. E.&lt;/author&gt;&lt;author&gt;Baggaley, R.&lt;/author&gt;&lt;author&gt;O&amp;apos;Reilly K, R.&lt;/author&gt;&lt;author&gt;Koechlin, F. M.&lt;/author&gt;&lt;author&gt;Rodolph, M.&lt;/author&gt;&lt;author&gt;Hodges-Mameletzis, I.&lt;/author&gt;&lt;author&gt;Grant, R. M.&lt;/author&gt;&lt;/authors&gt;&lt;/contributors&gt;&lt;auth-address&gt;aJohns Hopkins Bloomberg School of Public Health, 615 N. Wolfe Street, Baltimore, MD 21205 bHIV Department, World Health Organization, Avenue Appia 20, 1211, Geneva 27, Switzerland cMedical University of South Carolina, 176 Croghan Spur Rd Suite 104, Charleston SC 29407 dHIV Department, World Health Organization, Avenue Appia 20, 1211, Geneva 27, Switzerland; Gladstone Institutes and the University of California, San Francisco, 1650 Owens Street, San Francisco, CA, USA 94158; San Francisco AIDS Foundation, 1035 Market Street, San Francisco, CA, USA 94103.&lt;/auth-address&gt;&lt;titles&gt;&lt;title&gt;Effectiveness and safety of oral HIV pre-exposure prophylaxis (PrEP) for all populations: A systematic review and meta-analysis&lt;/title&gt;&lt;secondary-title&gt;Aids&lt;/secondary-title&gt;&lt;alt-title&gt;AIDS (London, England)&lt;/alt-title&gt;&lt;/titles&gt;&lt;periodical&gt;&lt;full-title&gt;AIDS&lt;/full-title&gt;&lt;/periodical&gt;&lt;alt-periodical&gt;&lt;full-title&gt;AIDS (London, England)&lt;/full-title&gt;&lt;/alt-periodical&gt;&lt;edition&gt;2016/05/06&lt;/edition&gt;&lt;dates&gt;&lt;year&gt;2016&lt;/year&gt;&lt;pub-dates&gt;&lt;date&gt;May 5&lt;/date&gt;&lt;/pub-dates&gt;&lt;/dates&gt;&lt;isbn&gt;0269-9370&lt;/isbn&gt;&lt;accession-num&gt;27149090&lt;/accession-num&gt;&lt;urls&gt;&lt;/urls&gt;&lt;electronic-resource-num&gt;10.1097/qad.0000000000001145&lt;/electronic-resource-num&gt;&lt;remote-database-provider&gt;NLM&lt;/remote-database-provider&gt;&lt;language&gt;Eng&lt;/language&gt;&lt;/record&gt;&lt;/Cite&gt;&lt;/EndNote&gt;</w:instrText>
      </w:r>
      <w:r w:rsidR="006673FF" w:rsidRPr="009A7E2E">
        <w:rPr>
          <w:rFonts w:asciiTheme="majorHAnsi" w:hAnsiTheme="majorHAnsi"/>
        </w:rPr>
        <w:fldChar w:fldCharType="separate"/>
      </w:r>
      <w:r w:rsidR="003D7F98">
        <w:rPr>
          <w:rFonts w:asciiTheme="majorHAnsi" w:hAnsiTheme="majorHAnsi"/>
          <w:noProof/>
        </w:rPr>
        <w:t>[34]</w:t>
      </w:r>
      <w:r w:rsidR="006673FF" w:rsidRPr="009A7E2E">
        <w:rPr>
          <w:rFonts w:asciiTheme="majorHAnsi" w:hAnsiTheme="majorHAnsi"/>
        </w:rPr>
        <w:fldChar w:fldCharType="end"/>
      </w:r>
      <w:r w:rsidR="0085275F" w:rsidRPr="009A7E2E">
        <w:rPr>
          <w:rFonts w:asciiTheme="majorHAnsi" w:hAnsiTheme="majorHAnsi"/>
        </w:rPr>
        <w:t xml:space="preserve">.  </w:t>
      </w:r>
      <w:r w:rsidR="00331214" w:rsidRPr="009A7E2E">
        <w:rPr>
          <w:rFonts w:asciiTheme="majorHAnsi" w:hAnsiTheme="majorHAnsi"/>
        </w:rPr>
        <w:t>Figure 4 indicates the potential course of the HIV epidemic had transmission via sex work ceased from 201</w:t>
      </w:r>
      <w:r w:rsidR="00331214" w:rsidRPr="00C33159">
        <w:rPr>
          <w:rFonts w:asciiTheme="majorHAnsi" w:hAnsiTheme="majorHAnsi"/>
        </w:rPr>
        <w:t xml:space="preserve">0.  </w:t>
      </w:r>
      <w:r w:rsidR="0085275F" w:rsidRPr="00C33159">
        <w:rPr>
          <w:rFonts w:asciiTheme="majorHAnsi" w:hAnsiTheme="majorHAnsi"/>
        </w:rPr>
        <w:t>The comp</w:t>
      </w:r>
      <w:r w:rsidR="00E87157" w:rsidRPr="00C33159">
        <w:rPr>
          <w:rFonts w:asciiTheme="majorHAnsi" w:hAnsiTheme="majorHAnsi"/>
        </w:rPr>
        <w:t>a</w:t>
      </w:r>
      <w:r w:rsidR="0085275F" w:rsidRPr="00C33159">
        <w:rPr>
          <w:rFonts w:asciiTheme="majorHAnsi" w:hAnsiTheme="majorHAnsi"/>
        </w:rPr>
        <w:t xml:space="preserve">rator (black line) conveys the actual epidemic as it has played out </w:t>
      </w:r>
      <w:r w:rsidR="00E72693">
        <w:rPr>
          <w:rFonts w:asciiTheme="majorHAnsi" w:hAnsiTheme="majorHAnsi"/>
        </w:rPr>
        <w:t xml:space="preserve">and </w:t>
      </w:r>
      <w:r w:rsidR="0085275F" w:rsidRPr="00C33159">
        <w:rPr>
          <w:rFonts w:asciiTheme="majorHAnsi" w:hAnsiTheme="majorHAnsi"/>
        </w:rPr>
        <w:t>takes into account the increased prevention, diagnosis and successful use of ART in this period.</w:t>
      </w:r>
      <w:r w:rsidR="00331214" w:rsidRPr="00C33159">
        <w:rPr>
          <w:rFonts w:asciiTheme="majorHAnsi" w:hAnsiTheme="majorHAnsi"/>
        </w:rPr>
        <w:t xml:space="preserve">  </w:t>
      </w:r>
      <w:bookmarkStart w:id="9" w:name="_Hlk4956356"/>
      <w:r w:rsidR="00331214" w:rsidRPr="00C33159">
        <w:rPr>
          <w:rFonts w:asciiTheme="majorHAnsi" w:hAnsiTheme="majorHAnsi"/>
        </w:rPr>
        <w:t>Overall there is an estimated 70% (90% uncertainty bound</w:t>
      </w:r>
      <w:r w:rsidR="00650597" w:rsidRPr="00136363">
        <w:rPr>
          <w:rFonts w:asciiTheme="majorHAnsi" w:hAnsiTheme="majorHAnsi"/>
        </w:rPr>
        <w:t xml:space="preserve"> </w:t>
      </w:r>
      <w:r w:rsidR="00650597" w:rsidRPr="00C33159">
        <w:rPr>
          <w:bCs/>
        </w:rPr>
        <w:t xml:space="preserve">32% to </w:t>
      </w:r>
      <w:r w:rsidR="00511A2C" w:rsidRPr="00C33159">
        <w:rPr>
          <w:bCs/>
        </w:rPr>
        <w:t>93</w:t>
      </w:r>
      <w:r w:rsidR="00511A2C" w:rsidRPr="009A7E2E">
        <w:rPr>
          <w:rFonts w:asciiTheme="majorHAnsi" w:hAnsiTheme="majorHAnsi"/>
        </w:rPr>
        <w:t xml:space="preserve">%) </w:t>
      </w:r>
      <w:r w:rsidR="00331214" w:rsidRPr="009A7E2E">
        <w:rPr>
          <w:rFonts w:asciiTheme="majorHAnsi" w:hAnsiTheme="majorHAnsi"/>
        </w:rPr>
        <w:t>of infections attributable to sex work</w:t>
      </w:r>
      <w:r w:rsidR="00331214" w:rsidRPr="00DB7281">
        <w:t>.</w:t>
      </w:r>
      <w:bookmarkEnd w:id="9"/>
      <w:r w:rsidR="00B01D95" w:rsidRPr="00DB7281">
        <w:t xml:space="preserve"> </w:t>
      </w:r>
      <w:r w:rsidR="00DB7281">
        <w:rPr>
          <w:color w:val="1F497D"/>
        </w:rPr>
        <w:t xml:space="preserve">In this analysis model the maximum number of FSW in 2017 </w:t>
      </w:r>
      <w:r w:rsidR="00DB7281" w:rsidRPr="00DB7281">
        <w:rPr>
          <w:color w:val="1F497D"/>
        </w:rPr>
        <w:t>was 203,000  (m</w:t>
      </w:r>
      <w:r w:rsidR="00DB7281">
        <w:rPr>
          <w:color w:val="1F497D"/>
        </w:rPr>
        <w:t>edian 116,000FSW, median 47,000 condomless sex FSW).  If we restrict to runs for which the number of FSW is below 110,000 (median number of FSW 90,000, condomless sex FSW 39,000), an estimated 72% (90% uncertainty bound 32% to 89%) of infections were attributable to sex work.”</w:t>
      </w:r>
    </w:p>
    <w:p w14:paraId="6236F7A8" w14:textId="11B3F4CF" w:rsidR="00BF5203" w:rsidRPr="00DB7281" w:rsidRDefault="00BF5203" w:rsidP="002251BF">
      <w:pPr>
        <w:spacing w:line="360" w:lineRule="auto"/>
        <w:jc w:val="both"/>
        <w:rPr>
          <w:rFonts w:cs="Calibri"/>
        </w:rPr>
      </w:pPr>
    </w:p>
    <w:p w14:paraId="155F6CF2" w14:textId="77777777" w:rsidR="00B01D95" w:rsidRPr="00681931" w:rsidRDefault="00B01D95" w:rsidP="000B5602">
      <w:pPr>
        <w:spacing w:line="360" w:lineRule="auto"/>
        <w:jc w:val="both"/>
        <w:rPr>
          <w:rFonts w:asciiTheme="majorHAnsi" w:hAnsiTheme="majorHAnsi"/>
        </w:rPr>
      </w:pPr>
    </w:p>
    <w:p w14:paraId="3E54D421" w14:textId="796F5C37" w:rsidR="007A040A" w:rsidRPr="00136363" w:rsidRDefault="007A040A" w:rsidP="007A040A">
      <w:pPr>
        <w:spacing w:line="360" w:lineRule="auto"/>
        <w:jc w:val="both"/>
        <w:rPr>
          <w:rFonts w:asciiTheme="majorHAnsi" w:hAnsiTheme="majorHAnsi"/>
        </w:rPr>
      </w:pPr>
      <w:r w:rsidRPr="00C33159">
        <w:rPr>
          <w:rFonts w:asciiTheme="majorHAnsi" w:hAnsiTheme="majorHAnsi"/>
        </w:rPr>
        <w:t>Moreover, compared with a scenario in which</w:t>
      </w:r>
      <w:r w:rsidR="00F8123A" w:rsidRPr="00C33159">
        <w:rPr>
          <w:rFonts w:asciiTheme="majorHAnsi" w:hAnsiTheme="majorHAnsi"/>
        </w:rPr>
        <w:t xml:space="preserve"> </w:t>
      </w:r>
      <w:r w:rsidRPr="00C33159">
        <w:rPr>
          <w:rFonts w:asciiTheme="majorHAnsi" w:hAnsiTheme="majorHAnsi"/>
        </w:rPr>
        <w:t>the epidemic and programme continues as currently, with the same rate of HIV testing, ART initiation and retention, current rate of circumcision to 2030, there would be 85% le</w:t>
      </w:r>
      <w:r w:rsidRPr="00136363">
        <w:rPr>
          <w:rFonts w:asciiTheme="majorHAnsi" w:hAnsiTheme="majorHAnsi"/>
        </w:rPr>
        <w:t>ss new infections in 2030 had transmission through sex work been eliminated from 2010.</w:t>
      </w:r>
      <w:r w:rsidRPr="00136363" w:rsidDel="00D15F8D">
        <w:rPr>
          <w:rFonts w:asciiTheme="majorHAnsi" w:hAnsiTheme="majorHAnsi"/>
        </w:rPr>
        <w:t xml:space="preserve"> </w:t>
      </w:r>
    </w:p>
    <w:p w14:paraId="67E3D09A" w14:textId="381A7794" w:rsidR="00841170" w:rsidRPr="008A50E2" w:rsidRDefault="008E0636" w:rsidP="000B5602">
      <w:pPr>
        <w:spacing w:line="360" w:lineRule="auto"/>
        <w:rPr>
          <w:rFonts w:asciiTheme="majorHAnsi" w:hAnsiTheme="majorHAnsi" w:cs="Calibri"/>
          <w:b/>
        </w:rPr>
      </w:pPr>
      <w:r w:rsidRPr="008A50E2">
        <w:rPr>
          <w:rFonts w:asciiTheme="majorHAnsi" w:hAnsiTheme="majorHAnsi" w:cs="Calibri"/>
          <w:b/>
        </w:rPr>
        <w:t>Discussion</w:t>
      </w:r>
    </w:p>
    <w:p w14:paraId="2995E03A" w14:textId="2948E072" w:rsidR="00C86455" w:rsidRPr="009A7E2E" w:rsidRDefault="00A60C91" w:rsidP="00C86455">
      <w:pPr>
        <w:spacing w:line="360" w:lineRule="auto"/>
        <w:jc w:val="both"/>
        <w:rPr>
          <w:rFonts w:asciiTheme="majorHAnsi" w:hAnsiTheme="majorHAnsi" w:cs="Calibri"/>
        </w:rPr>
      </w:pPr>
      <w:r w:rsidRPr="0054644A">
        <w:rPr>
          <w:rFonts w:asciiTheme="majorHAnsi" w:hAnsiTheme="majorHAnsi" w:cs="Calibri"/>
        </w:rPr>
        <w:t xml:space="preserve">We describe trends over time in key characteristics of </w:t>
      </w:r>
      <w:r w:rsidR="00D66F19">
        <w:rPr>
          <w:rFonts w:asciiTheme="majorHAnsi" w:hAnsiTheme="majorHAnsi" w:cs="Calibri"/>
        </w:rPr>
        <w:t>FSW</w:t>
      </w:r>
      <w:r w:rsidRPr="0054644A">
        <w:rPr>
          <w:rFonts w:asciiTheme="majorHAnsi" w:hAnsiTheme="majorHAnsi" w:cs="Calibri"/>
        </w:rPr>
        <w:t xml:space="preserve"> engagement</w:t>
      </w:r>
      <w:r w:rsidR="00EE7512" w:rsidRPr="0054644A">
        <w:rPr>
          <w:rFonts w:asciiTheme="majorHAnsi" w:hAnsiTheme="majorHAnsi" w:cs="Calibri"/>
        </w:rPr>
        <w:t xml:space="preserve"> in services</w:t>
      </w:r>
      <w:r w:rsidRPr="0054644A">
        <w:rPr>
          <w:rFonts w:asciiTheme="majorHAnsi" w:hAnsiTheme="majorHAnsi" w:cs="Calibri"/>
        </w:rPr>
        <w:t xml:space="preserve"> in the context of a national </w:t>
      </w:r>
      <w:r w:rsidR="00D66F19">
        <w:rPr>
          <w:rFonts w:asciiTheme="majorHAnsi" w:hAnsiTheme="majorHAnsi" w:cs="Calibri"/>
        </w:rPr>
        <w:t xml:space="preserve">FSW </w:t>
      </w:r>
      <w:r w:rsidRPr="0054644A">
        <w:rPr>
          <w:rFonts w:asciiTheme="majorHAnsi" w:hAnsiTheme="majorHAnsi" w:cs="Calibri"/>
        </w:rPr>
        <w:t xml:space="preserve">programme </w:t>
      </w:r>
      <w:r w:rsidR="00DE171B" w:rsidRPr="0054644A">
        <w:rPr>
          <w:rFonts w:asciiTheme="majorHAnsi" w:hAnsiTheme="majorHAnsi" w:cs="Calibri"/>
        </w:rPr>
        <w:t>supported by peer</w:t>
      </w:r>
      <w:r w:rsidR="006A2EAC">
        <w:rPr>
          <w:rFonts w:asciiTheme="majorHAnsi" w:hAnsiTheme="majorHAnsi" w:cs="Calibri"/>
        </w:rPr>
        <w:t>-</w:t>
      </w:r>
      <w:r w:rsidR="00DE171B" w:rsidRPr="0054644A">
        <w:rPr>
          <w:rFonts w:asciiTheme="majorHAnsi" w:hAnsiTheme="majorHAnsi" w:cs="Calibri"/>
        </w:rPr>
        <w:t xml:space="preserve">led mobilization and empowerment </w:t>
      </w:r>
      <w:r w:rsidRPr="009A7E2E">
        <w:rPr>
          <w:rFonts w:asciiTheme="majorHAnsi" w:hAnsiTheme="majorHAnsi" w:cs="Calibri"/>
        </w:rPr>
        <w:t xml:space="preserve">and general scale up of ART which </w:t>
      </w:r>
      <w:r w:rsidR="00E03A9D" w:rsidRPr="009A7E2E">
        <w:rPr>
          <w:rFonts w:asciiTheme="majorHAnsi" w:hAnsiTheme="majorHAnsi" w:cs="Calibri"/>
        </w:rPr>
        <w:t>suggest</w:t>
      </w:r>
      <w:r w:rsidRPr="009A7E2E">
        <w:rPr>
          <w:rFonts w:asciiTheme="majorHAnsi" w:hAnsiTheme="majorHAnsi" w:cs="Calibri"/>
        </w:rPr>
        <w:t xml:space="preserve"> the potential feasibility of virtually eliminating HIV transmissions through commercial sex in Zimbabwe. We show that </w:t>
      </w:r>
      <w:r w:rsidR="00C94EDE" w:rsidRPr="009A7E2E">
        <w:rPr>
          <w:rFonts w:asciiTheme="majorHAnsi" w:hAnsiTheme="majorHAnsi" w:cs="Calibri"/>
        </w:rPr>
        <w:t>this</w:t>
      </w:r>
      <w:r w:rsidRPr="009A7E2E">
        <w:rPr>
          <w:rFonts w:asciiTheme="majorHAnsi" w:hAnsiTheme="majorHAnsi" w:cs="Calibri"/>
        </w:rPr>
        <w:t xml:space="preserve"> would likely have substantial impact on the </w:t>
      </w:r>
      <w:r w:rsidR="00C94EDE" w:rsidRPr="009A7E2E">
        <w:rPr>
          <w:rFonts w:asciiTheme="majorHAnsi" w:hAnsiTheme="majorHAnsi" w:cs="Calibri"/>
        </w:rPr>
        <w:t xml:space="preserve">Zimbabwe </w:t>
      </w:r>
      <w:r w:rsidRPr="009A7E2E">
        <w:rPr>
          <w:rFonts w:asciiTheme="majorHAnsi" w:hAnsiTheme="majorHAnsi" w:cs="Calibri"/>
        </w:rPr>
        <w:t>epidemic</w:t>
      </w:r>
      <w:r w:rsidR="00071DA9" w:rsidRPr="009A7E2E">
        <w:rPr>
          <w:rFonts w:asciiTheme="majorHAnsi" w:hAnsiTheme="majorHAnsi" w:cs="Calibri"/>
        </w:rPr>
        <w:t xml:space="preserve"> </w:t>
      </w:r>
      <w:r w:rsidR="00EB24EA" w:rsidRPr="009A7E2E">
        <w:rPr>
          <w:rFonts w:asciiTheme="majorHAnsi" w:hAnsiTheme="majorHAnsi" w:cs="Calibri"/>
        </w:rPr>
        <w:t>more generally</w:t>
      </w:r>
      <w:r w:rsidRPr="009A7E2E">
        <w:rPr>
          <w:rFonts w:asciiTheme="majorHAnsi" w:hAnsiTheme="majorHAnsi" w:cs="Calibri"/>
        </w:rPr>
        <w:t xml:space="preserve">.  </w:t>
      </w:r>
      <w:r w:rsidR="008E0636" w:rsidRPr="009A7E2E">
        <w:rPr>
          <w:rFonts w:asciiTheme="majorHAnsi" w:hAnsiTheme="majorHAnsi" w:cs="Calibri"/>
        </w:rPr>
        <w:t xml:space="preserve">Increasing </w:t>
      </w:r>
      <w:r w:rsidR="00645572" w:rsidRPr="009A7E2E">
        <w:rPr>
          <w:rFonts w:asciiTheme="majorHAnsi" w:hAnsiTheme="majorHAnsi" w:cs="Calibri"/>
        </w:rPr>
        <w:t xml:space="preserve">coverage and </w:t>
      </w:r>
      <w:r w:rsidR="00706A25" w:rsidRPr="009A7E2E">
        <w:rPr>
          <w:rFonts w:asciiTheme="majorHAnsi" w:hAnsiTheme="majorHAnsi" w:cs="Calibri"/>
        </w:rPr>
        <w:t>inte</w:t>
      </w:r>
      <w:r w:rsidR="00AC3BD3" w:rsidRPr="009A7E2E">
        <w:rPr>
          <w:rFonts w:asciiTheme="majorHAnsi" w:hAnsiTheme="majorHAnsi" w:cs="Calibri"/>
        </w:rPr>
        <w:t>n</w:t>
      </w:r>
      <w:r w:rsidR="00706A25" w:rsidRPr="009A7E2E">
        <w:rPr>
          <w:rFonts w:asciiTheme="majorHAnsi" w:hAnsiTheme="majorHAnsi" w:cs="Calibri"/>
        </w:rPr>
        <w:t>sit</w:t>
      </w:r>
      <w:r w:rsidR="008E0636" w:rsidRPr="009A7E2E">
        <w:rPr>
          <w:rFonts w:asciiTheme="majorHAnsi" w:hAnsiTheme="majorHAnsi" w:cs="Calibri"/>
        </w:rPr>
        <w:t>y of service delivery</w:t>
      </w:r>
      <w:r w:rsidR="00837723" w:rsidRPr="009A7E2E">
        <w:rPr>
          <w:rFonts w:asciiTheme="majorHAnsi" w:hAnsiTheme="majorHAnsi" w:cs="Calibri"/>
        </w:rPr>
        <w:t xml:space="preserve"> </w:t>
      </w:r>
      <w:r w:rsidR="00645572" w:rsidRPr="009A7E2E">
        <w:rPr>
          <w:rFonts w:asciiTheme="majorHAnsi" w:hAnsiTheme="majorHAnsi" w:cs="Calibri"/>
        </w:rPr>
        <w:t xml:space="preserve">by strengthening </w:t>
      </w:r>
      <w:r w:rsidR="004C6E1B" w:rsidRPr="009A7E2E">
        <w:rPr>
          <w:rFonts w:asciiTheme="majorHAnsi" w:hAnsiTheme="majorHAnsi" w:cs="Calibri"/>
        </w:rPr>
        <w:t xml:space="preserve">community </w:t>
      </w:r>
      <w:r w:rsidR="00E27453" w:rsidRPr="009A7E2E">
        <w:rPr>
          <w:rFonts w:asciiTheme="majorHAnsi" w:hAnsiTheme="majorHAnsi" w:cs="Calibri"/>
        </w:rPr>
        <w:t xml:space="preserve">involvement </w:t>
      </w:r>
      <w:r w:rsidR="00645572" w:rsidRPr="009A7E2E">
        <w:rPr>
          <w:rFonts w:asciiTheme="majorHAnsi" w:hAnsiTheme="majorHAnsi" w:cs="Calibri"/>
        </w:rPr>
        <w:t xml:space="preserve">and empowerment alongside increasing numbers of programme </w:t>
      </w:r>
      <w:r w:rsidR="00DE171B" w:rsidRPr="009A7E2E">
        <w:rPr>
          <w:rFonts w:asciiTheme="majorHAnsi" w:hAnsiTheme="majorHAnsi" w:cs="Calibri"/>
        </w:rPr>
        <w:t xml:space="preserve">staff </w:t>
      </w:r>
      <w:r w:rsidR="008E0636" w:rsidRPr="009A7E2E">
        <w:rPr>
          <w:rFonts w:asciiTheme="majorHAnsi" w:hAnsiTheme="majorHAnsi" w:cs="Calibri"/>
        </w:rPr>
        <w:t>led to concomitant increases in coverage</w:t>
      </w:r>
      <w:r w:rsidR="00225A9B" w:rsidRPr="009A7E2E">
        <w:rPr>
          <w:rFonts w:asciiTheme="majorHAnsi" w:hAnsiTheme="majorHAnsi" w:cs="Calibri"/>
        </w:rPr>
        <w:t xml:space="preserve">, </w:t>
      </w:r>
      <w:r w:rsidR="00BC7A7E" w:rsidRPr="009A7E2E">
        <w:rPr>
          <w:rFonts w:asciiTheme="majorHAnsi" w:hAnsiTheme="majorHAnsi" w:cs="Calibri"/>
        </w:rPr>
        <w:t>status awareness</w:t>
      </w:r>
      <w:r w:rsidR="00C94EDE" w:rsidRPr="009A7E2E">
        <w:rPr>
          <w:rFonts w:asciiTheme="majorHAnsi" w:hAnsiTheme="majorHAnsi" w:cs="Calibri"/>
        </w:rPr>
        <w:t xml:space="preserve"> and </w:t>
      </w:r>
      <w:r w:rsidR="009A0EA6" w:rsidRPr="009A7E2E">
        <w:rPr>
          <w:rFonts w:asciiTheme="majorHAnsi" w:hAnsiTheme="majorHAnsi" w:cs="Calibri"/>
        </w:rPr>
        <w:t xml:space="preserve">uptake </w:t>
      </w:r>
      <w:r w:rsidR="004C6E1B" w:rsidRPr="009A7E2E">
        <w:rPr>
          <w:rFonts w:asciiTheme="majorHAnsi" w:hAnsiTheme="majorHAnsi" w:cs="Calibri"/>
        </w:rPr>
        <w:t xml:space="preserve">and optimal use </w:t>
      </w:r>
      <w:r w:rsidR="009A0EA6" w:rsidRPr="009A7E2E">
        <w:rPr>
          <w:rFonts w:asciiTheme="majorHAnsi" w:hAnsiTheme="majorHAnsi" w:cs="Calibri"/>
        </w:rPr>
        <w:t>of ART</w:t>
      </w:r>
      <w:r w:rsidR="008E0636" w:rsidRPr="009A7E2E">
        <w:rPr>
          <w:rFonts w:asciiTheme="majorHAnsi" w:hAnsiTheme="majorHAnsi" w:cs="Calibri"/>
        </w:rPr>
        <w:t>. In</w:t>
      </w:r>
      <w:r w:rsidR="009A0EA6" w:rsidRPr="009A7E2E">
        <w:rPr>
          <w:rFonts w:asciiTheme="majorHAnsi" w:hAnsiTheme="majorHAnsi" w:cs="Calibri"/>
        </w:rPr>
        <w:t xml:space="preserve"> </w:t>
      </w:r>
      <w:r w:rsidR="00997DCE" w:rsidRPr="009A7E2E">
        <w:rPr>
          <w:rFonts w:asciiTheme="majorHAnsi" w:hAnsiTheme="majorHAnsi" w:cs="Calibri"/>
        </w:rPr>
        <w:t>our</w:t>
      </w:r>
      <w:r w:rsidR="008E0636" w:rsidRPr="009A7E2E">
        <w:rPr>
          <w:rFonts w:asciiTheme="majorHAnsi" w:hAnsiTheme="majorHAnsi" w:cs="Calibri"/>
        </w:rPr>
        <w:t xml:space="preserve"> </w:t>
      </w:r>
      <w:r w:rsidR="009117B6" w:rsidRPr="009A7E2E">
        <w:rPr>
          <w:rFonts w:asciiTheme="majorHAnsi" w:hAnsiTheme="majorHAnsi" w:cs="Calibri"/>
        </w:rPr>
        <w:t xml:space="preserve">recently published </w:t>
      </w:r>
      <w:r w:rsidR="008E0636" w:rsidRPr="009A7E2E">
        <w:rPr>
          <w:rFonts w:asciiTheme="majorHAnsi" w:hAnsiTheme="majorHAnsi" w:cs="Calibri"/>
        </w:rPr>
        <w:t xml:space="preserve">SAPPH-IRe trial </w:t>
      </w:r>
      <w:r w:rsidR="00997DCE" w:rsidRPr="009A7E2E">
        <w:rPr>
          <w:rFonts w:asciiTheme="majorHAnsi" w:hAnsiTheme="majorHAnsi" w:cs="Calibri"/>
        </w:rPr>
        <w:t>of a targeted combination prevention intervention between 2013 and 2016</w:t>
      </w:r>
      <w:r w:rsidR="00997DCE" w:rsidRPr="009A7E2E">
        <w:rPr>
          <w:rFonts w:asciiTheme="majorHAnsi" w:hAnsiTheme="majorHAnsi" w:cs="Calibri"/>
        </w:rPr>
        <w:fldChar w:fldCharType="begin"/>
      </w:r>
      <w:r w:rsidR="003D7F98">
        <w:rPr>
          <w:rFonts w:asciiTheme="majorHAnsi" w:hAnsiTheme="majorHAnsi" w:cs="Calibri"/>
        </w:rPr>
        <w:instrText xml:space="preserve"> ADDIN EN.CITE &lt;EndNote&gt;&lt;Cite&gt;&lt;Author&gt;Cowan&lt;/Author&gt;&lt;Year&gt;2018&lt;/Year&gt;&lt;RecNum&gt;2596&lt;/RecNum&gt;&lt;DisplayText&gt;[22]&lt;/DisplayText&gt;&lt;record&gt;&lt;rec-number&gt;2596&lt;/rec-number&gt;&lt;foreign-keys&gt;&lt;key app="EN" db-id="d5vzssd9bzzp26eswtr50z29st0ttaerppaf" timestamp="1534859984"&gt;2596&lt;/key&gt;&lt;/foreign-keys&gt;&lt;ref-type name="Journal Article"&gt;17&lt;/ref-type&gt;&lt;contributors&gt;&lt;authors&gt;&lt;author&gt;Cowan, Frances M.&lt;/author&gt;&lt;author&gt;Davey, Calum&lt;/author&gt;&lt;author&gt;Fearon, Elizabeth&lt;/author&gt;&lt;author&gt;Mushati, Phillis&lt;/author&gt;&lt;author&gt;Dirawo, Jeffrey&lt;/author&gt;&lt;author&gt;Chabata, Sungai&lt;/author&gt;&lt;author&gt;Cambiano, Valentina&lt;/author&gt;&lt;author&gt;Napierala, Sue&lt;/author&gt;&lt;author&gt;Hanisch, Dagmar&lt;/author&gt;&lt;author&gt;Wong-Gruenwald, Ramona&lt;/author&gt;&lt;author&gt;Masuka, Nyasha&lt;/author&gt;&lt;author&gt;Mabugo, Travor&lt;/author&gt;&lt;author&gt;Hatzold, Karin&lt;/author&gt;&lt;author&gt;Mugurungi, Owen&lt;/author&gt;&lt;author&gt;Busza, Joanna&lt;/author&gt;&lt;author&gt;Phillips, Andrew&lt;/author&gt;&lt;author&gt;Hargreaves, James R.&lt;/author&gt;&lt;/authors&gt;&lt;/contributors&gt;&lt;titles&gt;&lt;title&gt;Targeted combination prevention to support female sex workers in Zimbabwe accessing and adhering to antiretrovirals for treatment and prevention of HIV (SAPPH-IRe): a cluster-randomised trial&lt;/title&gt;&lt;secondary-title&gt;The Lancet HIV&lt;/secondary-title&gt;&lt;/titles&gt;&lt;periodical&gt;&lt;full-title&gt;The Lancet HIV&lt;/full-title&gt;&lt;/periodical&gt;&lt;pages&gt;e417-e426&lt;/pages&gt;&lt;volume&gt;5&lt;/volume&gt;&lt;number&gt;8&lt;/number&gt;&lt;dates&gt;&lt;year&gt;2018&lt;/year&gt;&lt;/dates&gt;&lt;publisher&gt;Elsevier&lt;/publisher&gt;&lt;isbn&gt;2352-3018&lt;/isbn&gt;&lt;urls&gt;&lt;related-urls&gt;&lt;url&gt;https://doi.org/10.1016/S2352-3018(18)30111-5&lt;/url&gt;&lt;/related-urls&gt;&lt;/urls&gt;&lt;electronic-resource-num&gt;10.1016/S2352-3018(18)30111-5&lt;/electronic-resource-num&gt;&lt;access-date&gt;2018/08/21&lt;/access-date&gt;&lt;/record&gt;&lt;/Cite&gt;&lt;/EndNote&gt;</w:instrText>
      </w:r>
      <w:r w:rsidR="00997DCE" w:rsidRPr="003D7F98">
        <w:rPr>
          <w:rFonts w:asciiTheme="majorHAnsi" w:hAnsiTheme="majorHAnsi" w:cs="Calibri"/>
        </w:rPr>
        <w:fldChar w:fldCharType="separate"/>
      </w:r>
      <w:r w:rsidR="003D7F98">
        <w:rPr>
          <w:rFonts w:asciiTheme="majorHAnsi" w:hAnsiTheme="majorHAnsi" w:cs="Calibri"/>
          <w:noProof/>
        </w:rPr>
        <w:t>[22]</w:t>
      </w:r>
      <w:r w:rsidR="00997DCE" w:rsidRPr="009A7E2E">
        <w:rPr>
          <w:rFonts w:asciiTheme="majorHAnsi" w:hAnsiTheme="majorHAnsi" w:cs="Calibri"/>
        </w:rPr>
        <w:fldChar w:fldCharType="end"/>
      </w:r>
      <w:r w:rsidR="008E0636" w:rsidRPr="009A7E2E">
        <w:rPr>
          <w:rFonts w:asciiTheme="majorHAnsi" w:hAnsiTheme="majorHAnsi" w:cs="Calibri"/>
        </w:rPr>
        <w:t xml:space="preserve"> </w:t>
      </w:r>
      <w:r w:rsidR="009117B6" w:rsidRPr="009A7E2E">
        <w:rPr>
          <w:rFonts w:asciiTheme="majorHAnsi" w:hAnsiTheme="majorHAnsi" w:cs="Calibri"/>
        </w:rPr>
        <w:t>there were substantial gains in engagement in both arms</w:t>
      </w:r>
      <w:r w:rsidR="00837723" w:rsidRPr="00C33159">
        <w:rPr>
          <w:rFonts w:asciiTheme="majorHAnsi" w:hAnsiTheme="majorHAnsi" w:cs="Calibri"/>
        </w:rPr>
        <w:t>;</w:t>
      </w:r>
      <w:r w:rsidR="009117B6" w:rsidRPr="00C33159">
        <w:rPr>
          <w:rFonts w:asciiTheme="majorHAnsi" w:hAnsiTheme="majorHAnsi" w:cs="Calibri"/>
        </w:rPr>
        <w:t xml:space="preserve"> more intensive service provision </w:t>
      </w:r>
      <w:r w:rsidR="00812C2D" w:rsidRPr="00C33159">
        <w:rPr>
          <w:rFonts w:asciiTheme="majorHAnsi" w:hAnsiTheme="majorHAnsi" w:cs="Calibri"/>
        </w:rPr>
        <w:t xml:space="preserve">in the intervention arm </w:t>
      </w:r>
      <w:r w:rsidR="00837723" w:rsidRPr="00C33159">
        <w:rPr>
          <w:rFonts w:asciiTheme="majorHAnsi" w:hAnsiTheme="majorHAnsi" w:cs="Calibri"/>
        </w:rPr>
        <w:t xml:space="preserve">was </w:t>
      </w:r>
      <w:r w:rsidR="009117B6" w:rsidRPr="00C33159">
        <w:rPr>
          <w:rFonts w:asciiTheme="majorHAnsi" w:hAnsiTheme="majorHAnsi" w:cs="Calibri"/>
        </w:rPr>
        <w:t xml:space="preserve">associated with </w:t>
      </w:r>
      <w:r w:rsidR="00DE171B" w:rsidRPr="00C33159">
        <w:rPr>
          <w:rFonts w:asciiTheme="majorHAnsi" w:hAnsiTheme="majorHAnsi" w:cs="Calibri"/>
        </w:rPr>
        <w:t xml:space="preserve">greater community mobilization of </w:t>
      </w:r>
      <w:r w:rsidR="009117B6" w:rsidRPr="00C33159">
        <w:rPr>
          <w:rFonts w:asciiTheme="majorHAnsi" w:hAnsiTheme="majorHAnsi" w:cs="Calibri"/>
        </w:rPr>
        <w:t>women</w:t>
      </w:r>
      <w:r w:rsidR="00BC7A7E" w:rsidRPr="00136363">
        <w:rPr>
          <w:rFonts w:asciiTheme="majorHAnsi" w:hAnsiTheme="majorHAnsi" w:cs="Calibri"/>
        </w:rPr>
        <w:t xml:space="preserve"> (twice as many new HIV infections were </w:t>
      </w:r>
      <w:r w:rsidR="004C6E1B" w:rsidRPr="00136363">
        <w:rPr>
          <w:rFonts w:asciiTheme="majorHAnsi" w:hAnsiTheme="majorHAnsi" w:cs="Calibri"/>
        </w:rPr>
        <w:t>diagnos</w:t>
      </w:r>
      <w:r w:rsidR="00BC7A7E" w:rsidRPr="00136363">
        <w:rPr>
          <w:rFonts w:asciiTheme="majorHAnsi" w:hAnsiTheme="majorHAnsi" w:cs="Calibri"/>
        </w:rPr>
        <w:t>ed)</w:t>
      </w:r>
      <w:r w:rsidR="00AF59DC" w:rsidRPr="00136363">
        <w:rPr>
          <w:rFonts w:asciiTheme="majorHAnsi" w:hAnsiTheme="majorHAnsi" w:cs="Calibri"/>
        </w:rPr>
        <w:t>, a</w:t>
      </w:r>
      <w:r w:rsidR="009117B6" w:rsidRPr="00136363">
        <w:rPr>
          <w:rFonts w:asciiTheme="majorHAnsi" w:hAnsiTheme="majorHAnsi" w:cs="Calibri"/>
        </w:rPr>
        <w:t xml:space="preserve">lthough </w:t>
      </w:r>
      <w:r w:rsidR="009117B6" w:rsidRPr="00136363">
        <w:rPr>
          <w:rFonts w:asciiTheme="majorHAnsi" w:hAnsiTheme="majorHAnsi" w:cs="Calibri"/>
        </w:rPr>
        <w:lastRenderedPageBreak/>
        <w:t xml:space="preserve">there was no </w:t>
      </w:r>
      <w:r w:rsidRPr="00136363">
        <w:rPr>
          <w:rFonts w:asciiTheme="majorHAnsi" w:hAnsiTheme="majorHAnsi" w:cs="Calibri"/>
        </w:rPr>
        <w:t xml:space="preserve">significant </w:t>
      </w:r>
      <w:r w:rsidR="009117B6" w:rsidRPr="008A50E2">
        <w:rPr>
          <w:rFonts w:asciiTheme="majorHAnsi" w:hAnsiTheme="majorHAnsi" w:cs="Calibri"/>
        </w:rPr>
        <w:t>difference by arm</w:t>
      </w:r>
      <w:r w:rsidR="00AF59DC" w:rsidRPr="008A50E2">
        <w:rPr>
          <w:rFonts w:asciiTheme="majorHAnsi" w:hAnsiTheme="majorHAnsi" w:cs="Calibri"/>
        </w:rPr>
        <w:t xml:space="preserve"> in </w:t>
      </w:r>
      <w:r w:rsidR="008D54B8" w:rsidRPr="008A50E2">
        <w:rPr>
          <w:rFonts w:asciiTheme="majorHAnsi" w:hAnsiTheme="majorHAnsi" w:cs="Calibri"/>
        </w:rPr>
        <w:t xml:space="preserve">the proportion of </w:t>
      </w:r>
      <w:r w:rsidR="00BC7A7E" w:rsidRPr="0054644A">
        <w:rPr>
          <w:rFonts w:asciiTheme="majorHAnsi" w:hAnsiTheme="majorHAnsi" w:cs="Calibri"/>
        </w:rPr>
        <w:t xml:space="preserve">all </w:t>
      </w:r>
      <w:r w:rsidR="008D54B8" w:rsidRPr="0054644A">
        <w:rPr>
          <w:rFonts w:asciiTheme="majorHAnsi" w:hAnsiTheme="majorHAnsi" w:cs="Calibri"/>
        </w:rPr>
        <w:t xml:space="preserve">FSW with </w:t>
      </w:r>
      <w:r w:rsidR="006A2EAC">
        <w:rPr>
          <w:rFonts w:asciiTheme="majorHAnsi" w:hAnsiTheme="majorHAnsi" w:cs="Calibri"/>
        </w:rPr>
        <w:t>VL</w:t>
      </w:r>
      <w:r w:rsidR="008D54B8" w:rsidRPr="0054644A">
        <w:rPr>
          <w:rFonts w:asciiTheme="majorHAnsi" w:hAnsiTheme="majorHAnsi" w:cs="Calibri"/>
        </w:rPr>
        <w:t>&lt;1000 copies/ml</w:t>
      </w:r>
      <w:r w:rsidR="00AF59DC" w:rsidRPr="0054644A">
        <w:rPr>
          <w:rFonts w:asciiTheme="majorHAnsi" w:hAnsiTheme="majorHAnsi" w:cs="Calibri"/>
        </w:rPr>
        <w:t xml:space="preserve">. The proportion </w:t>
      </w:r>
      <w:r w:rsidR="00BC7A7E" w:rsidRPr="0054644A">
        <w:rPr>
          <w:rFonts w:asciiTheme="majorHAnsi" w:hAnsiTheme="majorHAnsi" w:cs="Calibri"/>
        </w:rPr>
        <w:t xml:space="preserve">of HIV positive FSW </w:t>
      </w:r>
      <w:r w:rsidR="00AF59DC" w:rsidRPr="0054644A">
        <w:rPr>
          <w:rFonts w:asciiTheme="majorHAnsi" w:hAnsiTheme="majorHAnsi" w:cs="Calibri"/>
        </w:rPr>
        <w:t>with VL&lt;100</w:t>
      </w:r>
      <w:r w:rsidR="00AF59DC" w:rsidRPr="009A7E2E">
        <w:rPr>
          <w:rFonts w:asciiTheme="majorHAnsi" w:hAnsiTheme="majorHAnsi" w:cs="Calibri"/>
        </w:rPr>
        <w:t>0copies/ml</w:t>
      </w:r>
      <w:r w:rsidR="008D54B8" w:rsidRPr="009A7E2E">
        <w:rPr>
          <w:rFonts w:asciiTheme="majorHAnsi" w:hAnsiTheme="majorHAnsi" w:cs="Calibri"/>
        </w:rPr>
        <w:t xml:space="preserve"> </w:t>
      </w:r>
      <w:r w:rsidR="00907D37" w:rsidRPr="009A7E2E">
        <w:rPr>
          <w:rFonts w:asciiTheme="majorHAnsi" w:hAnsiTheme="majorHAnsi" w:cs="Calibri"/>
        </w:rPr>
        <w:t xml:space="preserve">rose from </w:t>
      </w:r>
      <w:r w:rsidR="00C86455" w:rsidRPr="009A7E2E">
        <w:rPr>
          <w:rFonts w:asciiTheme="majorHAnsi" w:hAnsiTheme="majorHAnsi" w:cs="Calibri"/>
        </w:rPr>
        <w:t>50</w:t>
      </w:r>
      <w:r w:rsidR="00907D37" w:rsidRPr="009A7E2E">
        <w:rPr>
          <w:rFonts w:asciiTheme="majorHAnsi" w:hAnsiTheme="majorHAnsi" w:cs="Calibri"/>
        </w:rPr>
        <w:t xml:space="preserve">% in 2013 to </w:t>
      </w:r>
      <w:r w:rsidR="008E0636" w:rsidRPr="009A7E2E">
        <w:rPr>
          <w:rFonts w:asciiTheme="majorHAnsi" w:hAnsiTheme="majorHAnsi" w:cs="Calibri"/>
        </w:rPr>
        <w:t xml:space="preserve">68-73% </w:t>
      </w:r>
      <w:r w:rsidR="00907D37" w:rsidRPr="009A7E2E">
        <w:rPr>
          <w:rFonts w:asciiTheme="majorHAnsi" w:hAnsiTheme="majorHAnsi" w:cs="Calibri"/>
        </w:rPr>
        <w:t xml:space="preserve">in 2016, suggesting that increasing </w:t>
      </w:r>
      <w:r w:rsidR="00C94EDE" w:rsidRPr="009A7E2E">
        <w:rPr>
          <w:rFonts w:asciiTheme="majorHAnsi" w:hAnsiTheme="majorHAnsi" w:cs="Calibri"/>
        </w:rPr>
        <w:t xml:space="preserve">FSW </w:t>
      </w:r>
      <w:r w:rsidR="00907D37" w:rsidRPr="009A7E2E">
        <w:rPr>
          <w:rFonts w:asciiTheme="majorHAnsi" w:hAnsiTheme="majorHAnsi" w:cs="Calibri"/>
        </w:rPr>
        <w:t xml:space="preserve">programme coverage and intensity </w:t>
      </w:r>
      <w:r w:rsidRPr="009A7E2E">
        <w:rPr>
          <w:rFonts w:asciiTheme="majorHAnsi" w:hAnsiTheme="majorHAnsi" w:cs="Calibri"/>
        </w:rPr>
        <w:t>in the context of a well</w:t>
      </w:r>
      <w:r w:rsidR="00071DA9" w:rsidRPr="009A7E2E">
        <w:rPr>
          <w:rFonts w:asciiTheme="majorHAnsi" w:hAnsiTheme="majorHAnsi" w:cs="Calibri"/>
        </w:rPr>
        <w:t>-</w:t>
      </w:r>
      <w:r w:rsidRPr="009A7E2E">
        <w:rPr>
          <w:rFonts w:asciiTheme="majorHAnsi" w:hAnsiTheme="majorHAnsi" w:cs="Calibri"/>
        </w:rPr>
        <w:t xml:space="preserve">functioning national ART programme </w:t>
      </w:r>
      <w:r w:rsidR="00907D37" w:rsidRPr="009A7E2E">
        <w:rPr>
          <w:rFonts w:asciiTheme="majorHAnsi" w:hAnsiTheme="majorHAnsi" w:cs="Calibri"/>
        </w:rPr>
        <w:t xml:space="preserve">can have a substantial impact on the proportion of </w:t>
      </w:r>
      <w:r w:rsidR="000B5602" w:rsidRPr="009A7E2E">
        <w:rPr>
          <w:rFonts w:asciiTheme="majorHAnsi" w:hAnsiTheme="majorHAnsi" w:cs="Calibri"/>
        </w:rPr>
        <w:t>FSW</w:t>
      </w:r>
      <w:r w:rsidR="00907D37" w:rsidRPr="009A7E2E">
        <w:rPr>
          <w:rFonts w:asciiTheme="majorHAnsi" w:hAnsiTheme="majorHAnsi" w:cs="Calibri"/>
        </w:rPr>
        <w:t xml:space="preserve"> with infectious HIV. Of note, the rate of virological suppression at endline in the SAPPH-IRe trial  compares favourably </w:t>
      </w:r>
      <w:r w:rsidR="008E0636" w:rsidRPr="009A7E2E">
        <w:rPr>
          <w:rFonts w:asciiTheme="majorHAnsi" w:hAnsiTheme="majorHAnsi" w:cs="Calibri"/>
        </w:rPr>
        <w:t xml:space="preserve">with </w:t>
      </w:r>
      <w:r w:rsidR="00907D37" w:rsidRPr="009A7E2E">
        <w:rPr>
          <w:rFonts w:asciiTheme="majorHAnsi" w:hAnsiTheme="majorHAnsi" w:cs="Calibri"/>
        </w:rPr>
        <w:t xml:space="preserve">data from </w:t>
      </w:r>
      <w:r w:rsidR="00C94EDE" w:rsidRPr="009A7E2E">
        <w:rPr>
          <w:rFonts w:asciiTheme="majorHAnsi" w:hAnsiTheme="majorHAnsi" w:cs="Calibri"/>
        </w:rPr>
        <w:t xml:space="preserve">ZIMPHIA </w:t>
      </w:r>
      <w:r w:rsidR="00907D37" w:rsidRPr="009A7E2E">
        <w:rPr>
          <w:rFonts w:asciiTheme="majorHAnsi" w:hAnsiTheme="majorHAnsi" w:cs="Calibri"/>
        </w:rPr>
        <w:t xml:space="preserve">which found that </w:t>
      </w:r>
      <w:r w:rsidR="008E0636" w:rsidRPr="009A7E2E">
        <w:rPr>
          <w:rFonts w:asciiTheme="majorHAnsi" w:hAnsiTheme="majorHAnsi" w:cs="Calibri"/>
        </w:rPr>
        <w:t xml:space="preserve">65% of </w:t>
      </w:r>
      <w:r w:rsidR="00C94EDE" w:rsidRPr="009A7E2E">
        <w:rPr>
          <w:rFonts w:asciiTheme="majorHAnsi" w:hAnsiTheme="majorHAnsi" w:cs="Calibri"/>
        </w:rPr>
        <w:t xml:space="preserve">all </w:t>
      </w:r>
      <w:r w:rsidR="008E0636" w:rsidRPr="009A7E2E">
        <w:rPr>
          <w:rFonts w:asciiTheme="majorHAnsi" w:hAnsiTheme="majorHAnsi" w:cs="Calibri"/>
        </w:rPr>
        <w:t xml:space="preserve">HIV positive women </w:t>
      </w:r>
      <w:r w:rsidR="00907D37" w:rsidRPr="009A7E2E">
        <w:rPr>
          <w:rFonts w:asciiTheme="majorHAnsi" w:hAnsiTheme="majorHAnsi" w:cs="Calibri"/>
        </w:rPr>
        <w:t>were virologically suppressed</w:t>
      </w:r>
      <w:r w:rsidR="000A27DF" w:rsidRPr="009A7E2E">
        <w:rPr>
          <w:rFonts w:asciiTheme="majorHAnsi" w:hAnsiTheme="majorHAnsi" w:cs="Calibri"/>
        </w:rPr>
        <w:fldChar w:fldCharType="begin"/>
      </w:r>
      <w:r w:rsidR="003D7F98">
        <w:rPr>
          <w:rFonts w:asciiTheme="majorHAnsi" w:hAnsiTheme="majorHAnsi" w:cs="Calibri"/>
        </w:rPr>
        <w:instrText xml:space="preserve"> ADDIN EN.CITE &lt;EndNote&gt;&lt;Cite&gt;&lt;Author&gt;Care&lt;/Author&gt;&lt;Year&gt;July 2017&lt;/Year&gt;&lt;RecNum&gt;2593&lt;/RecNum&gt;&lt;DisplayText&gt;[35]&lt;/DisplayText&gt;&lt;record&gt;&lt;rec-number&gt;2593&lt;/rec-number&gt;&lt;foreign-keys&gt;&lt;key app="EN" db-id="d5vzssd9bzzp26eswtr50z29st0ttaerppaf" timestamp="1534761367"&gt;2593&lt;/key&gt;&lt;/foreign-keys&gt;&lt;ref-type name="Report"&gt;27&lt;/ref-type&gt;&lt;contributors&gt;&lt;authors&gt;&lt;author&gt;Ministry of Health and Child Care,&lt;/author&gt;&lt;/authors&gt;&lt;/contributors&gt;&lt;titles&gt;&lt;title&gt; Zimbabwe Population-Based HIV Impact Assessment (ZIMPHIA) 2015-16: First Report. &lt;/title&gt;&lt;/titles&gt;&lt;dates&gt;&lt;year&gt;July 2017&lt;/year&gt;&lt;/dates&gt;&lt;pub-location&gt;Harare, Zimbabwe&lt;/pub-location&gt;&lt;publisher&gt;Ministry of Health and Child Care  &lt;/publisher&gt;&lt;urls&gt;&lt;/urls&gt;&lt;/record&gt;&lt;/Cite&gt;&lt;/EndNote&gt;</w:instrText>
      </w:r>
      <w:r w:rsidR="000A27DF" w:rsidRPr="003D7F98">
        <w:rPr>
          <w:rFonts w:asciiTheme="majorHAnsi" w:hAnsiTheme="majorHAnsi" w:cs="Calibri"/>
        </w:rPr>
        <w:fldChar w:fldCharType="separate"/>
      </w:r>
      <w:r w:rsidR="003D7F98">
        <w:rPr>
          <w:rFonts w:asciiTheme="majorHAnsi" w:hAnsiTheme="majorHAnsi" w:cs="Calibri"/>
          <w:noProof/>
        </w:rPr>
        <w:t>[35]</w:t>
      </w:r>
      <w:r w:rsidR="000A27DF" w:rsidRPr="009A7E2E">
        <w:rPr>
          <w:rFonts w:asciiTheme="majorHAnsi" w:hAnsiTheme="majorHAnsi" w:cs="Calibri"/>
        </w:rPr>
        <w:fldChar w:fldCharType="end"/>
      </w:r>
      <w:r w:rsidR="00907D37" w:rsidRPr="009A7E2E">
        <w:rPr>
          <w:rFonts w:asciiTheme="majorHAnsi" w:hAnsiTheme="majorHAnsi" w:cs="Calibri"/>
        </w:rPr>
        <w:t xml:space="preserve">. </w:t>
      </w:r>
    </w:p>
    <w:p w14:paraId="2BB91760" w14:textId="6D064568" w:rsidR="00EB24EA" w:rsidRPr="009A7E2E" w:rsidRDefault="00DE171B" w:rsidP="00F63FAA">
      <w:pPr>
        <w:spacing w:line="360" w:lineRule="auto"/>
        <w:jc w:val="both"/>
        <w:rPr>
          <w:rFonts w:asciiTheme="majorHAnsi" w:hAnsiTheme="majorHAnsi" w:cs="Calibri"/>
        </w:rPr>
      </w:pPr>
      <w:r w:rsidRPr="00C33159">
        <w:rPr>
          <w:rFonts w:cs="Calibri"/>
        </w:rPr>
        <w:t xml:space="preserve">Community empowerment of </w:t>
      </w:r>
      <w:r w:rsidR="006A2EAC">
        <w:rPr>
          <w:rFonts w:cs="Calibri"/>
        </w:rPr>
        <w:t>FSW</w:t>
      </w:r>
      <w:r w:rsidRPr="00C33159">
        <w:rPr>
          <w:rFonts w:cs="Calibri"/>
        </w:rPr>
        <w:t xml:space="preserve"> is a critical component of effective programming and has been UNAIDS best practice for well over a decade.</w:t>
      </w:r>
      <w:r w:rsidRPr="009A7E2E">
        <w:rPr>
          <w:rFonts w:cs="Calibri"/>
        </w:rPr>
        <w:fldChar w:fldCharType="begin">
          <w:fldData xml:space="preserve">PEVuZE5vdGU+PENpdGU+PEF1dGhvcj5LZXJyaWdhbjwvQXV0aG9yPjxZZWFyPjIwMTU8L1llYXI+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</w:fldData>
        </w:fldChar>
      </w:r>
      <w:r w:rsidR="003D7F98">
        <w:rPr>
          <w:rFonts w:cs="Calibri"/>
        </w:rPr>
        <w:instrText xml:space="preserve"> ADDIN EN.CITE </w:instrText>
      </w:r>
      <w:r w:rsidR="003D7F98">
        <w:rPr>
          <w:rFonts w:cs="Calibri"/>
        </w:rPr>
        <w:fldChar w:fldCharType="begin">
          <w:fldData xml:space="preserve">PEVuZE5vdGU+PENpdGU+PEF1dGhvcj5LZXJyaWdhbjwvQXV0aG9yPjxZZWFyPjIwMTU8L1llYXI+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</w:fldData>
        </w:fldChar>
      </w:r>
      <w:r w:rsidR="003D7F98">
        <w:rPr>
          <w:rFonts w:cs="Calibri"/>
        </w:rPr>
        <w:instrText xml:space="preserve"> ADDIN EN.CITE.DATA </w:instrText>
      </w:r>
      <w:r w:rsidR="003D7F98">
        <w:rPr>
          <w:rFonts w:cs="Calibri"/>
        </w:rPr>
      </w:r>
      <w:r w:rsidR="003D7F98">
        <w:rPr>
          <w:rFonts w:cs="Calibri"/>
        </w:rPr>
        <w:fldChar w:fldCharType="end"/>
      </w:r>
      <w:r w:rsidRPr="003D7F98">
        <w:rPr>
          <w:rFonts w:cs="Calibri"/>
        </w:rPr>
        <w:fldChar w:fldCharType="separate"/>
      </w:r>
      <w:r w:rsidR="003D7F98">
        <w:rPr>
          <w:rFonts w:cs="Calibri"/>
          <w:noProof/>
        </w:rPr>
        <w:t>[36]</w:t>
      </w:r>
      <w:r w:rsidRPr="009A7E2E">
        <w:rPr>
          <w:rFonts w:cs="Calibri"/>
        </w:rPr>
        <w:fldChar w:fldCharType="end"/>
      </w:r>
      <w:r w:rsidRPr="009A7E2E">
        <w:rPr>
          <w:rFonts w:cs="Calibri"/>
        </w:rPr>
        <w:t xml:space="preserve"> </w:t>
      </w:r>
      <w:r w:rsidR="007813C6" w:rsidRPr="009A7E2E">
        <w:rPr>
          <w:rFonts w:cs="Calibri"/>
        </w:rPr>
        <w:t>Optimising programm</w:t>
      </w:r>
      <w:r w:rsidRPr="009A7E2E">
        <w:rPr>
          <w:rFonts w:cs="Calibri"/>
        </w:rPr>
        <w:t xml:space="preserve">e impact </w:t>
      </w:r>
      <w:r w:rsidR="007813C6" w:rsidRPr="00C33159">
        <w:rPr>
          <w:rFonts w:cs="Calibri"/>
        </w:rPr>
        <w:t>require</w:t>
      </w:r>
      <w:r w:rsidRPr="00C33159">
        <w:rPr>
          <w:rFonts w:cs="Calibri"/>
        </w:rPr>
        <w:t>s</w:t>
      </w:r>
      <w:r w:rsidR="007813C6" w:rsidRPr="00C33159">
        <w:rPr>
          <w:rFonts w:cs="Calibri"/>
        </w:rPr>
        <w:t xml:space="preserve"> that </w:t>
      </w:r>
      <w:r w:rsidR="00EE7512" w:rsidRPr="00C33159">
        <w:rPr>
          <w:rFonts w:cs="Calibri"/>
        </w:rPr>
        <w:t xml:space="preserve">empowered </w:t>
      </w:r>
      <w:r w:rsidR="006A2EAC">
        <w:rPr>
          <w:rFonts w:cs="Calibri"/>
        </w:rPr>
        <w:t>FSW</w:t>
      </w:r>
      <w:r w:rsidR="007813C6" w:rsidRPr="00C33159">
        <w:rPr>
          <w:rFonts w:cs="Calibri"/>
        </w:rPr>
        <w:t xml:space="preserve"> </w:t>
      </w:r>
      <w:r w:rsidRPr="00C33159">
        <w:rPr>
          <w:rFonts w:cs="Calibri"/>
        </w:rPr>
        <w:t xml:space="preserve">know about and </w:t>
      </w:r>
      <w:r w:rsidR="00EE7512" w:rsidRPr="00C33159">
        <w:rPr>
          <w:rFonts w:cs="Calibri"/>
        </w:rPr>
        <w:t xml:space="preserve">are </w:t>
      </w:r>
      <w:r w:rsidR="007813C6" w:rsidRPr="00C33159">
        <w:rPr>
          <w:rFonts w:cs="Calibri"/>
        </w:rPr>
        <w:t>motivated t</w:t>
      </w:r>
      <w:r w:rsidR="00EE7512" w:rsidRPr="00C33159">
        <w:rPr>
          <w:rFonts w:cs="Calibri"/>
        </w:rPr>
        <w:t>o</w:t>
      </w:r>
      <w:r w:rsidR="007813C6" w:rsidRPr="00C33159">
        <w:rPr>
          <w:rFonts w:cs="Calibri"/>
        </w:rPr>
        <w:t xml:space="preserve"> use services, that there </w:t>
      </w:r>
      <w:r w:rsidR="00EE7512" w:rsidRPr="00136363">
        <w:rPr>
          <w:rFonts w:cs="Calibri"/>
        </w:rPr>
        <w:t xml:space="preserve">are acceptable, accessible </w:t>
      </w:r>
      <w:r w:rsidR="007813C6" w:rsidRPr="00136363">
        <w:rPr>
          <w:rFonts w:cs="Calibri"/>
        </w:rPr>
        <w:t>comprehensive service</w:t>
      </w:r>
      <w:r w:rsidR="00EE7512" w:rsidRPr="00136363">
        <w:rPr>
          <w:rFonts w:cs="Calibri"/>
        </w:rPr>
        <w:t>s</w:t>
      </w:r>
      <w:r w:rsidR="007813C6" w:rsidRPr="00136363">
        <w:rPr>
          <w:rFonts w:cs="Calibri"/>
        </w:rPr>
        <w:t xml:space="preserve"> in place and </w:t>
      </w:r>
      <w:r w:rsidR="00EE7512" w:rsidRPr="00136363">
        <w:rPr>
          <w:rFonts w:cs="Calibri"/>
        </w:rPr>
        <w:t xml:space="preserve">FSW accessing these services </w:t>
      </w:r>
      <w:r w:rsidRPr="008A50E2">
        <w:rPr>
          <w:rFonts w:cs="Calibri"/>
        </w:rPr>
        <w:t>are supported to fully engage with them.</w:t>
      </w:r>
      <w:r w:rsidRPr="009A7E2E">
        <w:rPr>
          <w:rFonts w:cs="Calibri"/>
        </w:rPr>
        <w:fldChar w:fldCharType="begin">
          <w:fldData xml:space="preserve">PEVuZE5vdGU+PENpdGU+PEF1dGhvcj5IYXJncmVhdmVzPC9BdXRob3I+PFllYXI+MjAxNjwvWWVh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</w:fldData>
        </w:fldChar>
      </w:r>
      <w:r w:rsidR="003D7F98">
        <w:rPr>
          <w:rFonts w:cs="Calibri"/>
        </w:rPr>
        <w:instrText xml:space="preserve"> ADDIN EN.CITE </w:instrText>
      </w:r>
      <w:r w:rsidR="003D7F98">
        <w:rPr>
          <w:rFonts w:cs="Calibri"/>
        </w:rPr>
        <w:fldChar w:fldCharType="begin">
          <w:fldData xml:space="preserve">PEVuZE5vdGU+PENpdGU+PEF1dGhvcj5IYXJncmVhdmVzPC9BdXRob3I+PFllYXI+MjAxNjwvWWVh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</w:fldData>
        </w:fldChar>
      </w:r>
      <w:r w:rsidR="003D7F98">
        <w:rPr>
          <w:rFonts w:cs="Calibri"/>
        </w:rPr>
        <w:instrText xml:space="preserve"> ADDIN EN.CITE.DATA </w:instrText>
      </w:r>
      <w:r w:rsidR="003D7F98">
        <w:rPr>
          <w:rFonts w:cs="Calibri"/>
        </w:rPr>
      </w:r>
      <w:r w:rsidR="003D7F98">
        <w:rPr>
          <w:rFonts w:cs="Calibri"/>
        </w:rPr>
        <w:fldChar w:fldCharType="end"/>
      </w:r>
      <w:r w:rsidRPr="003D7F98">
        <w:rPr>
          <w:rFonts w:cs="Calibri"/>
        </w:rPr>
        <w:fldChar w:fldCharType="separate"/>
      </w:r>
      <w:r w:rsidR="003D7F98">
        <w:rPr>
          <w:rFonts w:cs="Calibri"/>
          <w:noProof/>
        </w:rPr>
        <w:t>[12]</w:t>
      </w:r>
      <w:r w:rsidRPr="009A7E2E">
        <w:rPr>
          <w:rFonts w:cs="Calibri"/>
        </w:rPr>
        <w:fldChar w:fldCharType="end"/>
      </w:r>
      <w:r w:rsidRPr="009A7E2E">
        <w:rPr>
          <w:rFonts w:cs="Calibri"/>
        </w:rPr>
        <w:t xml:space="preserve"> </w:t>
      </w:r>
      <w:r w:rsidR="0071114B" w:rsidRPr="009A7E2E">
        <w:rPr>
          <w:rFonts w:cs="Calibri"/>
        </w:rPr>
        <w:t xml:space="preserve">We can consider the extent of programme activity in the context of an estimate of the size of the </w:t>
      </w:r>
      <w:r w:rsidR="006A2EAC">
        <w:rPr>
          <w:rFonts w:cs="Calibri"/>
        </w:rPr>
        <w:t>FSW</w:t>
      </w:r>
      <w:r w:rsidR="0071114B" w:rsidRPr="009A7E2E">
        <w:rPr>
          <w:rFonts w:cs="Calibri"/>
        </w:rPr>
        <w:t xml:space="preserve"> populati</w:t>
      </w:r>
      <w:r w:rsidR="0071114B" w:rsidRPr="00C33159">
        <w:rPr>
          <w:rFonts w:cs="Calibri"/>
        </w:rPr>
        <w:t>on in Zimbabwe. In a separate study, we have combined size estimation data from 20 sites and extrapolated from programme data in a further 16</w:t>
      </w:r>
      <w:r w:rsidR="0071114B" w:rsidRPr="00C33159">
        <w:rPr>
          <w:rFonts w:cs="Calibri"/>
          <w:b/>
        </w:rPr>
        <w:t xml:space="preserve">, </w:t>
      </w:r>
      <w:r w:rsidR="0071114B" w:rsidRPr="00C33159">
        <w:rPr>
          <w:rFonts w:cs="Calibri"/>
        </w:rPr>
        <w:t xml:space="preserve">to </w:t>
      </w:r>
      <w:r w:rsidR="0071114B" w:rsidRPr="00C33159">
        <w:rPr>
          <w:rFonts w:asciiTheme="majorHAnsi" w:hAnsiTheme="majorHAnsi" w:cs="Calibri"/>
        </w:rPr>
        <w:t xml:space="preserve">estimate that there are </w:t>
      </w:r>
      <w:r w:rsidR="00E61103" w:rsidRPr="00C33159">
        <w:rPr>
          <w:rFonts w:asciiTheme="majorHAnsi" w:hAnsiTheme="majorHAnsi" w:cs="Calibri"/>
        </w:rPr>
        <w:t>40</w:t>
      </w:r>
      <w:r w:rsidR="0071114B" w:rsidRPr="00136363">
        <w:rPr>
          <w:rFonts w:asciiTheme="majorHAnsi" w:hAnsiTheme="majorHAnsi" w:cs="Calibri"/>
        </w:rPr>
        <w:t xml:space="preserve">,000 </w:t>
      </w:r>
      <w:r w:rsidR="00F07B0B" w:rsidRPr="00136363">
        <w:rPr>
          <w:rFonts w:asciiTheme="majorHAnsi" w:hAnsiTheme="majorHAnsi" w:cs="Calibri"/>
        </w:rPr>
        <w:t>(</w:t>
      </w:r>
      <w:r w:rsidR="00F07B0B" w:rsidRPr="00136363">
        <w:t xml:space="preserve">plausibility bounds 28,000-59,000) </w:t>
      </w:r>
      <w:r w:rsidR="0071114B" w:rsidRPr="00136363">
        <w:rPr>
          <w:rFonts w:asciiTheme="majorHAnsi" w:hAnsiTheme="majorHAnsi" w:cs="Calibri"/>
        </w:rPr>
        <w:t xml:space="preserve">women working as sex workers in Zimbabwe (1.23% </w:t>
      </w:r>
      <w:r w:rsidR="00F07B0B" w:rsidRPr="00136363">
        <w:rPr>
          <w:rFonts w:asciiTheme="majorHAnsi" w:hAnsiTheme="majorHAnsi" w:cs="Calibri"/>
        </w:rPr>
        <w:t xml:space="preserve">(plausibility bounds </w:t>
      </w:r>
      <w:r w:rsidR="00F07B0B" w:rsidRPr="00136363">
        <w:t xml:space="preserve"> 0.86-1.79%</w:t>
      </w:r>
      <w:r w:rsidR="00F07B0B" w:rsidRPr="00136363">
        <w:rPr>
          <w:rFonts w:asciiTheme="majorHAnsi" w:hAnsiTheme="majorHAnsi" w:cs="Calibri"/>
        </w:rPr>
        <w:t xml:space="preserve">) </w:t>
      </w:r>
      <w:r w:rsidR="0071114B" w:rsidRPr="008A50E2">
        <w:rPr>
          <w:rFonts w:asciiTheme="majorHAnsi" w:hAnsiTheme="majorHAnsi" w:cs="Calibri"/>
        </w:rPr>
        <w:t>of adult female population</w:t>
      </w:r>
      <w:r w:rsidR="00374939" w:rsidRPr="008A50E2">
        <w:rPr>
          <w:rFonts w:asciiTheme="majorHAnsi" w:hAnsiTheme="majorHAnsi" w:cs="Calibri"/>
        </w:rPr>
        <w:t xml:space="preserve"> (unpublished data Fearon et al)</w:t>
      </w:r>
      <w:r w:rsidR="0071114B" w:rsidRPr="008A50E2">
        <w:rPr>
          <w:rFonts w:asciiTheme="majorHAnsi" w:hAnsiTheme="majorHAnsi" w:cs="Calibri"/>
        </w:rPr>
        <w:t xml:space="preserve"> with around 20,000 (</w:t>
      </w:r>
      <w:r w:rsidR="00625033" w:rsidRPr="008A50E2">
        <w:rPr>
          <w:rFonts w:asciiTheme="majorHAnsi" w:hAnsiTheme="majorHAnsi" w:cs="Calibri"/>
        </w:rPr>
        <w:t>50</w:t>
      </w:r>
      <w:r w:rsidR="0071114B" w:rsidRPr="008A50E2">
        <w:rPr>
          <w:rFonts w:asciiTheme="majorHAnsi" w:hAnsiTheme="majorHAnsi" w:cs="Calibri"/>
        </w:rPr>
        <w:t>%) in Harare and Bulawayo. In 2017</w:t>
      </w:r>
      <w:r w:rsidR="0071114B" w:rsidRPr="0054644A">
        <w:rPr>
          <w:rFonts w:asciiTheme="majorHAnsi" w:hAnsiTheme="majorHAnsi" w:cs="Calibri"/>
        </w:rPr>
        <w:t xml:space="preserve">, over 24,000 FSW engaged with the national programme, </w:t>
      </w:r>
      <w:r w:rsidR="00625033" w:rsidRPr="0054644A">
        <w:rPr>
          <w:rFonts w:asciiTheme="majorHAnsi" w:hAnsiTheme="majorHAnsi" w:cs="Calibri"/>
        </w:rPr>
        <w:t>60</w:t>
      </w:r>
      <w:r w:rsidR="0071114B" w:rsidRPr="0054644A">
        <w:rPr>
          <w:rFonts w:asciiTheme="majorHAnsi" w:hAnsiTheme="majorHAnsi" w:cs="Calibri"/>
        </w:rPr>
        <w:t xml:space="preserve">% of the </w:t>
      </w:r>
      <w:r w:rsidR="00EB24EA" w:rsidRPr="009A7E2E">
        <w:rPr>
          <w:rFonts w:asciiTheme="majorHAnsi" w:hAnsiTheme="majorHAnsi" w:cs="Calibri"/>
        </w:rPr>
        <w:t>estimated</w:t>
      </w:r>
      <w:r w:rsidR="0071114B" w:rsidRPr="009A7E2E">
        <w:rPr>
          <w:rFonts w:asciiTheme="majorHAnsi" w:hAnsiTheme="majorHAnsi" w:cs="Calibri"/>
        </w:rPr>
        <w:t xml:space="preserve"> sex-work population; 8,677 were in Harare and Bulawayo, which is 43% of the estimated populations in those cities. </w:t>
      </w:r>
    </w:p>
    <w:p w14:paraId="6500CE59" w14:textId="1B6ADCA4" w:rsidR="00EB24EA" w:rsidRPr="008A50E2" w:rsidRDefault="00EA13CB" w:rsidP="00F63FAA">
      <w:pPr>
        <w:spacing w:line="360" w:lineRule="auto"/>
        <w:jc w:val="both"/>
        <w:rPr>
          <w:rFonts w:asciiTheme="majorHAnsi" w:hAnsiTheme="majorHAnsi" w:cs="Calibri"/>
        </w:rPr>
      </w:pPr>
      <w:r w:rsidRPr="009A7E2E">
        <w:rPr>
          <w:rFonts w:asciiTheme="majorHAnsi" w:hAnsiTheme="majorHAnsi" w:cs="Calibri"/>
        </w:rPr>
        <w:t>A</w:t>
      </w:r>
      <w:r w:rsidR="00BF4231" w:rsidRPr="009A7E2E">
        <w:rPr>
          <w:rFonts w:asciiTheme="majorHAnsi" w:hAnsiTheme="majorHAnsi" w:cs="Calibri"/>
        </w:rPr>
        <w:t>lthough attendees</w:t>
      </w:r>
      <w:r w:rsidR="00BF4231" w:rsidRPr="009A7E2E">
        <w:rPr>
          <w:rFonts w:asciiTheme="majorHAnsi" w:hAnsiTheme="majorHAnsi" w:cs="Calibri" w:hint="cs"/>
        </w:rPr>
        <w:t>’</w:t>
      </w:r>
      <w:r w:rsidR="00BF4231" w:rsidRPr="009A7E2E">
        <w:rPr>
          <w:rFonts w:asciiTheme="majorHAnsi" w:hAnsiTheme="majorHAnsi" w:cs="Calibri"/>
        </w:rPr>
        <w:t xml:space="preserve"> mean number of </w:t>
      </w:r>
      <w:r w:rsidR="00EB24EA" w:rsidRPr="009A7E2E">
        <w:rPr>
          <w:rFonts w:asciiTheme="majorHAnsi" w:hAnsiTheme="majorHAnsi" w:cs="Calibri"/>
        </w:rPr>
        <w:t>clinical</w:t>
      </w:r>
      <w:r w:rsidR="00BF4231" w:rsidRPr="009A7E2E">
        <w:rPr>
          <w:rFonts w:asciiTheme="majorHAnsi" w:hAnsiTheme="majorHAnsi" w:cs="Calibri"/>
        </w:rPr>
        <w:t xml:space="preserve"> contacts </w:t>
      </w:r>
      <w:r w:rsidR="00805958" w:rsidRPr="009A7E2E">
        <w:rPr>
          <w:rFonts w:asciiTheme="majorHAnsi" w:hAnsiTheme="majorHAnsi" w:cs="Calibri"/>
        </w:rPr>
        <w:t xml:space="preserve">with the programme has </w:t>
      </w:r>
      <w:r w:rsidR="00BF4231" w:rsidRPr="009A7E2E">
        <w:rPr>
          <w:rFonts w:asciiTheme="majorHAnsi" w:hAnsiTheme="majorHAnsi" w:cs="Calibri"/>
        </w:rPr>
        <w:t xml:space="preserve">increased to </w:t>
      </w:r>
      <w:r w:rsidR="00EB24EA" w:rsidRPr="009A7E2E">
        <w:rPr>
          <w:rFonts w:asciiTheme="majorHAnsi" w:hAnsiTheme="majorHAnsi" w:cs="Calibri"/>
        </w:rPr>
        <w:t>three</w:t>
      </w:r>
      <w:r w:rsidR="00BF4231" w:rsidRPr="009A7E2E">
        <w:rPr>
          <w:rFonts w:asciiTheme="majorHAnsi" w:hAnsiTheme="majorHAnsi" w:cs="Calibri"/>
        </w:rPr>
        <w:t>, it falls short of quarterly visits recommended by WHO</w:t>
      </w:r>
      <w:r w:rsidR="00BF4231" w:rsidRPr="009A7E2E">
        <w:rPr>
          <w:rFonts w:asciiTheme="majorHAnsi" w:hAnsiTheme="majorHAnsi" w:cs="Calibri"/>
        </w:rPr>
        <w:fldChar w:fldCharType="begin"/>
      </w:r>
      <w:r w:rsidR="003D7F98">
        <w:rPr>
          <w:rFonts w:asciiTheme="majorHAnsi" w:hAnsiTheme="majorHAnsi" w:cs="Calibri"/>
        </w:rPr>
        <w:instrText xml:space="preserve"> ADDIN EN.CITE &lt;EndNote&gt;&lt;Cite&gt;&lt;Author&gt;World Health Organisation&lt;/Author&gt;&lt;Year&gt;2014&lt;/Year&gt;&lt;RecNum&gt;2155&lt;/RecNum&gt;&lt;DisplayText&gt;[37]&lt;/DisplayText&gt;&lt;record&gt;&lt;rec-number&gt;2155&lt;/rec-number&gt;&lt;foreign-keys&gt;&lt;key app="EN" db-id="d5vzssd9bzzp26eswtr50z29st0ttaerppaf" timestamp="1456324894"&gt;2155&lt;/key&gt;&lt;/foreign-keys&gt;&lt;ref-type name="Report"&gt;27&lt;/ref-type&gt;&lt;contributors&gt;&lt;authors&gt;&lt;author&gt;World Health Organisation,&lt;/author&gt;&lt;/authors&gt;&lt;/contributors&gt;&lt;titles&gt;&lt;title&gt;Consolidated guidelines on HIV prevention, diagnosis, treatment and care for key populations.&lt;/title&gt;&lt;/titles&gt;&lt;dates&gt;&lt;year&gt;2014&lt;/year&gt;&lt;/dates&gt;&lt;pub-location&gt;Geneva&lt;/pub-location&gt;&lt;publisher&gt;World Health Organisation&lt;/publisher&gt;&lt;urls&gt;&lt;/urls&gt;&lt;/record&gt;&lt;/Cite&gt;&lt;/EndNote&gt;</w:instrText>
      </w:r>
      <w:r w:rsidR="00BF4231" w:rsidRPr="003D7F98">
        <w:rPr>
          <w:rFonts w:asciiTheme="majorHAnsi" w:hAnsiTheme="majorHAnsi" w:cs="Calibri"/>
        </w:rPr>
        <w:fldChar w:fldCharType="separate"/>
      </w:r>
      <w:r w:rsidR="003D7F98">
        <w:rPr>
          <w:rFonts w:asciiTheme="majorHAnsi" w:hAnsiTheme="majorHAnsi" w:cs="Calibri"/>
          <w:noProof/>
        </w:rPr>
        <w:t>[37]</w:t>
      </w:r>
      <w:r w:rsidR="00BF4231" w:rsidRPr="009A7E2E">
        <w:rPr>
          <w:rFonts w:asciiTheme="majorHAnsi" w:hAnsiTheme="majorHAnsi" w:cs="Calibri"/>
        </w:rPr>
        <w:fldChar w:fldCharType="end"/>
      </w:r>
      <w:r w:rsidR="00BF4231" w:rsidRPr="009A7E2E">
        <w:rPr>
          <w:rFonts w:asciiTheme="majorHAnsi" w:hAnsiTheme="majorHAnsi" w:cs="Calibri"/>
        </w:rPr>
        <w:t xml:space="preserve">. </w:t>
      </w:r>
      <w:r w:rsidR="00F63FAA" w:rsidRPr="009A7E2E">
        <w:rPr>
          <w:rFonts w:asciiTheme="majorHAnsi" w:hAnsiTheme="majorHAnsi" w:cs="Calibri"/>
        </w:rPr>
        <w:t>I</w:t>
      </w:r>
      <w:r w:rsidR="00C24766" w:rsidRPr="009A7E2E">
        <w:rPr>
          <w:rFonts w:asciiTheme="majorHAnsi" w:hAnsiTheme="majorHAnsi" w:cs="Calibri"/>
        </w:rPr>
        <w:t>f the ‘optimal ratio’ of peer educ</w:t>
      </w:r>
      <w:r w:rsidR="00C24766" w:rsidRPr="00C33159">
        <w:rPr>
          <w:rFonts w:asciiTheme="majorHAnsi" w:hAnsiTheme="majorHAnsi" w:cs="Calibri"/>
        </w:rPr>
        <w:t>ator to FSW is 1:50</w:t>
      </w:r>
      <w:r w:rsidR="00511A2C" w:rsidRPr="00C33159">
        <w:rPr>
          <w:rFonts w:asciiTheme="majorHAnsi" w:hAnsiTheme="majorHAnsi" w:cs="Calibri"/>
        </w:rPr>
        <w:t xml:space="preserve"> to provide sufficient community support for service engagement </w:t>
      </w:r>
      <w:r w:rsidR="00483A83" w:rsidRPr="009A7E2E">
        <w:rPr>
          <w:rFonts w:asciiTheme="majorHAnsi" w:hAnsiTheme="majorHAnsi" w:cs="Calibri"/>
        </w:rPr>
        <w:fldChar w:fldCharType="begin"/>
      </w:r>
      <w:r w:rsidR="003D7F98">
        <w:rPr>
          <w:rFonts w:asciiTheme="majorHAnsi" w:hAnsiTheme="majorHAnsi" w:cs="Calibri"/>
        </w:rPr>
        <w:instrText xml:space="preserve"> ADDIN EN.CITE &lt;EndNote&gt;&lt;Cite&gt;&lt;Author&gt;Foundation&lt;/Author&gt;&lt;Year&gt;2013&lt;/Year&gt;&lt;RecNum&gt;2620&lt;/RecNum&gt;&lt;DisplayText&gt;[38]&lt;/DisplayText&gt;&lt;record&gt;&lt;rec-number&gt;2620&lt;/rec-number&gt;&lt;foreign-keys&gt;&lt;key app="EN" db-id="d5vzssd9bzzp26eswtr50z29st0ttaerppaf" timestamp="1552930804"&gt;2620&lt;/key&gt;&lt;/foreign-keys&gt;&lt;ref-type name="Report"&gt;27&lt;/ref-type&gt;&lt;contributors&gt;&lt;authors&gt;&lt;author&gt;Bill &amp;amp; Melinda Gates Foundation&lt;/author&gt;&lt;/authors&gt;&lt;/contributors&gt;&lt;titles&gt;&lt;title&gt;Micro-Planning in Peer Led Outreach Programs</w:instrText>
      </w:r>
      <w:r w:rsidR="003D7F98">
        <w:rPr>
          <w:rFonts w:asciiTheme="majorHAnsi" w:hAnsiTheme="majorHAnsi" w:cs="Calibri" w:hint="cs"/>
        </w:rPr>
        <w:instrText>—</w:instrText>
      </w:r>
      <w:r w:rsidR="003D7F98">
        <w:rPr>
          <w:rFonts w:asciiTheme="majorHAnsi" w:hAnsiTheme="majorHAnsi" w:cs="Calibri"/>
        </w:rPr>
        <w:instrText>A Handbook.&lt;/title&gt;&lt;/titles&gt;&lt;dates&gt;&lt;year&gt;2013&lt;/year&gt;&lt;/dates&gt;&lt;pub-location&gt;New Dehli&lt;/pub-location&gt;&lt;publisher&gt;Bill &amp;amp; Melinda Gates Foundation&lt;/publisher&gt;&lt;urls&gt;&lt;/urls&gt;&lt;/record&gt;&lt;/Cite&gt;&lt;/EndNote&gt;</w:instrText>
      </w:r>
      <w:r w:rsidR="00483A83" w:rsidRPr="003D7F98">
        <w:rPr>
          <w:rFonts w:asciiTheme="majorHAnsi" w:hAnsiTheme="majorHAnsi" w:cs="Calibri"/>
        </w:rPr>
        <w:fldChar w:fldCharType="separate"/>
      </w:r>
      <w:r w:rsidR="003D7F98">
        <w:rPr>
          <w:rFonts w:asciiTheme="majorHAnsi" w:hAnsiTheme="majorHAnsi" w:cs="Calibri"/>
          <w:noProof/>
        </w:rPr>
        <w:t>[38]</w:t>
      </w:r>
      <w:r w:rsidR="00483A83" w:rsidRPr="009A7E2E">
        <w:rPr>
          <w:rFonts w:asciiTheme="majorHAnsi" w:hAnsiTheme="majorHAnsi" w:cs="Calibri"/>
        </w:rPr>
        <w:fldChar w:fldCharType="end"/>
      </w:r>
      <w:r w:rsidR="005B2E35" w:rsidRPr="009A7E2E">
        <w:rPr>
          <w:rFonts w:asciiTheme="majorHAnsi" w:hAnsiTheme="majorHAnsi" w:cs="Calibri"/>
        </w:rPr>
        <w:t>,</w:t>
      </w:r>
      <w:r w:rsidR="00C24766" w:rsidRPr="009A7E2E">
        <w:rPr>
          <w:rFonts w:asciiTheme="majorHAnsi" w:hAnsiTheme="majorHAnsi" w:cs="Calibri"/>
        </w:rPr>
        <w:t xml:space="preserve"> </w:t>
      </w:r>
      <w:r w:rsidR="005B2E35" w:rsidRPr="009A7E2E">
        <w:rPr>
          <w:rFonts w:asciiTheme="majorHAnsi" w:hAnsiTheme="majorHAnsi" w:cs="Calibri"/>
        </w:rPr>
        <w:t xml:space="preserve">for example, </w:t>
      </w:r>
      <w:r w:rsidR="00C24766" w:rsidRPr="009A7E2E">
        <w:rPr>
          <w:rFonts w:asciiTheme="majorHAnsi" w:hAnsiTheme="majorHAnsi" w:cs="Calibri"/>
        </w:rPr>
        <w:t xml:space="preserve">then </w:t>
      </w:r>
      <w:r w:rsidR="00D66F19">
        <w:rPr>
          <w:rFonts w:asciiTheme="majorHAnsi" w:hAnsiTheme="majorHAnsi" w:cs="Calibri"/>
        </w:rPr>
        <w:t>28</w:t>
      </w:r>
      <w:r w:rsidR="00D66F19" w:rsidRPr="00C33159">
        <w:rPr>
          <w:rFonts w:asciiTheme="majorHAnsi" w:hAnsiTheme="majorHAnsi" w:cs="Calibri"/>
        </w:rPr>
        <w:t xml:space="preserve">0 </w:t>
      </w:r>
      <w:r w:rsidR="00C24766" w:rsidRPr="00C33159">
        <w:rPr>
          <w:rFonts w:asciiTheme="majorHAnsi" w:hAnsiTheme="majorHAnsi" w:cs="Calibri"/>
        </w:rPr>
        <w:t xml:space="preserve">peer educators rather than </w:t>
      </w:r>
      <w:r w:rsidR="00805958" w:rsidRPr="00C33159">
        <w:rPr>
          <w:rFonts w:asciiTheme="majorHAnsi" w:hAnsiTheme="majorHAnsi" w:cs="Calibri"/>
        </w:rPr>
        <w:t xml:space="preserve">the current </w:t>
      </w:r>
      <w:r w:rsidR="00C24766" w:rsidRPr="00C33159">
        <w:rPr>
          <w:rFonts w:asciiTheme="majorHAnsi" w:hAnsiTheme="majorHAnsi" w:cs="Calibri"/>
        </w:rPr>
        <w:t xml:space="preserve">70 are required in Harare. </w:t>
      </w:r>
      <w:r w:rsidR="00E1041C" w:rsidRPr="00C33159">
        <w:rPr>
          <w:rFonts w:asciiTheme="majorHAnsi" w:hAnsiTheme="majorHAnsi" w:cs="Calibri"/>
        </w:rPr>
        <w:t xml:space="preserve">Of note, </w:t>
      </w:r>
      <w:r w:rsidR="00AF59DC" w:rsidRPr="00C33159">
        <w:rPr>
          <w:rFonts w:asciiTheme="majorHAnsi" w:hAnsiTheme="majorHAnsi" w:cs="Calibri"/>
        </w:rPr>
        <w:t>a</w:t>
      </w:r>
      <w:r w:rsidR="00BC7A7E" w:rsidRPr="00C33159">
        <w:rPr>
          <w:rFonts w:asciiTheme="majorHAnsi" w:hAnsiTheme="majorHAnsi" w:cs="Calibri"/>
        </w:rPr>
        <w:t xml:space="preserve"> </w:t>
      </w:r>
      <w:r w:rsidR="00590DCE" w:rsidRPr="00C33159">
        <w:rPr>
          <w:rFonts w:asciiTheme="majorHAnsi" w:hAnsiTheme="majorHAnsi" w:cs="Calibri"/>
        </w:rPr>
        <w:t>government, donor and implementor</w:t>
      </w:r>
      <w:r w:rsidR="00E1041C" w:rsidRPr="00C33159">
        <w:rPr>
          <w:rFonts w:asciiTheme="majorHAnsi" w:hAnsiTheme="majorHAnsi" w:cs="Calibri"/>
        </w:rPr>
        <w:t xml:space="preserve"> panel convened in 2017 to inform national size estimation estimated that the </w:t>
      </w:r>
      <w:r w:rsidR="00805958" w:rsidRPr="00C33159">
        <w:rPr>
          <w:rFonts w:asciiTheme="majorHAnsi" w:hAnsiTheme="majorHAnsi" w:cs="Calibri"/>
        </w:rPr>
        <w:t xml:space="preserve">location of </w:t>
      </w:r>
      <w:r w:rsidR="00E1041C" w:rsidRPr="00C33159">
        <w:rPr>
          <w:rFonts w:asciiTheme="majorHAnsi" w:hAnsiTheme="majorHAnsi" w:cs="Calibri"/>
        </w:rPr>
        <w:t xml:space="preserve">Sisters programme </w:t>
      </w:r>
      <w:r w:rsidR="00805958" w:rsidRPr="00C33159">
        <w:rPr>
          <w:rFonts w:asciiTheme="majorHAnsi" w:hAnsiTheme="majorHAnsi" w:cs="Calibri"/>
        </w:rPr>
        <w:t xml:space="preserve">sites </w:t>
      </w:r>
      <w:r w:rsidR="00A61BF4" w:rsidRPr="00C33159">
        <w:rPr>
          <w:rFonts w:asciiTheme="majorHAnsi" w:hAnsiTheme="majorHAnsi" w:cs="Calibri"/>
        </w:rPr>
        <w:t>provide</w:t>
      </w:r>
      <w:r w:rsidR="00805958" w:rsidRPr="00C33159">
        <w:rPr>
          <w:rFonts w:asciiTheme="majorHAnsi" w:hAnsiTheme="majorHAnsi" w:cs="Calibri"/>
        </w:rPr>
        <w:t>s</w:t>
      </w:r>
      <w:r w:rsidR="00A61BF4" w:rsidRPr="00136363">
        <w:rPr>
          <w:rFonts w:asciiTheme="majorHAnsi" w:hAnsiTheme="majorHAnsi" w:cs="Calibri"/>
        </w:rPr>
        <w:t xml:space="preserve"> </w:t>
      </w:r>
      <w:r w:rsidR="00805958" w:rsidRPr="00136363">
        <w:rPr>
          <w:rFonts w:asciiTheme="majorHAnsi" w:hAnsiTheme="majorHAnsi" w:cs="Calibri"/>
        </w:rPr>
        <w:t xml:space="preserve">the </w:t>
      </w:r>
      <w:r w:rsidR="00A61BF4" w:rsidRPr="00136363">
        <w:rPr>
          <w:rFonts w:asciiTheme="majorHAnsi" w:hAnsiTheme="majorHAnsi" w:cs="Calibri"/>
        </w:rPr>
        <w:t xml:space="preserve">potential </w:t>
      </w:r>
      <w:r w:rsidR="00805958" w:rsidRPr="00136363">
        <w:rPr>
          <w:rFonts w:asciiTheme="majorHAnsi" w:hAnsiTheme="majorHAnsi" w:cs="Calibri"/>
        </w:rPr>
        <w:t xml:space="preserve">for </w:t>
      </w:r>
      <w:r w:rsidR="00A61BF4" w:rsidRPr="00136363">
        <w:rPr>
          <w:rFonts w:asciiTheme="majorHAnsi" w:hAnsiTheme="majorHAnsi" w:cs="Calibri"/>
        </w:rPr>
        <w:t xml:space="preserve">access </w:t>
      </w:r>
      <w:r w:rsidR="00AF59DC" w:rsidRPr="00136363">
        <w:rPr>
          <w:rFonts w:asciiTheme="majorHAnsi" w:hAnsiTheme="majorHAnsi" w:cs="Calibri"/>
        </w:rPr>
        <w:t>to</w:t>
      </w:r>
      <w:r w:rsidR="00A61BF4" w:rsidRPr="00136363">
        <w:rPr>
          <w:rFonts w:asciiTheme="majorHAnsi" w:hAnsiTheme="majorHAnsi" w:cs="Calibri"/>
        </w:rPr>
        <w:t xml:space="preserve"> between 75-85% of all </w:t>
      </w:r>
      <w:r w:rsidR="00EB24EA" w:rsidRPr="00136363">
        <w:rPr>
          <w:rFonts w:asciiTheme="majorHAnsi" w:hAnsiTheme="majorHAnsi" w:cs="Calibri"/>
        </w:rPr>
        <w:t>F</w:t>
      </w:r>
      <w:r w:rsidR="00A61BF4" w:rsidRPr="00136363">
        <w:rPr>
          <w:rFonts w:asciiTheme="majorHAnsi" w:hAnsiTheme="majorHAnsi" w:cs="Calibri"/>
        </w:rPr>
        <w:t>SW nationally</w:t>
      </w:r>
      <w:r w:rsidR="00511A2C" w:rsidRPr="00136363">
        <w:rPr>
          <w:rFonts w:asciiTheme="majorHAnsi" w:hAnsiTheme="majorHAnsi" w:cs="Calibri"/>
        </w:rPr>
        <w:t xml:space="preserve"> </w:t>
      </w:r>
      <w:r w:rsidR="00511A2C" w:rsidRPr="008A50E2">
        <w:rPr>
          <w:rFonts w:asciiTheme="majorHAnsi" w:hAnsiTheme="majorHAnsi" w:cs="Calibri"/>
        </w:rPr>
        <w:t>(unpublished data Fearon et al)</w:t>
      </w:r>
      <w:r w:rsidR="005B2E35" w:rsidRPr="008A50E2">
        <w:rPr>
          <w:rFonts w:asciiTheme="majorHAnsi" w:hAnsiTheme="majorHAnsi" w:cs="Calibri"/>
        </w:rPr>
        <w:t xml:space="preserve">, although </w:t>
      </w:r>
      <w:r w:rsidR="00AF59DC" w:rsidRPr="008A50E2">
        <w:rPr>
          <w:rFonts w:asciiTheme="majorHAnsi" w:hAnsiTheme="majorHAnsi" w:cs="Calibri"/>
        </w:rPr>
        <w:t xml:space="preserve">since then six sites </w:t>
      </w:r>
      <w:r w:rsidR="00EB24EA" w:rsidRPr="0054644A">
        <w:rPr>
          <w:rFonts w:asciiTheme="majorHAnsi" w:hAnsiTheme="majorHAnsi" w:cs="Calibri"/>
        </w:rPr>
        <w:t xml:space="preserve">have </w:t>
      </w:r>
      <w:r w:rsidR="00AF59DC" w:rsidRPr="0054644A">
        <w:rPr>
          <w:rFonts w:asciiTheme="majorHAnsi" w:hAnsiTheme="majorHAnsi" w:cs="Calibri"/>
        </w:rPr>
        <w:t>closed due to funding constraints</w:t>
      </w:r>
      <w:r w:rsidR="005B2E35" w:rsidRPr="0054644A">
        <w:rPr>
          <w:rFonts w:asciiTheme="majorHAnsi" w:hAnsiTheme="majorHAnsi" w:cs="Calibri"/>
        </w:rPr>
        <w:t>. Thus</w:t>
      </w:r>
      <w:r w:rsidR="00C24766" w:rsidRPr="0054644A">
        <w:rPr>
          <w:rFonts w:asciiTheme="majorHAnsi" w:hAnsiTheme="majorHAnsi" w:cs="Calibri"/>
        </w:rPr>
        <w:t xml:space="preserve"> extending the capacity of existing sites plus establishing new sites at hotspots not currently covered</w:t>
      </w:r>
      <w:r w:rsidR="005B2E35" w:rsidRPr="0054644A">
        <w:rPr>
          <w:rFonts w:asciiTheme="majorHAnsi" w:hAnsiTheme="majorHAnsi" w:cs="Calibri"/>
        </w:rPr>
        <w:t xml:space="preserve"> is needed</w:t>
      </w:r>
      <w:r w:rsidR="00A61BF4" w:rsidRPr="0054644A">
        <w:rPr>
          <w:rFonts w:asciiTheme="majorHAnsi" w:hAnsiTheme="majorHAnsi" w:cs="Calibri"/>
        </w:rPr>
        <w:t xml:space="preserve">. </w:t>
      </w:r>
      <w:r w:rsidR="00C24766" w:rsidRPr="0054644A">
        <w:rPr>
          <w:rFonts w:asciiTheme="majorHAnsi" w:hAnsiTheme="majorHAnsi" w:cs="Calibri"/>
        </w:rPr>
        <w:t>In addition</w:t>
      </w:r>
      <w:r w:rsidR="00C86455" w:rsidRPr="0054644A">
        <w:rPr>
          <w:rFonts w:asciiTheme="majorHAnsi" w:hAnsiTheme="majorHAnsi" w:cs="Calibri"/>
        </w:rPr>
        <w:t>,</w:t>
      </w:r>
      <w:r w:rsidR="00C24766" w:rsidRPr="00EF67BD">
        <w:rPr>
          <w:rFonts w:asciiTheme="majorHAnsi" w:hAnsiTheme="majorHAnsi" w:cs="Calibri"/>
        </w:rPr>
        <w:t xml:space="preserve"> training of health care providers within government services to ensure that they are FSW </w:t>
      </w:r>
      <w:r w:rsidR="00C24766" w:rsidRPr="009A7E2E">
        <w:rPr>
          <w:rFonts w:asciiTheme="majorHAnsi" w:hAnsiTheme="majorHAnsi" w:cs="Calibri"/>
        </w:rPr>
        <w:t xml:space="preserve">friendly is critical. </w:t>
      </w:r>
      <w:r w:rsidR="005B2E35" w:rsidRPr="009A7E2E">
        <w:rPr>
          <w:rFonts w:asciiTheme="majorHAnsi" w:hAnsiTheme="majorHAnsi" w:cs="Calibri"/>
        </w:rPr>
        <w:t>As</w:t>
      </w:r>
      <w:r w:rsidR="00EB24F3" w:rsidRPr="009A7E2E">
        <w:rPr>
          <w:rFonts w:asciiTheme="majorHAnsi" w:hAnsiTheme="majorHAnsi" w:cs="Calibri"/>
        </w:rPr>
        <w:t xml:space="preserve"> </w:t>
      </w:r>
      <w:r w:rsidR="00AE3F17" w:rsidRPr="009A7E2E">
        <w:rPr>
          <w:rFonts w:asciiTheme="majorHAnsi" w:hAnsiTheme="majorHAnsi" w:cs="Calibri"/>
        </w:rPr>
        <w:t>condomless sex is common</w:t>
      </w:r>
      <w:r w:rsidR="005B187A" w:rsidRPr="009A7E2E">
        <w:rPr>
          <w:rFonts w:asciiTheme="majorHAnsi" w:hAnsiTheme="majorHAnsi" w:cs="Calibri"/>
        </w:rPr>
        <w:t>ly reported</w:t>
      </w:r>
      <w:r w:rsidR="00805958" w:rsidRPr="009A7E2E">
        <w:rPr>
          <w:rFonts w:asciiTheme="majorHAnsi" w:hAnsiTheme="majorHAnsi" w:cs="Calibri"/>
        </w:rPr>
        <w:t xml:space="preserve"> </w:t>
      </w:r>
      <w:r w:rsidR="00AE3F17" w:rsidRPr="009A7E2E">
        <w:rPr>
          <w:rFonts w:asciiTheme="majorHAnsi" w:hAnsiTheme="majorHAnsi" w:cs="Calibri"/>
        </w:rPr>
        <w:t xml:space="preserve"> </w:t>
      </w:r>
      <w:r w:rsidR="005B187A" w:rsidRPr="009A7E2E">
        <w:rPr>
          <w:rFonts w:asciiTheme="majorHAnsi" w:hAnsiTheme="majorHAnsi" w:cs="Calibri"/>
        </w:rPr>
        <w:t>(and more commonly with regular partners and among programme attendees</w:t>
      </w:r>
      <w:r w:rsidR="00EB24F3" w:rsidRPr="009A7E2E">
        <w:rPr>
          <w:rFonts w:asciiTheme="majorHAnsi" w:hAnsiTheme="majorHAnsi" w:cs="Calibri"/>
        </w:rPr>
        <w:t xml:space="preserve">, </w:t>
      </w:r>
      <w:r w:rsidR="005B187A" w:rsidRPr="009A7E2E">
        <w:rPr>
          <w:rFonts w:asciiTheme="majorHAnsi" w:hAnsiTheme="majorHAnsi" w:cs="Calibri"/>
        </w:rPr>
        <w:t>perhaps reflecting less social desirability bias in this setting)</w:t>
      </w:r>
      <w:r w:rsidR="00A46511" w:rsidRPr="009A7E2E">
        <w:rPr>
          <w:rFonts w:asciiTheme="majorHAnsi" w:hAnsiTheme="majorHAnsi" w:cs="Calibri"/>
        </w:rPr>
        <w:fldChar w:fldCharType="begin">
          <w:fldData xml:space="preserve">PEVuZE5vdGU+PENpdGU+PEF1dGhvcj5GZWFyb248L0F1dGhvcj48WWVhcj4yMDE5PC9ZZWFyPjxS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ZnVsbC10aXRsZT5KIEFjcXVpciBJbW11bmUgRGVmaWMgU3luZHI8L2Z1bGwtdGl0bGU+PC9wZXJp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</w:fldData>
        </w:fldChar>
      </w:r>
      <w:r w:rsidR="003D7F98">
        <w:rPr>
          <w:rFonts w:asciiTheme="majorHAnsi" w:hAnsiTheme="majorHAnsi" w:cs="Calibri"/>
        </w:rPr>
        <w:instrText xml:space="preserve"> ADDIN EN.CITE </w:instrText>
      </w:r>
      <w:r w:rsidR="003D7F98">
        <w:rPr>
          <w:rFonts w:asciiTheme="majorHAnsi" w:hAnsiTheme="majorHAnsi" w:cs="Calibri"/>
        </w:rPr>
        <w:fldChar w:fldCharType="begin">
          <w:fldData xml:space="preserve">PEVuZE5vdGU+PENpdGU+PEF1dGhvcj5GZWFyb248L0F1dGhvcj48WWVhcj4yMDE5PC9ZZWFyPjxS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ZnVsbC10aXRsZT5KIEFjcXVpciBJbW11bmUgRGVmaWMgU3luZHI8L2Z1bGwtdGl0bGU+PC9wZXJp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</w:fldData>
        </w:fldChar>
      </w:r>
      <w:r w:rsidR="003D7F98">
        <w:rPr>
          <w:rFonts w:asciiTheme="majorHAnsi" w:hAnsiTheme="majorHAnsi" w:cs="Calibri"/>
        </w:rPr>
        <w:instrText xml:space="preserve"> ADDIN EN.CITE.DATA </w:instrText>
      </w:r>
      <w:r w:rsidR="003D7F98">
        <w:rPr>
          <w:rFonts w:asciiTheme="majorHAnsi" w:hAnsiTheme="majorHAnsi" w:cs="Calibri"/>
        </w:rPr>
      </w:r>
      <w:r w:rsidR="003D7F98">
        <w:rPr>
          <w:rFonts w:asciiTheme="majorHAnsi" w:hAnsiTheme="majorHAnsi" w:cs="Calibri"/>
        </w:rPr>
        <w:fldChar w:fldCharType="end"/>
      </w:r>
      <w:r w:rsidR="00A46511" w:rsidRPr="003D7F98">
        <w:rPr>
          <w:rFonts w:asciiTheme="majorHAnsi" w:hAnsiTheme="majorHAnsi" w:cs="Calibri"/>
        </w:rPr>
        <w:fldChar w:fldCharType="separate"/>
      </w:r>
      <w:r w:rsidR="003D7F98">
        <w:rPr>
          <w:rFonts w:asciiTheme="majorHAnsi" w:hAnsiTheme="majorHAnsi" w:cs="Calibri"/>
          <w:noProof/>
        </w:rPr>
        <w:t>[39]</w:t>
      </w:r>
      <w:r w:rsidR="00A46511" w:rsidRPr="009A7E2E">
        <w:rPr>
          <w:rFonts w:asciiTheme="majorHAnsi" w:hAnsiTheme="majorHAnsi" w:cs="Calibri"/>
        </w:rPr>
        <w:fldChar w:fldCharType="end"/>
      </w:r>
      <w:r w:rsidR="00A46511" w:rsidRPr="009A7E2E">
        <w:rPr>
          <w:rFonts w:asciiTheme="majorHAnsi" w:hAnsiTheme="majorHAnsi" w:cs="Calibri"/>
        </w:rPr>
        <w:t xml:space="preserve"> </w:t>
      </w:r>
      <w:r w:rsidR="00AE3F17" w:rsidRPr="009A7E2E">
        <w:rPr>
          <w:rFonts w:asciiTheme="majorHAnsi" w:hAnsiTheme="majorHAnsi" w:cs="Calibri"/>
        </w:rPr>
        <w:t xml:space="preserve">scaling and supporting optimal use of PrEP </w:t>
      </w:r>
      <w:r w:rsidR="005B2E35" w:rsidRPr="00C33159">
        <w:rPr>
          <w:rFonts w:asciiTheme="majorHAnsi" w:hAnsiTheme="majorHAnsi" w:cs="Calibri"/>
        </w:rPr>
        <w:t>is increasingly urgent</w:t>
      </w:r>
      <w:r w:rsidR="00A61BF4" w:rsidRPr="00C33159">
        <w:rPr>
          <w:rFonts w:asciiTheme="majorHAnsi" w:hAnsiTheme="majorHAnsi" w:cs="Calibri"/>
        </w:rPr>
        <w:t>;</w:t>
      </w:r>
      <w:r w:rsidR="00AE3F17" w:rsidRPr="00C33159">
        <w:rPr>
          <w:rFonts w:asciiTheme="majorHAnsi" w:hAnsiTheme="majorHAnsi" w:cs="Calibri"/>
        </w:rPr>
        <w:t xml:space="preserve"> proportionately few </w:t>
      </w:r>
      <w:r w:rsidR="00C24766" w:rsidRPr="00C33159">
        <w:rPr>
          <w:rFonts w:asciiTheme="majorHAnsi" w:hAnsiTheme="majorHAnsi" w:cs="Calibri"/>
        </w:rPr>
        <w:t xml:space="preserve">HIV </w:t>
      </w:r>
      <w:r w:rsidR="00AE3F17" w:rsidRPr="00C33159">
        <w:rPr>
          <w:rFonts w:asciiTheme="majorHAnsi" w:hAnsiTheme="majorHAnsi" w:cs="Calibri"/>
        </w:rPr>
        <w:t xml:space="preserve">negative </w:t>
      </w:r>
      <w:r w:rsidR="00C24766" w:rsidRPr="00C33159">
        <w:rPr>
          <w:rFonts w:asciiTheme="majorHAnsi" w:hAnsiTheme="majorHAnsi" w:cs="Calibri"/>
        </w:rPr>
        <w:t xml:space="preserve">FSW </w:t>
      </w:r>
      <w:r w:rsidR="00CE4602" w:rsidRPr="00C33159">
        <w:rPr>
          <w:rFonts w:asciiTheme="majorHAnsi" w:hAnsiTheme="majorHAnsi" w:cs="Calibri"/>
        </w:rPr>
        <w:t xml:space="preserve">(&lt; 15% by July 2018) </w:t>
      </w:r>
      <w:r w:rsidR="00AE3F17" w:rsidRPr="00136363">
        <w:rPr>
          <w:rFonts w:asciiTheme="majorHAnsi" w:hAnsiTheme="majorHAnsi" w:cs="Calibri"/>
        </w:rPr>
        <w:t>are on PrEP</w:t>
      </w:r>
      <w:r w:rsidR="00C24766" w:rsidRPr="00136363">
        <w:rPr>
          <w:rFonts w:asciiTheme="majorHAnsi" w:hAnsiTheme="majorHAnsi" w:cs="Calibri"/>
        </w:rPr>
        <w:t xml:space="preserve"> (personal communication Emily Gwavava)</w:t>
      </w:r>
      <w:r w:rsidR="00AE3F17" w:rsidRPr="00136363">
        <w:rPr>
          <w:rFonts w:asciiTheme="majorHAnsi" w:hAnsiTheme="majorHAnsi" w:cs="Calibri"/>
        </w:rPr>
        <w:t xml:space="preserve">. </w:t>
      </w:r>
      <w:r w:rsidR="00805958" w:rsidRPr="00136363">
        <w:rPr>
          <w:rFonts w:asciiTheme="majorHAnsi" w:hAnsiTheme="majorHAnsi" w:cs="Calibri"/>
        </w:rPr>
        <w:t xml:space="preserve">Extending services to ensure that </w:t>
      </w:r>
      <w:r w:rsidR="00805958" w:rsidRPr="00136363">
        <w:rPr>
          <w:rFonts w:asciiTheme="majorHAnsi" w:hAnsiTheme="majorHAnsi" w:cs="Calibri"/>
        </w:rPr>
        <w:lastRenderedPageBreak/>
        <w:t xml:space="preserve">regular partners of </w:t>
      </w:r>
      <w:r w:rsidR="006A2EAC">
        <w:rPr>
          <w:rFonts w:asciiTheme="majorHAnsi" w:hAnsiTheme="majorHAnsi" w:cs="Calibri"/>
        </w:rPr>
        <w:t>FSW</w:t>
      </w:r>
      <w:r w:rsidR="00805958" w:rsidRPr="00136363">
        <w:rPr>
          <w:rFonts w:asciiTheme="majorHAnsi" w:hAnsiTheme="majorHAnsi" w:cs="Calibri"/>
        </w:rPr>
        <w:t xml:space="preserve"> can access HIV and STI testing and treatment as well as condoms is critical.</w:t>
      </w:r>
    </w:p>
    <w:p w14:paraId="6FCDBFBE" w14:textId="0F0ADC28" w:rsidR="00AE3F17" w:rsidRPr="0054644A" w:rsidRDefault="0071114B" w:rsidP="00F63FAA">
      <w:pPr>
        <w:spacing w:line="360" w:lineRule="auto"/>
        <w:jc w:val="both"/>
        <w:rPr>
          <w:rFonts w:asciiTheme="majorHAnsi" w:hAnsiTheme="majorHAnsi"/>
        </w:rPr>
      </w:pPr>
      <w:r w:rsidRPr="0054644A">
        <w:rPr>
          <w:rFonts w:asciiTheme="majorHAnsi" w:hAnsiTheme="majorHAnsi" w:cs="Calibri"/>
        </w:rPr>
        <w:t>Intensifying community engagement and empowerment,</w:t>
      </w:r>
      <w:r w:rsidR="001E2B16" w:rsidRPr="0054644A">
        <w:rPr>
          <w:rFonts w:asciiTheme="majorHAnsi" w:hAnsiTheme="majorHAnsi" w:cs="Calibri"/>
        </w:rPr>
        <w:t xml:space="preserve"> </w:t>
      </w:r>
      <w:r w:rsidRPr="0054644A">
        <w:rPr>
          <w:rFonts w:asciiTheme="majorHAnsi" w:hAnsiTheme="majorHAnsi" w:cs="Calibri"/>
        </w:rPr>
        <w:t xml:space="preserve">using microplanning, and initiating self-help groups to build </w:t>
      </w:r>
      <w:r w:rsidR="00EE2E94" w:rsidRPr="009A7E2E">
        <w:rPr>
          <w:rFonts w:asciiTheme="majorHAnsi" w:hAnsiTheme="majorHAnsi" w:cs="Calibri"/>
        </w:rPr>
        <w:t xml:space="preserve">trust, social cohesion and </w:t>
      </w:r>
      <w:r w:rsidRPr="009A7E2E">
        <w:rPr>
          <w:rFonts w:asciiTheme="majorHAnsi" w:hAnsiTheme="majorHAnsi" w:cs="Calibri"/>
        </w:rPr>
        <w:t xml:space="preserve">community ownership </w:t>
      </w:r>
      <w:r w:rsidR="00EE2E94" w:rsidRPr="009A7E2E">
        <w:rPr>
          <w:rFonts w:asciiTheme="majorHAnsi" w:hAnsiTheme="majorHAnsi" w:cs="Calibri"/>
        </w:rPr>
        <w:t xml:space="preserve">(with </w:t>
      </w:r>
      <w:r w:rsidR="008E516B" w:rsidRPr="009A7E2E">
        <w:rPr>
          <w:rFonts w:asciiTheme="majorHAnsi" w:hAnsiTheme="majorHAnsi" w:cs="Calibri"/>
        </w:rPr>
        <w:t>t</w:t>
      </w:r>
      <w:r w:rsidR="00EE2E94" w:rsidRPr="009A7E2E">
        <w:rPr>
          <w:rFonts w:asciiTheme="majorHAnsi" w:hAnsiTheme="majorHAnsi" w:cs="Calibri"/>
        </w:rPr>
        <w:t xml:space="preserve">he aim that self help groups transition </w:t>
      </w:r>
      <w:r w:rsidR="002D252F" w:rsidRPr="009A7E2E">
        <w:rPr>
          <w:rFonts w:asciiTheme="majorHAnsi" w:hAnsiTheme="majorHAnsi" w:cs="Calibri"/>
        </w:rPr>
        <w:t xml:space="preserve">overtime </w:t>
      </w:r>
      <w:r w:rsidR="00EE2E94" w:rsidRPr="009A7E2E">
        <w:rPr>
          <w:rFonts w:asciiTheme="majorHAnsi" w:hAnsiTheme="majorHAnsi" w:cs="Calibri"/>
        </w:rPr>
        <w:t xml:space="preserve">to </w:t>
      </w:r>
      <w:r w:rsidR="002D252F" w:rsidRPr="009A7E2E">
        <w:rPr>
          <w:rFonts w:asciiTheme="majorHAnsi" w:hAnsiTheme="majorHAnsi" w:cs="Calibri"/>
        </w:rPr>
        <w:t xml:space="preserve">become </w:t>
      </w:r>
      <w:r w:rsidR="00D66F19">
        <w:rPr>
          <w:rFonts w:asciiTheme="majorHAnsi" w:hAnsiTheme="majorHAnsi" w:cs="Calibri"/>
        </w:rPr>
        <w:t>FSW-</w:t>
      </w:r>
      <w:r w:rsidR="00EE2E94" w:rsidRPr="009A7E2E">
        <w:rPr>
          <w:rFonts w:asciiTheme="majorHAnsi" w:hAnsiTheme="majorHAnsi" w:cs="Calibri"/>
        </w:rPr>
        <w:t>led community</w:t>
      </w:r>
      <w:r w:rsidR="002D252F" w:rsidRPr="009A7E2E">
        <w:rPr>
          <w:rFonts w:asciiTheme="majorHAnsi" w:hAnsiTheme="majorHAnsi" w:cs="Calibri"/>
        </w:rPr>
        <w:t>-</w:t>
      </w:r>
      <w:r w:rsidR="00EE2E94" w:rsidRPr="009A7E2E">
        <w:rPr>
          <w:rFonts w:asciiTheme="majorHAnsi" w:hAnsiTheme="majorHAnsi" w:cs="Calibri"/>
        </w:rPr>
        <w:t xml:space="preserve">based organisations) </w:t>
      </w:r>
      <w:r w:rsidRPr="009A7E2E">
        <w:rPr>
          <w:rFonts w:asciiTheme="majorHAnsi" w:hAnsiTheme="majorHAnsi" w:cs="Calibri"/>
        </w:rPr>
        <w:t>could further increase effectiveness of prevention and care programmes</w:t>
      </w:r>
      <w:r w:rsidRPr="009A7E2E">
        <w:rPr>
          <w:rFonts w:asciiTheme="majorHAnsi" w:hAnsiTheme="majorHAnsi" w:cs="Calibri"/>
        </w:rPr>
        <w:fldChar w:fldCharType="begin">
          <w:fldData xml:space="preserve">PEVuZE5vdGU+PENpdGU+PEF1dGhvcj5CbGFuY2hhcmQ8L0F1dGhvcj48WWVhcj4yMDA4PC9ZZWFy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</w:fldData>
        </w:fldChar>
      </w:r>
      <w:r w:rsidR="003D7F98">
        <w:rPr>
          <w:rFonts w:asciiTheme="majorHAnsi" w:hAnsiTheme="majorHAnsi" w:cs="Calibri"/>
        </w:rPr>
        <w:instrText xml:space="preserve"> ADDIN EN.CITE </w:instrText>
      </w:r>
      <w:r w:rsidR="003D7F98">
        <w:rPr>
          <w:rFonts w:asciiTheme="majorHAnsi" w:hAnsiTheme="majorHAnsi" w:cs="Calibri"/>
        </w:rPr>
        <w:fldChar w:fldCharType="begin">
          <w:fldData xml:space="preserve">PEVuZE5vdGU+PENpdGU+PEF1dGhvcj5CbGFuY2hhcmQ8L0F1dGhvcj48WWVhcj4yMDA4PC9ZZWFy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</w:fldData>
        </w:fldChar>
      </w:r>
      <w:r w:rsidR="003D7F98">
        <w:rPr>
          <w:rFonts w:asciiTheme="majorHAnsi" w:hAnsiTheme="majorHAnsi" w:cs="Calibri"/>
        </w:rPr>
        <w:instrText xml:space="preserve"> ADDIN EN.CITE.DATA </w:instrText>
      </w:r>
      <w:r w:rsidR="003D7F98">
        <w:rPr>
          <w:rFonts w:asciiTheme="majorHAnsi" w:hAnsiTheme="majorHAnsi" w:cs="Calibri"/>
        </w:rPr>
      </w:r>
      <w:r w:rsidR="003D7F98">
        <w:rPr>
          <w:rFonts w:asciiTheme="majorHAnsi" w:hAnsiTheme="majorHAnsi" w:cs="Calibri"/>
        </w:rPr>
        <w:fldChar w:fldCharType="end"/>
      </w:r>
      <w:r w:rsidRPr="003D7F98">
        <w:rPr>
          <w:rFonts w:asciiTheme="majorHAnsi" w:hAnsiTheme="majorHAnsi" w:cs="Calibri"/>
        </w:rPr>
        <w:fldChar w:fldCharType="separate"/>
      </w:r>
      <w:r w:rsidR="003D7F98">
        <w:rPr>
          <w:rFonts w:asciiTheme="majorHAnsi" w:hAnsiTheme="majorHAnsi" w:cs="Calibri"/>
          <w:noProof/>
        </w:rPr>
        <w:t>[12, 40, 41]</w:t>
      </w:r>
      <w:r w:rsidRPr="009A7E2E">
        <w:rPr>
          <w:rFonts w:asciiTheme="majorHAnsi" w:hAnsiTheme="majorHAnsi" w:cs="Calibri"/>
        </w:rPr>
        <w:fldChar w:fldCharType="end"/>
      </w:r>
      <w:r w:rsidRPr="009A7E2E">
        <w:rPr>
          <w:rFonts w:asciiTheme="majorHAnsi" w:hAnsiTheme="majorHAnsi" w:cs="Calibri"/>
        </w:rPr>
        <w:t xml:space="preserve">. </w:t>
      </w:r>
      <w:r w:rsidR="008E516B" w:rsidRPr="009A7E2E">
        <w:rPr>
          <w:rFonts w:asciiTheme="majorHAnsi" w:hAnsiTheme="majorHAnsi" w:cs="Calibri"/>
        </w:rPr>
        <w:t>Peer</w:t>
      </w:r>
      <w:r w:rsidR="006A2EAC">
        <w:rPr>
          <w:rFonts w:asciiTheme="majorHAnsi" w:hAnsiTheme="majorHAnsi" w:cs="Calibri"/>
        </w:rPr>
        <w:t>-</w:t>
      </w:r>
      <w:r w:rsidR="008E516B" w:rsidRPr="009A7E2E">
        <w:rPr>
          <w:rFonts w:asciiTheme="majorHAnsi" w:hAnsiTheme="majorHAnsi" w:cs="Calibri"/>
        </w:rPr>
        <w:t xml:space="preserve">led </w:t>
      </w:r>
      <w:r w:rsidR="008E516B" w:rsidRPr="00C33159">
        <w:rPr>
          <w:rFonts w:asciiTheme="majorHAnsi" w:hAnsiTheme="majorHAnsi" w:cs="Calibri"/>
        </w:rPr>
        <w:t>m</w:t>
      </w:r>
      <w:r w:rsidR="00A61BF4" w:rsidRPr="00C33159">
        <w:rPr>
          <w:rFonts w:asciiTheme="majorHAnsi" w:hAnsiTheme="majorHAnsi" w:cs="Calibri"/>
        </w:rPr>
        <w:t xml:space="preserve">icroplanning, which provides </w:t>
      </w:r>
      <w:r w:rsidR="00A61BF4" w:rsidRPr="00C33159">
        <w:rPr>
          <w:rFonts w:cstheme="minorHAnsi"/>
        </w:rPr>
        <w:t>regular, risk-differentiated, individual peer support has potential to improve service</w:t>
      </w:r>
      <w:r w:rsidR="007829A1" w:rsidRPr="00C33159">
        <w:rPr>
          <w:rFonts w:cstheme="minorHAnsi"/>
        </w:rPr>
        <w:t xml:space="preserve"> uptake</w:t>
      </w:r>
      <w:r w:rsidR="005B2E35" w:rsidRPr="00C33159">
        <w:rPr>
          <w:rFonts w:cstheme="minorHAnsi"/>
        </w:rPr>
        <w:t>,</w:t>
      </w:r>
      <w:r w:rsidR="00A61BF4" w:rsidRPr="00C33159">
        <w:rPr>
          <w:rFonts w:cstheme="minorHAnsi"/>
        </w:rPr>
        <w:t xml:space="preserve"> </w:t>
      </w:r>
      <w:r w:rsidR="007829A1" w:rsidRPr="00C33159">
        <w:rPr>
          <w:rFonts w:cstheme="minorHAnsi"/>
        </w:rPr>
        <w:t xml:space="preserve">including </w:t>
      </w:r>
      <w:r w:rsidR="00A61BF4" w:rsidRPr="00136363">
        <w:rPr>
          <w:rFonts w:cstheme="minorHAnsi"/>
        </w:rPr>
        <w:t xml:space="preserve">regular repeat HIV testing, </w:t>
      </w:r>
      <w:r w:rsidR="005B2E35" w:rsidRPr="00136363">
        <w:rPr>
          <w:rFonts w:cstheme="minorHAnsi"/>
        </w:rPr>
        <w:t xml:space="preserve">and adherence to </w:t>
      </w:r>
      <w:r w:rsidR="00A61BF4" w:rsidRPr="00136363">
        <w:rPr>
          <w:rFonts w:cstheme="minorHAnsi"/>
        </w:rPr>
        <w:t>PrEP and ART.</w:t>
      </w:r>
      <w:r w:rsidR="009F1D39" w:rsidRPr="00136363">
        <w:rPr>
          <w:rFonts w:asciiTheme="majorHAnsi" w:hAnsiTheme="majorHAnsi" w:cs="Calibri"/>
        </w:rPr>
        <w:t xml:space="preserve"> Despite considerable gains, further scale up and intensification of targeted </w:t>
      </w:r>
      <w:r w:rsidR="009F1D39" w:rsidRPr="008A50E2">
        <w:rPr>
          <w:rFonts w:asciiTheme="majorHAnsi" w:hAnsiTheme="majorHAnsi" w:cs="Calibri"/>
        </w:rPr>
        <w:t>programming</w:t>
      </w:r>
      <w:r w:rsidR="008E516B" w:rsidRPr="008A50E2">
        <w:rPr>
          <w:rFonts w:asciiTheme="majorHAnsi" w:hAnsiTheme="majorHAnsi" w:cs="Calibri"/>
        </w:rPr>
        <w:t xml:space="preserve"> in partnership with </w:t>
      </w:r>
      <w:r w:rsidR="00D66F19">
        <w:rPr>
          <w:rFonts w:asciiTheme="majorHAnsi" w:hAnsiTheme="majorHAnsi" w:cs="Calibri"/>
        </w:rPr>
        <w:t>FSW</w:t>
      </w:r>
      <w:r w:rsidR="009F1D39" w:rsidRPr="0054644A">
        <w:rPr>
          <w:rFonts w:asciiTheme="majorHAnsi" w:hAnsiTheme="majorHAnsi" w:cs="Calibri"/>
        </w:rPr>
        <w:t>, is needed to maximise impact and likely cost effectiveness.</w:t>
      </w:r>
    </w:p>
    <w:p w14:paraId="1D0D7C9F" w14:textId="744970D2" w:rsidR="00841170" w:rsidRPr="009A7E2E" w:rsidRDefault="004C6C3B" w:rsidP="00B14B6D">
      <w:pPr>
        <w:autoSpaceDE w:val="0"/>
        <w:autoSpaceDN w:val="0"/>
        <w:adjustRightInd w:val="0"/>
        <w:spacing w:line="360" w:lineRule="auto"/>
        <w:jc w:val="both"/>
        <w:rPr>
          <w:rFonts w:cs="Calibri"/>
        </w:rPr>
      </w:pPr>
      <w:r w:rsidRPr="0054644A">
        <w:rPr>
          <w:rFonts w:cs="Calibri"/>
        </w:rPr>
        <w:t>This study has many strengths. It triangulates individual</w:t>
      </w:r>
      <w:r w:rsidR="006A2EAC">
        <w:rPr>
          <w:rFonts w:cs="Calibri"/>
        </w:rPr>
        <w:t>-</w:t>
      </w:r>
      <w:r w:rsidRPr="0054644A">
        <w:rPr>
          <w:rFonts w:cs="Calibri"/>
        </w:rPr>
        <w:t xml:space="preserve">level </w:t>
      </w:r>
      <w:r w:rsidR="00C24766" w:rsidRPr="0054644A">
        <w:rPr>
          <w:rFonts w:cs="Calibri"/>
        </w:rPr>
        <w:t xml:space="preserve">programme </w:t>
      </w:r>
      <w:r w:rsidRPr="0054644A">
        <w:rPr>
          <w:rFonts w:cs="Calibri"/>
        </w:rPr>
        <w:t xml:space="preserve">data </w:t>
      </w:r>
      <w:r w:rsidR="00B14B6D" w:rsidRPr="0054644A">
        <w:rPr>
          <w:rFonts w:cs="Calibri"/>
        </w:rPr>
        <w:t>from o</w:t>
      </w:r>
      <w:r w:rsidRPr="0054644A">
        <w:rPr>
          <w:rFonts w:cs="Calibri"/>
        </w:rPr>
        <w:t xml:space="preserve">ver 67,000 </w:t>
      </w:r>
      <w:r w:rsidR="006A2EAC">
        <w:rPr>
          <w:rFonts w:cs="Calibri"/>
        </w:rPr>
        <w:t>FSW</w:t>
      </w:r>
      <w:r w:rsidR="006A2EAC" w:rsidRPr="0054644A">
        <w:rPr>
          <w:rFonts w:cs="Calibri"/>
        </w:rPr>
        <w:t xml:space="preserve"> </w:t>
      </w:r>
      <w:r w:rsidR="00B14B6D" w:rsidRPr="009A7E2E">
        <w:rPr>
          <w:rFonts w:cs="Calibri"/>
        </w:rPr>
        <w:t>collected</w:t>
      </w:r>
      <w:r w:rsidRPr="009A7E2E">
        <w:rPr>
          <w:rFonts w:cs="Calibri"/>
        </w:rPr>
        <w:t xml:space="preserve"> over 9 years with representative survey data from across Zimbabwe</w:t>
      </w:r>
      <w:r w:rsidR="00B14B6D" w:rsidRPr="009A7E2E">
        <w:rPr>
          <w:rFonts w:cs="Calibri"/>
        </w:rPr>
        <w:t xml:space="preserve"> </w:t>
      </w:r>
      <w:r w:rsidR="004B10DB">
        <w:rPr>
          <w:rFonts w:cs="Calibri"/>
        </w:rPr>
        <w:t>between</w:t>
      </w:r>
      <w:r w:rsidR="004B10DB" w:rsidRPr="009A7E2E">
        <w:rPr>
          <w:rFonts w:cs="Calibri"/>
        </w:rPr>
        <w:t xml:space="preserve"> 20</w:t>
      </w:r>
      <w:r w:rsidR="004B10DB">
        <w:rPr>
          <w:rFonts w:cs="Calibri"/>
        </w:rPr>
        <w:t>11</w:t>
      </w:r>
      <w:r w:rsidR="00EB24EA" w:rsidRPr="009A7E2E">
        <w:rPr>
          <w:rFonts w:cs="Calibri"/>
        </w:rPr>
        <w:t>-7</w:t>
      </w:r>
      <w:r w:rsidR="006673FF" w:rsidRPr="009A7E2E">
        <w:rPr>
          <w:rFonts w:cs="Calibri"/>
        </w:rPr>
        <w:t xml:space="preserve"> </w:t>
      </w:r>
      <w:r w:rsidR="00AE3F17" w:rsidRPr="009A7E2E">
        <w:rPr>
          <w:rFonts w:cs="Calibri"/>
        </w:rPr>
        <w:t>plus other research data</w:t>
      </w:r>
      <w:r w:rsidR="00BC7A7E" w:rsidRPr="009A7E2E">
        <w:rPr>
          <w:rFonts w:cs="Calibri"/>
        </w:rPr>
        <w:t>,</w:t>
      </w:r>
      <w:r w:rsidR="00AE3F17" w:rsidRPr="009A7E2E">
        <w:rPr>
          <w:rFonts w:cs="Calibri"/>
        </w:rPr>
        <w:t xml:space="preserve"> </w:t>
      </w:r>
      <w:r w:rsidR="006673FF" w:rsidRPr="009A7E2E">
        <w:rPr>
          <w:rFonts w:cs="Calibri"/>
        </w:rPr>
        <w:t xml:space="preserve">allowing us to </w:t>
      </w:r>
      <w:r w:rsidRPr="009A7E2E">
        <w:rPr>
          <w:rFonts w:cs="Calibri"/>
        </w:rPr>
        <w:t xml:space="preserve">convincingly show that </w:t>
      </w:r>
      <w:r w:rsidR="00BC7A7E" w:rsidRPr="009A7E2E">
        <w:rPr>
          <w:rFonts w:cs="Calibri"/>
        </w:rPr>
        <w:t xml:space="preserve">with increasing </w:t>
      </w:r>
      <w:r w:rsidRPr="009A7E2E">
        <w:rPr>
          <w:rFonts w:cs="Calibri"/>
        </w:rPr>
        <w:t>coverage and intensity of service provision</w:t>
      </w:r>
      <w:r w:rsidR="002D252F" w:rsidRPr="009A7E2E">
        <w:rPr>
          <w:rFonts w:cs="Calibri"/>
        </w:rPr>
        <w:t xml:space="preserve"> supported by increasing community ownership</w:t>
      </w:r>
      <w:r w:rsidR="0054137A" w:rsidRPr="009A7E2E">
        <w:rPr>
          <w:rFonts w:cs="Calibri"/>
        </w:rPr>
        <w:t>,</w:t>
      </w:r>
      <w:r w:rsidRPr="009A7E2E">
        <w:rPr>
          <w:rFonts w:cs="Calibri"/>
        </w:rPr>
        <w:t xml:space="preserve"> HIV status awareness and engagement with </w:t>
      </w:r>
      <w:r w:rsidR="00B14B6D" w:rsidRPr="009A7E2E">
        <w:rPr>
          <w:rFonts w:cs="Calibri"/>
        </w:rPr>
        <w:t xml:space="preserve">the </w:t>
      </w:r>
      <w:r w:rsidRPr="009A7E2E">
        <w:rPr>
          <w:rFonts w:cs="Calibri"/>
        </w:rPr>
        <w:t>treatment cascade has</w:t>
      </w:r>
      <w:r w:rsidR="00B14B6D" w:rsidRPr="009A7E2E">
        <w:rPr>
          <w:rFonts w:cs="Calibri"/>
        </w:rPr>
        <w:t xml:space="preserve"> </w:t>
      </w:r>
      <w:r w:rsidRPr="009A7E2E">
        <w:rPr>
          <w:rFonts w:cs="Calibri"/>
        </w:rPr>
        <w:t>improved</w:t>
      </w:r>
      <w:r w:rsidR="00B14B6D" w:rsidRPr="009A7E2E">
        <w:rPr>
          <w:rFonts w:cs="Calibri"/>
        </w:rPr>
        <w:t>. In addition</w:t>
      </w:r>
      <w:r w:rsidR="006673FF" w:rsidRPr="009A7E2E">
        <w:rPr>
          <w:rFonts w:cs="Calibri"/>
        </w:rPr>
        <w:t>,</w:t>
      </w:r>
      <w:r w:rsidR="00B14B6D" w:rsidRPr="009A7E2E">
        <w:rPr>
          <w:rFonts w:cs="Calibri"/>
        </w:rPr>
        <w:t xml:space="preserve"> </w:t>
      </w:r>
      <w:r w:rsidR="006673FF" w:rsidRPr="009A7E2E">
        <w:rPr>
          <w:rFonts w:cs="Calibri"/>
        </w:rPr>
        <w:t xml:space="preserve">these analyses have allowed us to </w:t>
      </w:r>
      <w:r w:rsidR="00B14B6D" w:rsidRPr="009A7E2E">
        <w:rPr>
          <w:rFonts w:cs="Calibri"/>
        </w:rPr>
        <w:t>identif</w:t>
      </w:r>
      <w:r w:rsidR="006673FF" w:rsidRPr="009A7E2E">
        <w:rPr>
          <w:rFonts w:cs="Calibri"/>
        </w:rPr>
        <w:t>y</w:t>
      </w:r>
      <w:r w:rsidR="00B14B6D" w:rsidRPr="009A7E2E">
        <w:rPr>
          <w:rFonts w:cs="Calibri"/>
        </w:rPr>
        <w:t xml:space="preserve"> gaps in</w:t>
      </w:r>
      <w:r w:rsidR="006673FF" w:rsidRPr="009A7E2E">
        <w:rPr>
          <w:rFonts w:cs="Calibri"/>
        </w:rPr>
        <w:t xml:space="preserve"> service provision, uptake and use that </w:t>
      </w:r>
      <w:r w:rsidR="006673FF" w:rsidRPr="0027277F">
        <w:rPr>
          <w:rFonts w:cs="Calibri"/>
        </w:rPr>
        <w:t>can be targeted</w:t>
      </w:r>
      <w:r w:rsidR="00B14B6D" w:rsidRPr="0027277F">
        <w:rPr>
          <w:rFonts w:cs="Calibri"/>
        </w:rPr>
        <w:t xml:space="preserve">. </w:t>
      </w:r>
      <w:bookmarkStart w:id="10" w:name="_Hlk4925284"/>
      <w:r w:rsidR="006673FF" w:rsidRPr="0027277F">
        <w:rPr>
          <w:rFonts w:cs="Calibri"/>
        </w:rPr>
        <w:t xml:space="preserve">These </w:t>
      </w:r>
      <w:r w:rsidR="00B14B6D" w:rsidRPr="0027277F">
        <w:rPr>
          <w:rFonts w:cs="Calibri"/>
        </w:rPr>
        <w:t xml:space="preserve">data </w:t>
      </w:r>
      <w:r w:rsidR="006673FF" w:rsidRPr="0027277F">
        <w:rPr>
          <w:rFonts w:cs="Calibri"/>
        </w:rPr>
        <w:t xml:space="preserve">have been used </w:t>
      </w:r>
      <w:r w:rsidR="00B14B6D" w:rsidRPr="0027277F">
        <w:rPr>
          <w:rFonts w:cs="Calibri"/>
        </w:rPr>
        <w:t>to inform the HIV Synthesis model for Zimbabwe</w:t>
      </w:r>
      <w:r w:rsidR="006673FF" w:rsidRPr="0027277F">
        <w:rPr>
          <w:rFonts w:cs="Calibri"/>
        </w:rPr>
        <w:t xml:space="preserve">, </w:t>
      </w:r>
      <w:r w:rsidR="0054137A" w:rsidRPr="0027277F">
        <w:rPr>
          <w:rFonts w:cs="Calibri"/>
        </w:rPr>
        <w:t>so</w:t>
      </w:r>
      <w:r w:rsidR="0054137A" w:rsidRPr="009A7E2E">
        <w:rPr>
          <w:rFonts w:cs="Calibri"/>
        </w:rPr>
        <w:t xml:space="preserve"> we can</w:t>
      </w:r>
      <w:r w:rsidR="006673FF" w:rsidRPr="009A7E2E">
        <w:rPr>
          <w:rFonts w:cs="Calibri"/>
        </w:rPr>
        <w:t xml:space="preserve"> </w:t>
      </w:r>
      <w:r w:rsidR="008555C5" w:rsidRPr="009A7E2E">
        <w:rPr>
          <w:rFonts w:cs="Calibri"/>
        </w:rPr>
        <w:t xml:space="preserve">assess in broad terms </w:t>
      </w:r>
      <w:r w:rsidR="006673FF" w:rsidRPr="009A7E2E">
        <w:rPr>
          <w:rFonts w:cs="Calibri"/>
        </w:rPr>
        <w:t xml:space="preserve">the potential impact of </w:t>
      </w:r>
      <w:r w:rsidR="00B33528" w:rsidRPr="009A7E2E">
        <w:rPr>
          <w:rFonts w:cs="Calibri"/>
        </w:rPr>
        <w:t xml:space="preserve">eliminating direct and indirect acquisition and transmission of HIV resulting from commercial sex transactions </w:t>
      </w:r>
      <w:r w:rsidR="006673FF" w:rsidRPr="009A7E2E">
        <w:rPr>
          <w:rFonts w:cs="Calibri"/>
        </w:rPr>
        <w:t xml:space="preserve">in Zimbabwe and the region more broadly. We plan to further develop the model to inform </w:t>
      </w:r>
      <w:r w:rsidR="0054137A" w:rsidRPr="009A7E2E">
        <w:rPr>
          <w:rFonts w:cs="Calibri"/>
        </w:rPr>
        <w:t xml:space="preserve">programme </w:t>
      </w:r>
      <w:r w:rsidR="006673FF" w:rsidRPr="009A7E2E">
        <w:rPr>
          <w:rFonts w:cs="Calibri"/>
        </w:rPr>
        <w:t xml:space="preserve">targeting and </w:t>
      </w:r>
      <w:r w:rsidR="0054137A" w:rsidRPr="009A7E2E">
        <w:rPr>
          <w:rFonts w:cs="Calibri"/>
        </w:rPr>
        <w:t xml:space="preserve">regional </w:t>
      </w:r>
      <w:r w:rsidR="006673FF" w:rsidRPr="009A7E2E">
        <w:rPr>
          <w:rFonts w:cs="Calibri"/>
        </w:rPr>
        <w:t xml:space="preserve">policy. </w:t>
      </w:r>
    </w:p>
    <w:bookmarkEnd w:id="10"/>
    <w:p w14:paraId="6A9CBC71" w14:textId="758D10AD" w:rsidR="00627D17" w:rsidRPr="00C33159" w:rsidRDefault="0054137A" w:rsidP="00CE4602">
      <w:pPr>
        <w:autoSpaceDE w:val="0"/>
        <w:autoSpaceDN w:val="0"/>
        <w:adjustRightInd w:val="0"/>
        <w:spacing w:after="0" w:line="360" w:lineRule="auto"/>
        <w:jc w:val="both"/>
        <w:rPr>
          <w:rFonts w:cs="Calibri"/>
        </w:rPr>
      </w:pPr>
      <w:r w:rsidRPr="009A7E2E">
        <w:rPr>
          <w:rFonts w:cs="Calibri"/>
        </w:rPr>
        <w:t xml:space="preserve">Study limitations include the self-reporting of </w:t>
      </w:r>
      <w:r w:rsidR="001C75CC" w:rsidRPr="009A7E2E">
        <w:rPr>
          <w:rFonts w:cs="Calibri"/>
        </w:rPr>
        <w:t>testing and ART initiation</w:t>
      </w:r>
      <w:r w:rsidRPr="009A7E2E">
        <w:rPr>
          <w:rFonts w:cs="Calibri"/>
        </w:rPr>
        <w:t xml:space="preserve"> in programme </w:t>
      </w:r>
      <w:r w:rsidR="004B10DB">
        <w:rPr>
          <w:rFonts w:cs="Calibri"/>
        </w:rPr>
        <w:t xml:space="preserve">and survey </w:t>
      </w:r>
      <w:r w:rsidRPr="009A7E2E">
        <w:rPr>
          <w:rFonts w:cs="Calibri"/>
        </w:rPr>
        <w:t>data</w:t>
      </w:r>
      <w:r w:rsidR="008858E0" w:rsidRPr="009A7E2E">
        <w:rPr>
          <w:rFonts w:cs="Calibri"/>
        </w:rPr>
        <w:t>,</w:t>
      </w:r>
      <w:r w:rsidR="001C75CC" w:rsidRPr="009A7E2E">
        <w:rPr>
          <w:rFonts w:cs="Calibri"/>
        </w:rPr>
        <w:t xml:space="preserve"> </w:t>
      </w:r>
      <w:r w:rsidRPr="009A7E2E">
        <w:rPr>
          <w:rFonts w:cs="Calibri"/>
        </w:rPr>
        <w:t>and</w:t>
      </w:r>
      <w:r w:rsidR="00FE38F5" w:rsidRPr="009A7E2E">
        <w:rPr>
          <w:rFonts w:cs="Calibri"/>
        </w:rPr>
        <w:t xml:space="preserve"> some </w:t>
      </w:r>
      <w:r w:rsidR="000F423F" w:rsidRPr="009A7E2E">
        <w:rPr>
          <w:rFonts w:cs="Calibri"/>
        </w:rPr>
        <w:t xml:space="preserve">10% of </w:t>
      </w:r>
      <w:r w:rsidR="00FE38F5" w:rsidRPr="009A7E2E">
        <w:rPr>
          <w:rFonts w:cs="Calibri"/>
        </w:rPr>
        <w:t>progra</w:t>
      </w:r>
      <w:r w:rsidR="000F423F" w:rsidRPr="009A7E2E">
        <w:rPr>
          <w:rFonts w:cs="Calibri"/>
        </w:rPr>
        <w:t xml:space="preserve">mme variables </w:t>
      </w:r>
      <w:r w:rsidR="00FE38F5" w:rsidRPr="009A7E2E">
        <w:rPr>
          <w:rFonts w:cs="Calibri"/>
        </w:rPr>
        <w:t>are missing</w:t>
      </w:r>
      <w:r w:rsidR="001C75CC" w:rsidRPr="009A7E2E">
        <w:rPr>
          <w:rFonts w:asciiTheme="majorHAnsi" w:hAnsiTheme="majorHAnsi" w:cs="Calibri"/>
        </w:rPr>
        <w:t xml:space="preserve">. </w:t>
      </w:r>
      <w:r w:rsidR="00FE38F5" w:rsidRPr="009A7E2E">
        <w:rPr>
          <w:rFonts w:asciiTheme="majorHAnsi" w:hAnsiTheme="majorHAnsi" w:cs="Calibri"/>
        </w:rPr>
        <w:t>O</w:t>
      </w:r>
      <w:r w:rsidR="00FE38F5" w:rsidRPr="009A7E2E">
        <w:rPr>
          <w:rFonts w:asciiTheme="majorHAnsi" w:eastAsia="ScalaLancetPro" w:hAnsiTheme="majorHAnsi" w:cs="ScalaLancetPro" w:hint="eastAsia"/>
          <w:bdr w:val="nil"/>
        </w:rPr>
        <w:t>ur use of</w:t>
      </w:r>
      <w:r w:rsidR="00CE4602" w:rsidRPr="009A7E2E">
        <w:rPr>
          <w:rFonts w:asciiTheme="majorHAnsi" w:eastAsia="ScalaLancetPro" w:hAnsiTheme="majorHAnsi" w:cs="ScalaLancetPro" w:hint="eastAsia"/>
          <w:bdr w:val="nil"/>
        </w:rPr>
        <w:t xml:space="preserve"> </w:t>
      </w:r>
      <w:r w:rsidR="00FE38F5" w:rsidRPr="009A7E2E">
        <w:rPr>
          <w:rFonts w:asciiTheme="majorHAnsi" w:eastAsia="ScalaLancetPro" w:hAnsiTheme="majorHAnsi" w:cs="ScalaLancetPro" w:hint="eastAsia"/>
          <w:bdr w:val="nil"/>
        </w:rPr>
        <w:t xml:space="preserve">respondent-driven sampling to recruit </w:t>
      </w:r>
      <w:r w:rsidR="00CE4602" w:rsidRPr="009A7E2E">
        <w:rPr>
          <w:rFonts w:asciiTheme="majorHAnsi" w:eastAsia="ScalaLancetPro" w:hAnsiTheme="majorHAnsi" w:cs="ScalaLancetPro" w:hint="eastAsia"/>
          <w:bdr w:val="nil"/>
        </w:rPr>
        <w:t xml:space="preserve">FSW </w:t>
      </w:r>
      <w:r w:rsidR="00FE38F5" w:rsidRPr="009A7E2E">
        <w:rPr>
          <w:rFonts w:asciiTheme="majorHAnsi" w:eastAsia="ScalaLancetPro" w:hAnsiTheme="majorHAnsi" w:cs="ScalaLancetPro" w:hint="eastAsia"/>
          <w:bdr w:val="nil"/>
        </w:rPr>
        <w:t xml:space="preserve">might have been subject to bias. Refusal rates are difficult to document with this design. Our analyses suggested little evidence </w:t>
      </w:r>
      <w:r w:rsidR="00CE4602" w:rsidRPr="009A7E2E">
        <w:rPr>
          <w:rFonts w:asciiTheme="majorHAnsi" w:eastAsia="ScalaLancetPro" w:hAnsiTheme="majorHAnsi" w:cs="ScalaLancetPro" w:hint="eastAsia"/>
          <w:bdr w:val="nil"/>
        </w:rPr>
        <w:t>of</w:t>
      </w:r>
      <w:r w:rsidR="00FE38F5" w:rsidRPr="009A7E2E">
        <w:rPr>
          <w:rFonts w:asciiTheme="majorHAnsi" w:eastAsia="ScalaLancetPro" w:hAnsiTheme="majorHAnsi" w:cs="ScalaLancetPro" w:hint="eastAsia"/>
          <w:bdr w:val="nil"/>
        </w:rPr>
        <w:t xml:space="preserve"> bias,</w:t>
      </w:r>
      <w:r w:rsidR="00CE4602" w:rsidRPr="009A7E2E">
        <w:rPr>
          <w:rFonts w:asciiTheme="majorHAnsi" w:eastAsia="ScalaLancetPro" w:hAnsiTheme="majorHAnsi" w:cs="ScalaLancetPro" w:hint="eastAsia"/>
          <w:bdr w:val="nil"/>
        </w:rPr>
        <w:t xml:space="preserve"> </w:t>
      </w:r>
      <w:r w:rsidR="00FE38F5" w:rsidRPr="009A7E2E">
        <w:rPr>
          <w:rFonts w:asciiTheme="majorHAnsi" w:eastAsia="ScalaLancetPro" w:hAnsiTheme="majorHAnsi" w:cs="ScalaLancetPro" w:hint="eastAsia"/>
          <w:bdr w:val="nil"/>
        </w:rPr>
        <w:t xml:space="preserve">but were not definitive. </w:t>
      </w:r>
      <w:r w:rsidR="008858E0" w:rsidRPr="009A7E2E">
        <w:rPr>
          <w:rFonts w:cs="Calibri"/>
        </w:rPr>
        <w:t>W</w:t>
      </w:r>
      <w:r w:rsidR="001A76B3" w:rsidRPr="009A7E2E">
        <w:rPr>
          <w:rFonts w:cs="Calibri"/>
        </w:rPr>
        <w:t>e have not thus far been able to identify longitudinal data on frequency of transitions into and out of sex work</w:t>
      </w:r>
      <w:r w:rsidR="008858E0" w:rsidRPr="009A7E2E">
        <w:rPr>
          <w:rFonts w:cs="Calibri"/>
        </w:rPr>
        <w:t>, and little is known about the life course of sex work and how this varies according to sex work typologies that can be reflected in the model.</w:t>
      </w:r>
      <w:r w:rsidR="001A76B3" w:rsidRPr="009A7E2E">
        <w:rPr>
          <w:rFonts w:cs="Calibri"/>
        </w:rPr>
        <w:t xml:space="preserve"> </w:t>
      </w:r>
      <w:r w:rsidRPr="009A7E2E">
        <w:rPr>
          <w:rFonts w:cs="Calibri"/>
        </w:rPr>
        <w:t>W</w:t>
      </w:r>
      <w:r w:rsidR="004E7328" w:rsidRPr="009A7E2E">
        <w:rPr>
          <w:rFonts w:cs="Calibri"/>
        </w:rPr>
        <w:t xml:space="preserve">e are not clear </w:t>
      </w:r>
      <w:r w:rsidRPr="009A7E2E">
        <w:rPr>
          <w:rFonts w:cs="Calibri"/>
        </w:rPr>
        <w:t>on what</w:t>
      </w:r>
      <w:r w:rsidR="004E7328" w:rsidRPr="009A7E2E">
        <w:rPr>
          <w:rFonts w:cs="Calibri"/>
        </w:rPr>
        <w:t xml:space="preserve"> proportion of all women with 3 or more condomless sex partners in a 3</w:t>
      </w:r>
      <w:r w:rsidR="00C86455" w:rsidRPr="009A7E2E">
        <w:rPr>
          <w:rFonts w:cs="Calibri"/>
        </w:rPr>
        <w:t>-</w:t>
      </w:r>
      <w:r w:rsidR="004E7328" w:rsidRPr="009A7E2E">
        <w:rPr>
          <w:rFonts w:cs="Calibri"/>
        </w:rPr>
        <w:t xml:space="preserve">month period identify as </w:t>
      </w:r>
      <w:r w:rsidR="004B10DB">
        <w:rPr>
          <w:rFonts w:cs="Calibri"/>
        </w:rPr>
        <w:t>FSW</w:t>
      </w:r>
      <w:r w:rsidR="004E7328" w:rsidRPr="009A7E2E">
        <w:rPr>
          <w:rFonts w:cs="Calibri"/>
        </w:rPr>
        <w:t xml:space="preserve">, who the others </w:t>
      </w:r>
      <w:r w:rsidRPr="009A7E2E">
        <w:rPr>
          <w:rFonts w:cs="Calibri"/>
        </w:rPr>
        <w:t>are</w:t>
      </w:r>
      <w:r w:rsidR="008858E0" w:rsidRPr="009A7E2E">
        <w:rPr>
          <w:rFonts w:cs="Calibri"/>
        </w:rPr>
        <w:t>,</w:t>
      </w:r>
      <w:r w:rsidRPr="009A7E2E">
        <w:rPr>
          <w:rFonts w:cs="Calibri"/>
        </w:rPr>
        <w:t xml:space="preserve"> </w:t>
      </w:r>
      <w:r w:rsidR="004E7328" w:rsidRPr="009A7E2E">
        <w:rPr>
          <w:rFonts w:cs="Calibri"/>
        </w:rPr>
        <w:t xml:space="preserve">and how </w:t>
      </w:r>
      <w:r w:rsidRPr="009A7E2E">
        <w:rPr>
          <w:rFonts w:cs="Calibri"/>
        </w:rPr>
        <w:t>to</w:t>
      </w:r>
      <w:r w:rsidR="004E7328" w:rsidRPr="009A7E2E">
        <w:rPr>
          <w:rFonts w:cs="Calibri"/>
        </w:rPr>
        <w:t xml:space="preserve"> reach them</w:t>
      </w:r>
      <w:r w:rsidR="00C24766" w:rsidRPr="009A7E2E">
        <w:rPr>
          <w:rFonts w:cs="Calibri"/>
        </w:rPr>
        <w:t xml:space="preserve">. </w:t>
      </w:r>
      <w:r w:rsidR="00CD11B2">
        <w:rPr>
          <w:rFonts w:cs="Calibri"/>
        </w:rPr>
        <w:t xml:space="preserve"> </w:t>
      </w:r>
      <w:r w:rsidR="00331214" w:rsidRPr="009A7E2E">
        <w:rPr>
          <w:rFonts w:cs="Calibri"/>
        </w:rPr>
        <w:t xml:space="preserve"> </w:t>
      </w:r>
      <w:r w:rsidR="000F0370" w:rsidRPr="009A7E2E">
        <w:rPr>
          <w:rFonts w:cs="Calibri"/>
        </w:rPr>
        <w:t>For this reason, o</w:t>
      </w:r>
      <w:r w:rsidR="00331214" w:rsidRPr="009A7E2E">
        <w:rPr>
          <w:rFonts w:cs="Calibri"/>
        </w:rPr>
        <w:t>ur estimate of 70% of new infections after 2010 attributable to sex work is associated with considerable uncertainty</w:t>
      </w:r>
      <w:r w:rsidR="000F0370" w:rsidRPr="009A7E2E">
        <w:rPr>
          <w:rFonts w:cs="Calibri"/>
        </w:rPr>
        <w:t xml:space="preserve">, even beyond that captured by the uncertainty bounds we present which represent variation over model runs with different input parameter values. Nevertheless, there is little uncertainty over the fact that this attributable </w:t>
      </w:r>
      <w:r w:rsidR="000F0370" w:rsidRPr="009A7E2E">
        <w:rPr>
          <w:rFonts w:cs="Calibri"/>
        </w:rPr>
        <w:lastRenderedPageBreak/>
        <w:t xml:space="preserve">fraction is substantial. </w:t>
      </w:r>
      <w:r w:rsidR="00331214" w:rsidRPr="009A7E2E">
        <w:rPr>
          <w:rFonts w:cs="Calibri"/>
        </w:rPr>
        <w:t xml:space="preserve"> </w:t>
      </w:r>
      <w:r w:rsidR="004E7328" w:rsidRPr="009A7E2E">
        <w:rPr>
          <w:rFonts w:cs="Calibri"/>
        </w:rPr>
        <w:t xml:space="preserve"> </w:t>
      </w:r>
      <w:r w:rsidR="008E0636" w:rsidRPr="009A7E2E">
        <w:rPr>
          <w:rFonts w:cs="Calibri"/>
        </w:rPr>
        <w:t>Additionally</w:t>
      </w:r>
      <w:r w:rsidRPr="009A7E2E">
        <w:rPr>
          <w:rFonts w:cs="Calibri"/>
        </w:rPr>
        <w:t>,</w:t>
      </w:r>
      <w:r w:rsidR="008E0636" w:rsidRPr="009A7E2E">
        <w:rPr>
          <w:rFonts w:cs="Calibri"/>
        </w:rPr>
        <w:t xml:space="preserve"> </w:t>
      </w:r>
      <w:r w:rsidR="009A0EA6" w:rsidRPr="009A7E2E">
        <w:rPr>
          <w:rFonts w:cs="Calibri"/>
        </w:rPr>
        <w:t xml:space="preserve">our model </w:t>
      </w:r>
      <w:r w:rsidR="008E0636" w:rsidRPr="009A7E2E">
        <w:rPr>
          <w:rFonts w:cs="Calibri"/>
        </w:rPr>
        <w:t xml:space="preserve">does not explore </w:t>
      </w:r>
      <w:r w:rsidRPr="009A7E2E">
        <w:rPr>
          <w:rFonts w:cs="Calibri"/>
        </w:rPr>
        <w:t>differentiated</w:t>
      </w:r>
      <w:r w:rsidR="008E0636" w:rsidRPr="009A7E2E">
        <w:rPr>
          <w:rFonts w:cs="Calibri"/>
        </w:rPr>
        <w:t xml:space="preserve"> targeting according to level of vulnerability.</w:t>
      </w:r>
      <w:r w:rsidR="00D119A2" w:rsidRPr="009A7E2E">
        <w:rPr>
          <w:rFonts w:cs="Calibri"/>
        </w:rPr>
        <w:t xml:space="preserve"> </w:t>
      </w:r>
      <w:r w:rsidR="00627D17" w:rsidRPr="009A7E2E">
        <w:rPr>
          <w:rFonts w:cs="Calibri"/>
        </w:rPr>
        <w:t>Using mathematical model</w:t>
      </w:r>
      <w:r w:rsidR="00C33159">
        <w:rPr>
          <w:rFonts w:cs="Calibri"/>
        </w:rPr>
        <w:t>l</w:t>
      </w:r>
      <w:r w:rsidR="00627D17" w:rsidRPr="00C33159">
        <w:rPr>
          <w:rFonts w:cs="Calibri"/>
        </w:rPr>
        <w:t>ing in Kenya</w:t>
      </w:r>
      <w:r w:rsidR="00627D17" w:rsidRPr="009A7E2E">
        <w:rPr>
          <w:rFonts w:cs="Calibri"/>
        </w:rPr>
        <w:fldChar w:fldCharType="begin">
          <w:fldData xml:space="preserve">PEVuZE5vdGU+PENpdGU+PEF1dGhvcj5TdGVlbjwvQXV0aG9yPjxZZWFyPjIwMTQ8L1llYXI+PFJl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</w:fldData>
        </w:fldChar>
      </w:r>
      <w:r w:rsidR="008C22A0">
        <w:rPr>
          <w:rFonts w:cs="Calibri"/>
        </w:rPr>
        <w:instrText xml:space="preserve"> ADDIN EN.CITE </w:instrText>
      </w:r>
      <w:r w:rsidR="008C22A0">
        <w:rPr>
          <w:rFonts w:cs="Calibri"/>
        </w:rPr>
        <w:fldChar w:fldCharType="begin">
          <w:fldData xml:space="preserve">PEVuZE5vdGU+PENpdGU+PEF1dGhvcj5TdGVlbjwvQXV0aG9yPjxZZWFyPjIwMTQ8L1llYXI+PFJl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</w:fldData>
        </w:fldChar>
      </w:r>
      <w:r w:rsidR="008C22A0">
        <w:rPr>
          <w:rFonts w:cs="Calibri"/>
        </w:rPr>
        <w:instrText xml:space="preserve"> ADDIN EN.CITE.DATA </w:instrText>
      </w:r>
      <w:r w:rsidR="008C22A0">
        <w:rPr>
          <w:rFonts w:cs="Calibri"/>
        </w:rPr>
      </w:r>
      <w:r w:rsidR="008C22A0">
        <w:rPr>
          <w:rFonts w:cs="Calibri"/>
        </w:rPr>
        <w:fldChar w:fldCharType="end"/>
      </w:r>
      <w:r w:rsidR="00627D17" w:rsidRPr="009A7E2E">
        <w:rPr>
          <w:rFonts w:cs="Calibri"/>
        </w:rPr>
      </w:r>
      <w:r w:rsidR="00627D17" w:rsidRPr="009A7E2E">
        <w:rPr>
          <w:rFonts w:cs="Calibri"/>
        </w:rPr>
        <w:fldChar w:fldCharType="separate"/>
      </w:r>
      <w:r w:rsidR="00D26404" w:rsidRPr="009A7E2E">
        <w:rPr>
          <w:rFonts w:cs="Calibri"/>
          <w:noProof/>
        </w:rPr>
        <w:t>[7]</w:t>
      </w:r>
      <w:r w:rsidR="00627D17" w:rsidRPr="009A7E2E">
        <w:rPr>
          <w:rFonts w:cs="Calibri"/>
        </w:rPr>
        <w:fldChar w:fldCharType="end"/>
      </w:r>
      <w:r w:rsidR="00627D17" w:rsidRPr="009A7E2E">
        <w:rPr>
          <w:rFonts w:cs="Calibri"/>
        </w:rPr>
        <w:t xml:space="preserve">, Steen et al found that reaching only high activity </w:t>
      </w:r>
      <w:r w:rsidR="00CE4602" w:rsidRPr="009A7E2E">
        <w:rPr>
          <w:rFonts w:cs="Calibri"/>
        </w:rPr>
        <w:t xml:space="preserve">FSW </w:t>
      </w:r>
      <w:r w:rsidR="00627D17" w:rsidRPr="009A7E2E">
        <w:rPr>
          <w:rFonts w:cs="Calibri"/>
        </w:rPr>
        <w:t xml:space="preserve">with interventions had similar population </w:t>
      </w:r>
      <w:r w:rsidR="00627D17" w:rsidRPr="00681931">
        <w:rPr>
          <w:rFonts w:cs="Calibri"/>
        </w:rPr>
        <w:t>i</w:t>
      </w:r>
      <w:r w:rsidR="00627D17" w:rsidRPr="00C33159">
        <w:rPr>
          <w:rFonts w:cs="Calibri"/>
        </w:rPr>
        <w:t xml:space="preserve">mpact </w:t>
      </w:r>
      <w:r w:rsidR="00CE4602" w:rsidRPr="00C33159">
        <w:rPr>
          <w:rFonts w:cs="Calibri"/>
        </w:rPr>
        <w:t xml:space="preserve">to </w:t>
      </w:r>
      <w:r w:rsidR="00627D17" w:rsidRPr="00C33159">
        <w:rPr>
          <w:rFonts w:cs="Calibri"/>
        </w:rPr>
        <w:t xml:space="preserve">reaching all </w:t>
      </w:r>
      <w:r w:rsidR="00CE4602" w:rsidRPr="00C33159">
        <w:rPr>
          <w:rFonts w:cs="Calibri"/>
        </w:rPr>
        <w:t>FSW</w:t>
      </w:r>
      <w:r w:rsidR="00627D17" w:rsidRPr="00C33159">
        <w:rPr>
          <w:rFonts w:cs="Calibri"/>
        </w:rPr>
        <w:t xml:space="preserve">. </w:t>
      </w:r>
    </w:p>
    <w:p w14:paraId="785BE805" w14:textId="77777777" w:rsidR="00627D17" w:rsidRPr="00C33159" w:rsidRDefault="00627D17" w:rsidP="00627D17">
      <w:pPr>
        <w:autoSpaceDE w:val="0"/>
        <w:autoSpaceDN w:val="0"/>
        <w:adjustRightInd w:val="0"/>
        <w:spacing w:after="0" w:line="360" w:lineRule="auto"/>
        <w:jc w:val="both"/>
        <w:rPr>
          <w:rFonts w:cs="Calibri"/>
        </w:rPr>
      </w:pPr>
    </w:p>
    <w:p w14:paraId="7E3279E5" w14:textId="75FC5CA3" w:rsidR="00D119A2" w:rsidRPr="008A50E2" w:rsidRDefault="00D119A2" w:rsidP="00462C66">
      <w:pPr>
        <w:pStyle w:val="CommentText"/>
        <w:spacing w:line="360" w:lineRule="auto"/>
        <w:jc w:val="both"/>
        <w:rPr>
          <w:rFonts w:asciiTheme="minorHAnsi" w:hAnsiTheme="minorHAnsi" w:cs="Calibri" w:hint="eastAsia"/>
          <w:sz w:val="22"/>
          <w:szCs w:val="22"/>
        </w:rPr>
      </w:pPr>
      <w:r w:rsidRPr="00C33159">
        <w:rPr>
          <w:rFonts w:asciiTheme="minorHAnsi" w:hAnsiTheme="minorHAnsi" w:cs="Calibri"/>
          <w:sz w:val="22"/>
          <w:szCs w:val="22"/>
        </w:rPr>
        <w:t>Another data gap relates to behaviour of men</w:t>
      </w:r>
      <w:r w:rsidR="004E7328" w:rsidRPr="00C33159">
        <w:rPr>
          <w:rFonts w:asciiTheme="minorHAnsi" w:hAnsiTheme="minorHAnsi" w:cs="Calibri"/>
          <w:sz w:val="22"/>
          <w:szCs w:val="22"/>
        </w:rPr>
        <w:t>, specifically those who have high numbers of condomless sex partners</w:t>
      </w:r>
      <w:r w:rsidRPr="00136363">
        <w:rPr>
          <w:rFonts w:asciiTheme="minorHAnsi" w:hAnsiTheme="minorHAnsi" w:cs="Calibri"/>
          <w:sz w:val="22"/>
          <w:szCs w:val="22"/>
        </w:rPr>
        <w:t xml:space="preserve">. </w:t>
      </w:r>
      <w:r w:rsidR="004E7328" w:rsidRPr="00136363">
        <w:rPr>
          <w:rFonts w:asciiTheme="minorHAnsi" w:hAnsiTheme="minorHAnsi" w:cs="Calibri"/>
          <w:sz w:val="22"/>
          <w:szCs w:val="22"/>
        </w:rPr>
        <w:t xml:space="preserve">We have little knowledge of </w:t>
      </w:r>
      <w:r w:rsidRPr="00136363">
        <w:rPr>
          <w:rFonts w:asciiTheme="minorHAnsi" w:hAnsiTheme="minorHAnsi" w:cs="Calibri"/>
          <w:sz w:val="22"/>
          <w:szCs w:val="22"/>
        </w:rPr>
        <w:t xml:space="preserve">what </w:t>
      </w:r>
      <w:r w:rsidR="004E7328" w:rsidRPr="00136363">
        <w:rPr>
          <w:rFonts w:asciiTheme="minorHAnsi" w:hAnsiTheme="minorHAnsi" w:cs="Calibri"/>
          <w:sz w:val="22"/>
          <w:szCs w:val="22"/>
        </w:rPr>
        <w:t>types of partnerships these are, what proportion are transactional</w:t>
      </w:r>
      <w:r w:rsidRPr="008A50E2">
        <w:rPr>
          <w:rFonts w:asciiTheme="minorHAnsi" w:hAnsiTheme="minorHAnsi" w:cs="Calibri"/>
          <w:sz w:val="22"/>
          <w:szCs w:val="22"/>
        </w:rPr>
        <w:t xml:space="preserve">, including what proportion are with </w:t>
      </w:r>
      <w:r w:rsidR="00E03A9D" w:rsidRPr="008A50E2">
        <w:rPr>
          <w:rFonts w:asciiTheme="minorHAnsi" w:hAnsiTheme="minorHAnsi" w:cs="Calibri"/>
          <w:sz w:val="22"/>
          <w:szCs w:val="22"/>
        </w:rPr>
        <w:t xml:space="preserve">self-identified </w:t>
      </w:r>
      <w:r w:rsidR="00462C66" w:rsidRPr="008A50E2">
        <w:rPr>
          <w:rFonts w:asciiTheme="minorHAnsi" w:hAnsiTheme="minorHAnsi" w:cs="Calibri"/>
          <w:sz w:val="22"/>
          <w:szCs w:val="22"/>
        </w:rPr>
        <w:t>FSW</w:t>
      </w:r>
      <w:r w:rsidR="0054137A" w:rsidRPr="008A50E2">
        <w:rPr>
          <w:rFonts w:asciiTheme="minorHAnsi" w:hAnsiTheme="minorHAnsi" w:cs="Calibri"/>
          <w:sz w:val="22"/>
          <w:szCs w:val="22"/>
        </w:rPr>
        <w:t xml:space="preserve">. </w:t>
      </w:r>
    </w:p>
    <w:p w14:paraId="2D36896F" w14:textId="688FCF8B" w:rsidR="00841170" w:rsidRPr="0054644A" w:rsidRDefault="00841170" w:rsidP="00863420">
      <w:pPr>
        <w:autoSpaceDE w:val="0"/>
        <w:autoSpaceDN w:val="0"/>
        <w:adjustRightInd w:val="0"/>
        <w:spacing w:after="0" w:line="360" w:lineRule="auto"/>
        <w:jc w:val="both"/>
        <w:rPr>
          <w:rFonts w:cs="Calibri"/>
        </w:rPr>
      </w:pPr>
    </w:p>
    <w:p w14:paraId="4E6FC235" w14:textId="47A84495" w:rsidR="00841170" w:rsidRPr="0054644A" w:rsidRDefault="008E0636" w:rsidP="009053A8">
      <w:pPr>
        <w:autoSpaceDE w:val="0"/>
        <w:autoSpaceDN w:val="0"/>
        <w:adjustRightInd w:val="0"/>
        <w:spacing w:line="360" w:lineRule="auto"/>
        <w:jc w:val="both"/>
        <w:rPr>
          <w:rFonts w:cs="Calibri"/>
          <w:b/>
          <w:bCs/>
        </w:rPr>
      </w:pPr>
      <w:r w:rsidRPr="0054644A">
        <w:rPr>
          <w:rFonts w:cs="Calibri"/>
          <w:b/>
          <w:bCs/>
        </w:rPr>
        <w:t xml:space="preserve">Conclusions      </w:t>
      </w:r>
    </w:p>
    <w:p w14:paraId="74FAD9FD" w14:textId="42D3D7C7" w:rsidR="00462C66" w:rsidRPr="009A7E2E" w:rsidRDefault="008E0636" w:rsidP="00462C66">
      <w:pPr>
        <w:autoSpaceDE w:val="0"/>
        <w:autoSpaceDN w:val="0"/>
        <w:adjustRightInd w:val="0"/>
        <w:spacing w:line="360" w:lineRule="auto"/>
        <w:jc w:val="both"/>
        <w:rPr>
          <w:rFonts w:asciiTheme="majorHAnsi" w:hAnsiTheme="majorHAnsi" w:cs="Calibri"/>
        </w:rPr>
      </w:pPr>
      <w:r w:rsidRPr="0054644A">
        <w:rPr>
          <w:rFonts w:cs="Calibri"/>
        </w:rPr>
        <w:t>Prevention efforts need to be intensified if new HIV infections are to be reduced to 2030 targets.</w:t>
      </w:r>
      <w:r w:rsidR="00462C66" w:rsidRPr="0054644A">
        <w:rPr>
          <w:rFonts w:cs="Calibri"/>
        </w:rPr>
        <w:t xml:space="preserve"> </w:t>
      </w:r>
      <w:r w:rsidRPr="009A7E2E">
        <w:rPr>
          <w:rFonts w:cs="Calibri"/>
        </w:rPr>
        <w:t>Mode</w:t>
      </w:r>
      <w:r w:rsidR="00C33159">
        <w:rPr>
          <w:rFonts w:cs="Calibri"/>
        </w:rPr>
        <w:t>l</w:t>
      </w:r>
      <w:r w:rsidRPr="00C33159">
        <w:rPr>
          <w:rFonts w:cs="Calibri"/>
        </w:rPr>
        <w:t>ling suggests that ‘eliminating’ HIV transmissions through commercial sex by maximizing engagement with treatment and prevention services w</w:t>
      </w:r>
      <w:r w:rsidR="00AC3068" w:rsidRPr="00C33159">
        <w:rPr>
          <w:rFonts w:cs="Calibri"/>
        </w:rPr>
        <w:t xml:space="preserve">ould </w:t>
      </w:r>
      <w:r w:rsidRPr="00C33159">
        <w:rPr>
          <w:rFonts w:cs="Calibri"/>
        </w:rPr>
        <w:t xml:space="preserve">have considerable impact on </w:t>
      </w:r>
      <w:r w:rsidR="00F62682" w:rsidRPr="00C33159">
        <w:rPr>
          <w:rFonts w:cs="Calibri"/>
        </w:rPr>
        <w:t xml:space="preserve">the number </w:t>
      </w:r>
      <w:r w:rsidRPr="00C33159">
        <w:rPr>
          <w:rFonts w:cs="Calibri"/>
        </w:rPr>
        <w:t xml:space="preserve">of new infections in Zimbabwe over </w:t>
      </w:r>
      <w:r w:rsidR="0054137A" w:rsidRPr="00C33159">
        <w:rPr>
          <w:rFonts w:cs="Calibri"/>
        </w:rPr>
        <w:t xml:space="preserve">the </w:t>
      </w:r>
      <w:r w:rsidRPr="00C33159">
        <w:rPr>
          <w:rFonts w:cs="Calibri"/>
        </w:rPr>
        <w:t>next 12 years</w:t>
      </w:r>
      <w:r w:rsidR="00462C66" w:rsidRPr="00C33159">
        <w:rPr>
          <w:rFonts w:cs="Calibri"/>
        </w:rPr>
        <w:t xml:space="preserve"> and beyond.</w:t>
      </w:r>
      <w:r w:rsidRPr="00136363">
        <w:rPr>
          <w:rFonts w:cs="Calibri"/>
        </w:rPr>
        <w:t xml:space="preserve"> Further work to refine </w:t>
      </w:r>
      <w:r w:rsidR="0054137A" w:rsidRPr="00136363">
        <w:rPr>
          <w:rFonts w:cs="Calibri"/>
        </w:rPr>
        <w:t xml:space="preserve">the </w:t>
      </w:r>
      <w:r w:rsidRPr="00136363">
        <w:rPr>
          <w:rFonts w:cs="Calibri"/>
        </w:rPr>
        <w:t xml:space="preserve">model and explore impact and cost effectiveness of </w:t>
      </w:r>
      <w:r w:rsidR="00462C66" w:rsidRPr="00136363">
        <w:rPr>
          <w:rFonts w:cs="Calibri"/>
        </w:rPr>
        <w:t xml:space="preserve">various </w:t>
      </w:r>
      <w:r w:rsidRPr="00136363">
        <w:rPr>
          <w:rFonts w:cs="Calibri"/>
        </w:rPr>
        <w:t xml:space="preserve">targeting </w:t>
      </w:r>
      <w:r w:rsidR="00462C66" w:rsidRPr="008A50E2">
        <w:rPr>
          <w:rFonts w:cs="Calibri"/>
        </w:rPr>
        <w:t xml:space="preserve">approaches </w:t>
      </w:r>
      <w:r w:rsidRPr="008A50E2">
        <w:rPr>
          <w:rFonts w:cs="Calibri"/>
        </w:rPr>
        <w:t xml:space="preserve">is </w:t>
      </w:r>
      <w:r w:rsidR="00F62682" w:rsidRPr="008A50E2">
        <w:rPr>
          <w:rFonts w:cs="Calibri"/>
        </w:rPr>
        <w:t>planned.</w:t>
      </w:r>
      <w:r w:rsidR="00462C66" w:rsidRPr="008A50E2">
        <w:rPr>
          <w:rFonts w:cs="Calibri"/>
        </w:rPr>
        <w:t xml:space="preserve"> </w:t>
      </w:r>
      <w:r w:rsidRPr="0054644A">
        <w:rPr>
          <w:rFonts w:cs="Calibri"/>
        </w:rPr>
        <w:t>We present evidence that it is possible to attain high uptake and coverage, but that this is dependent on extent and sustainability of resources.</w:t>
      </w:r>
      <w:r w:rsidR="00462C66" w:rsidRPr="0054644A">
        <w:rPr>
          <w:rFonts w:cs="Calibri"/>
        </w:rPr>
        <w:t xml:space="preserve"> </w:t>
      </w:r>
      <w:r w:rsidR="00462C66" w:rsidRPr="0054644A">
        <w:rPr>
          <w:rFonts w:asciiTheme="majorHAnsi" w:hAnsiTheme="majorHAnsi" w:cs="Calibri"/>
        </w:rPr>
        <w:t>R</w:t>
      </w:r>
      <w:r w:rsidR="00462C66" w:rsidRPr="0054644A">
        <w:rPr>
          <w:rFonts w:cstheme="minorHAnsi"/>
        </w:rPr>
        <w:t xml:space="preserve">egular, risk-differentiated, individual peer support through microplanning </w:t>
      </w:r>
      <w:r w:rsidR="00462C66" w:rsidRPr="009A7E2E">
        <w:rPr>
          <w:rFonts w:cstheme="minorHAnsi"/>
        </w:rPr>
        <w:t>coupled with community empowerment has the potential to optimise service use to maximise programme impact.</w:t>
      </w:r>
    </w:p>
    <w:p w14:paraId="4BA540D9" w14:textId="77777777" w:rsidR="00841170" w:rsidRPr="009A7E2E" w:rsidRDefault="00841170" w:rsidP="00863420">
      <w:pPr>
        <w:autoSpaceDE w:val="0"/>
        <w:autoSpaceDN w:val="0"/>
        <w:adjustRightInd w:val="0"/>
        <w:spacing w:line="360" w:lineRule="auto"/>
        <w:jc w:val="both"/>
      </w:pPr>
    </w:p>
    <w:p w14:paraId="1DB59CA7" w14:textId="77777777" w:rsidR="00841170" w:rsidRPr="009A7E2E" w:rsidRDefault="00841170" w:rsidP="00863420">
      <w:pPr>
        <w:spacing w:line="360" w:lineRule="auto"/>
        <w:jc w:val="both"/>
        <w:rPr>
          <w:b/>
          <w:bCs/>
        </w:rPr>
      </w:pPr>
    </w:p>
    <w:p w14:paraId="5B4761A6" w14:textId="77777777" w:rsidR="00841170" w:rsidRPr="009A7E2E" w:rsidRDefault="008E0636" w:rsidP="00863420">
      <w:pPr>
        <w:spacing w:line="360" w:lineRule="auto"/>
        <w:jc w:val="both"/>
        <w:rPr>
          <w:b/>
          <w:color w:val="FF0000"/>
        </w:rPr>
      </w:pPr>
      <w:r w:rsidRPr="009A7E2E">
        <w:rPr>
          <w:b/>
          <w:color w:val="FF0000"/>
        </w:rPr>
        <w:t>Word limit: 3500 words</w:t>
      </w:r>
    </w:p>
    <w:p w14:paraId="4D673F7C" w14:textId="7310B612" w:rsidR="00841170" w:rsidRPr="009A7E2E" w:rsidRDefault="008E0636" w:rsidP="00B04D64">
      <w:pPr>
        <w:rPr>
          <w:b/>
          <w:bCs/>
        </w:rPr>
      </w:pPr>
      <w:r w:rsidRPr="009A7E2E">
        <w:rPr>
          <w:b/>
        </w:rPr>
        <w:br w:type="page"/>
      </w:r>
      <w:r w:rsidRPr="009A7E2E">
        <w:rPr>
          <w:b/>
          <w:bCs/>
        </w:rPr>
        <w:lastRenderedPageBreak/>
        <w:t xml:space="preserve">Competing interests </w:t>
      </w:r>
    </w:p>
    <w:p w14:paraId="0CFB5629" w14:textId="33BF7368" w:rsidR="00841170" w:rsidRPr="009A7E2E" w:rsidRDefault="00ED187E" w:rsidP="009053A8">
      <w:pPr>
        <w:spacing w:line="360" w:lineRule="auto"/>
        <w:jc w:val="both"/>
        <w:rPr>
          <w:bCs/>
        </w:rPr>
      </w:pPr>
      <w:r w:rsidRPr="009A7E2E">
        <w:rPr>
          <w:bCs/>
        </w:rPr>
        <w:t>No competing interests to declare</w:t>
      </w:r>
    </w:p>
    <w:p w14:paraId="52BB2DDA" w14:textId="77777777" w:rsidR="00FE27F8" w:rsidRPr="009A7E2E" w:rsidRDefault="00FE27F8" w:rsidP="009053A8">
      <w:pPr>
        <w:spacing w:line="360" w:lineRule="auto"/>
        <w:jc w:val="both"/>
        <w:rPr>
          <w:bCs/>
        </w:rPr>
      </w:pPr>
    </w:p>
    <w:p w14:paraId="12A9E78C" w14:textId="73CD95D3" w:rsidR="00B04D64" w:rsidRPr="009A7E2E" w:rsidRDefault="008E0636" w:rsidP="009053A8">
      <w:pPr>
        <w:spacing w:line="360" w:lineRule="auto"/>
        <w:jc w:val="both"/>
      </w:pPr>
      <w:r w:rsidRPr="009A7E2E">
        <w:rPr>
          <w:b/>
          <w:bCs/>
        </w:rPr>
        <w:t xml:space="preserve">Authors’ </w:t>
      </w:r>
      <w:r w:rsidRPr="009A7E2E">
        <w:rPr>
          <w:b/>
        </w:rPr>
        <w:t xml:space="preserve">contributions </w:t>
      </w:r>
    </w:p>
    <w:p w14:paraId="21251BC4" w14:textId="39171F07" w:rsidR="00841170" w:rsidRPr="009A7E2E" w:rsidRDefault="00B04D64" w:rsidP="009053A8">
      <w:pPr>
        <w:spacing w:line="360" w:lineRule="auto"/>
        <w:jc w:val="both"/>
        <w:rPr>
          <w:bCs/>
        </w:rPr>
      </w:pPr>
      <w:r w:rsidRPr="009A7E2E">
        <w:rPr>
          <w:bCs/>
        </w:rPr>
        <w:t xml:space="preserve">FC drafted the paper, SC, SM undertook RDS </w:t>
      </w:r>
      <w:r w:rsidR="00940E39" w:rsidRPr="009A7E2E">
        <w:rPr>
          <w:bCs/>
        </w:rPr>
        <w:t xml:space="preserve">and programme </w:t>
      </w:r>
      <w:r w:rsidRPr="009A7E2E">
        <w:rPr>
          <w:bCs/>
        </w:rPr>
        <w:t>analyses,</w:t>
      </w:r>
      <w:r w:rsidR="00940E39" w:rsidRPr="009A7E2E">
        <w:rPr>
          <w:bCs/>
        </w:rPr>
        <w:t xml:space="preserve"> EF and CD provided statistical support, TM oversaw programme implementation, </w:t>
      </w:r>
      <w:r w:rsidRPr="009A7E2E">
        <w:rPr>
          <w:bCs/>
        </w:rPr>
        <w:t>LBM</w:t>
      </w:r>
      <w:r w:rsidR="00940E39" w:rsidRPr="009A7E2E">
        <w:rPr>
          <w:bCs/>
        </w:rPr>
        <w:t xml:space="preserve"> </w:t>
      </w:r>
      <w:r w:rsidRPr="009A7E2E">
        <w:rPr>
          <w:bCs/>
        </w:rPr>
        <w:t>undertook modeling</w:t>
      </w:r>
      <w:r w:rsidR="00940E39" w:rsidRPr="009A7E2E">
        <w:rPr>
          <w:bCs/>
        </w:rPr>
        <w:t>, JB, RS, OM, JH provided insights into analyses</w:t>
      </w:r>
      <w:r w:rsidRPr="009A7E2E">
        <w:rPr>
          <w:bCs/>
        </w:rPr>
        <w:t xml:space="preserve">. </w:t>
      </w:r>
      <w:r w:rsidR="00940E39" w:rsidRPr="009A7E2E">
        <w:rPr>
          <w:bCs/>
        </w:rPr>
        <w:t xml:space="preserve">LMB, VC, AP devised HIV sysnthesis model. </w:t>
      </w:r>
      <w:r w:rsidRPr="009A7E2E">
        <w:rPr>
          <w:bCs/>
        </w:rPr>
        <w:t xml:space="preserve">All authors </w:t>
      </w:r>
      <w:r w:rsidR="00940E39" w:rsidRPr="009A7E2E">
        <w:rPr>
          <w:bCs/>
        </w:rPr>
        <w:t xml:space="preserve">have been integral to design of studies included here and programme data collection. All authors </w:t>
      </w:r>
      <w:r w:rsidRPr="009A7E2E">
        <w:rPr>
          <w:bCs/>
        </w:rPr>
        <w:t xml:space="preserve">commented on manuscript draft. </w:t>
      </w:r>
    </w:p>
    <w:p w14:paraId="06CAF6BE" w14:textId="0AF1BFFD" w:rsidR="00841170" w:rsidRPr="009A7E2E" w:rsidRDefault="008E0636" w:rsidP="00FE27F8">
      <w:pPr>
        <w:autoSpaceDE w:val="0"/>
        <w:autoSpaceDN w:val="0"/>
        <w:adjustRightInd w:val="0"/>
        <w:spacing w:after="0" w:line="360" w:lineRule="auto"/>
        <w:rPr>
          <w:rFonts w:ascii="ScalaLancetPro" w:eastAsia="ScalaLancetPro" w:hAnsi="Times New Roman" w:cs="ScalaLancetPro"/>
          <w:sz w:val="14"/>
          <w:szCs w:val="14"/>
          <w:bdr w:val="nil"/>
        </w:rPr>
      </w:pPr>
      <w:r w:rsidRPr="009A7E2E">
        <w:rPr>
          <w:b/>
          <w:bCs/>
        </w:rPr>
        <w:t xml:space="preserve">Acknowledgements </w:t>
      </w:r>
      <w:r w:rsidR="00FE27F8" w:rsidRPr="009A7E2E">
        <w:rPr>
          <w:rFonts w:asciiTheme="majorHAnsi" w:eastAsia="ScalaLancetPro" w:hAnsiTheme="majorHAnsi" w:cs="ScalaLancetPro" w:hint="eastAsia"/>
          <w:bdr w:val="nil"/>
        </w:rPr>
        <w:t xml:space="preserve">We thank the programme and data management staff for their time and contribution and all programme attendees and the research participants. </w:t>
      </w:r>
    </w:p>
    <w:p w14:paraId="39F70682" w14:textId="77777777" w:rsidR="00FE27F8" w:rsidRPr="009A7E2E" w:rsidRDefault="00FE27F8" w:rsidP="00FE27F8">
      <w:pPr>
        <w:autoSpaceDE w:val="0"/>
        <w:autoSpaceDN w:val="0"/>
        <w:adjustRightInd w:val="0"/>
        <w:spacing w:after="0" w:line="240" w:lineRule="auto"/>
        <w:rPr>
          <w:b/>
          <w:bCs/>
        </w:rPr>
      </w:pPr>
    </w:p>
    <w:p w14:paraId="33687F90" w14:textId="64059FE3" w:rsidR="00841170" w:rsidRPr="009A7E2E" w:rsidRDefault="008E0636" w:rsidP="00FE27F8">
      <w:pPr>
        <w:autoSpaceDE w:val="0"/>
        <w:autoSpaceDN w:val="0"/>
        <w:adjustRightInd w:val="0"/>
        <w:spacing w:after="0" w:line="360" w:lineRule="auto"/>
        <w:rPr>
          <w:rFonts w:eastAsia="ArialMT" w:cs="ArialMT" w:hint="eastAsia"/>
          <w:bdr w:val="nil"/>
        </w:rPr>
      </w:pPr>
      <w:r w:rsidRPr="009A7E2E">
        <w:rPr>
          <w:b/>
        </w:rPr>
        <w:t xml:space="preserve">Funding: </w:t>
      </w:r>
      <w:r w:rsidR="00ED187E" w:rsidRPr="009A7E2E">
        <w:t xml:space="preserve">The Sister’s with a Voice programme was </w:t>
      </w:r>
      <w:r w:rsidR="00A44E03" w:rsidRPr="009A7E2E">
        <w:t xml:space="preserve">funded between 2009-2017 </w:t>
      </w:r>
      <w:r w:rsidR="00A44E03" w:rsidRPr="009A7E2E">
        <w:rPr>
          <w:rFonts w:asciiTheme="majorHAnsi" w:hAnsiTheme="majorHAnsi"/>
        </w:rPr>
        <w:t xml:space="preserve">by </w:t>
      </w:r>
      <w:r w:rsidR="00A44E03" w:rsidRPr="009A7E2E">
        <w:rPr>
          <w:rFonts w:asciiTheme="majorHAnsi" w:eastAsia="Arial Unicode MS" w:hAnsiTheme="majorHAnsi" w:cs="ScalaLancetPro-Bold" w:hint="eastAsia"/>
          <w:bCs/>
          <w:bdr w:val="nil"/>
        </w:rPr>
        <w:t>UN Population Fund (through Zimbabwe</w:t>
      </w:r>
      <w:r w:rsidR="00A44E03" w:rsidRPr="009A7E2E">
        <w:rPr>
          <w:rFonts w:asciiTheme="majorHAnsi" w:eastAsia="Arial Unicode MS" w:hAnsiTheme="majorHAnsi" w:cs="ScalaLancetPro-Bold" w:hint="eastAsia"/>
          <w:bCs/>
          <w:bdr w:val="nil"/>
        </w:rPr>
        <w:t>’</w:t>
      </w:r>
      <w:r w:rsidR="00A44E03" w:rsidRPr="009A7E2E">
        <w:rPr>
          <w:rFonts w:asciiTheme="majorHAnsi" w:eastAsia="Arial Unicode MS" w:hAnsiTheme="majorHAnsi" w:cs="ScalaLancetPro-Bold" w:hint="eastAsia"/>
          <w:bCs/>
          <w:bdr w:val="nil"/>
        </w:rPr>
        <w:t xml:space="preserve">s Integrated Support Fund funded by UK Department for International Development, Irish Aid, and Swedish International Development Cooperation Agency). </w:t>
      </w:r>
      <w:r w:rsidR="00A44E03" w:rsidRPr="009A7E2E">
        <w:t xml:space="preserve">The SAPPH-IRe trial </w:t>
      </w:r>
      <w:r w:rsidR="005D693B" w:rsidRPr="009A7E2E">
        <w:t>(</w:t>
      </w:r>
      <w:r w:rsidR="00FE27F8" w:rsidRPr="009A7E2E">
        <w:t xml:space="preserve">2013-2016 at 14 sites) was also funded through this mechanism. </w:t>
      </w:r>
      <w:r w:rsidR="00A44E03" w:rsidRPr="009A7E2E">
        <w:rPr>
          <w:rFonts w:asciiTheme="majorHAnsi" w:eastAsia="Arial Unicode MS" w:hAnsiTheme="majorHAnsi" w:cs="ScalaLancetPro-Bold" w:hint="eastAsia"/>
          <w:bCs/>
          <w:bdr w:val="nil"/>
        </w:rPr>
        <w:t>Research surveys at t</w:t>
      </w:r>
      <w:r w:rsidR="00A44E03" w:rsidRPr="009A7E2E">
        <w:rPr>
          <w:rFonts w:eastAsia="Arial Unicode MS" w:cs="ScalaLancetPro-Bold" w:hint="eastAsia"/>
          <w:bCs/>
          <w:bdr w:val="nil"/>
        </w:rPr>
        <w:t xml:space="preserve">hree sites </w:t>
      </w:r>
      <w:r w:rsidR="005D693B" w:rsidRPr="009A7E2E">
        <w:rPr>
          <w:rFonts w:eastAsia="Arial Unicode MS" w:cs="ScalaLancetPro-Bold" w:hint="eastAsia"/>
          <w:bCs/>
          <w:bdr w:val="nil"/>
        </w:rPr>
        <w:t xml:space="preserve">in 2011 and 2015 </w:t>
      </w:r>
      <w:r w:rsidR="00A44E03" w:rsidRPr="009A7E2E">
        <w:rPr>
          <w:rFonts w:eastAsia="Arial Unicode MS" w:cs="ScalaLancetPro-Bold" w:hint="eastAsia"/>
          <w:bCs/>
          <w:bdr w:val="nil"/>
        </w:rPr>
        <w:t xml:space="preserve">were funded by </w:t>
      </w:r>
      <w:r w:rsidR="00A44E03" w:rsidRPr="009A7E2E">
        <w:rPr>
          <w:rFonts w:eastAsia="ArialMT" w:cs="ArialMT"/>
          <w:bdr w:val="nil"/>
        </w:rPr>
        <w:t>Deutsche Gesellschaft für Internationale Zusammenarbeit (GIZ) GmbH commissioned by the German Federal Ministry for Economic Cooperation and Development (BMZ).</w:t>
      </w:r>
      <w:r w:rsidR="00FE27F8" w:rsidRPr="009A7E2E">
        <w:rPr>
          <w:rFonts w:eastAsia="ArialMT" w:cs="ArialMT"/>
          <w:bdr w:val="nil"/>
        </w:rPr>
        <w:t xml:space="preserve"> Surveys at three sites were funded through U</w:t>
      </w:r>
      <w:r w:rsidR="005D693B" w:rsidRPr="009A7E2E">
        <w:rPr>
          <w:rFonts w:eastAsia="ArialMT" w:cs="ArialMT"/>
          <w:bdr w:val="nil"/>
        </w:rPr>
        <w:t>S</w:t>
      </w:r>
      <w:r w:rsidR="00FE27F8" w:rsidRPr="009A7E2E">
        <w:rPr>
          <w:rFonts w:eastAsia="ArialMT" w:cs="ArialMT"/>
          <w:bdr w:val="nil"/>
        </w:rPr>
        <w:t xml:space="preserve"> Governments Key Population Challenge Fund.</w:t>
      </w:r>
    </w:p>
    <w:p w14:paraId="3DC527AD" w14:textId="77777777" w:rsidR="00FE27F8" w:rsidRPr="009A7E2E" w:rsidRDefault="00FE27F8" w:rsidP="00A44E03">
      <w:pPr>
        <w:autoSpaceDE w:val="0"/>
        <w:autoSpaceDN w:val="0"/>
        <w:adjustRightInd w:val="0"/>
        <w:spacing w:after="0" w:line="240" w:lineRule="auto"/>
      </w:pPr>
    </w:p>
    <w:p w14:paraId="76A1A45B" w14:textId="7C0B2C36" w:rsidR="00841170" w:rsidRPr="009A7E2E" w:rsidRDefault="008E0636" w:rsidP="009053A8">
      <w:pPr>
        <w:spacing w:line="360" w:lineRule="auto"/>
        <w:jc w:val="both"/>
      </w:pPr>
      <w:r w:rsidRPr="009A7E2E">
        <w:rPr>
          <w:b/>
        </w:rPr>
        <w:t>References</w:t>
      </w:r>
      <w:r w:rsidRPr="009A7E2E">
        <w:rPr>
          <w:b/>
          <w:bCs/>
        </w:rPr>
        <w:t xml:space="preserve">   </w:t>
      </w:r>
    </w:p>
    <w:p w14:paraId="25BFC3C1" w14:textId="77777777" w:rsidR="003D7F98" w:rsidRPr="003D7F98" w:rsidRDefault="008E0636" w:rsidP="003D7F98">
      <w:pPr>
        <w:pStyle w:val="EndNoteBibliography"/>
        <w:spacing w:after="0"/>
      </w:pPr>
      <w:r w:rsidRPr="009A7E2E">
        <w:fldChar w:fldCharType="begin"/>
      </w:r>
      <w:r w:rsidRPr="009A7E2E">
        <w:instrText xml:space="preserve"> ADDIN EN.REFLIST </w:instrText>
      </w:r>
      <w:r w:rsidRPr="003D7F98">
        <w:fldChar w:fldCharType="separate"/>
      </w:r>
      <w:r w:rsidR="003D7F98" w:rsidRPr="003D7F98">
        <w:t>1.</w:t>
      </w:r>
      <w:r w:rsidR="003D7F98" w:rsidRPr="003D7F98">
        <w:tab/>
        <w:t>Global HIV Prevention Coalition. HIV Prevention 2020 Road Map: Accelerating HIV prevention to reduce new infections by 75%. Geneva: Joint United Nations Programme on HIV/AIDS (UNAIDS), 2017.</w:t>
      </w:r>
    </w:p>
    <w:p w14:paraId="4DFFD9E2" w14:textId="77777777" w:rsidR="003D7F98" w:rsidRPr="003D7F98" w:rsidRDefault="003D7F98" w:rsidP="003D7F98">
      <w:pPr>
        <w:pStyle w:val="EndNoteBibliography"/>
        <w:spacing w:after="0"/>
      </w:pPr>
      <w:r w:rsidRPr="003D7F98">
        <w:t>2.</w:t>
      </w:r>
      <w:r w:rsidRPr="003D7F98">
        <w:tab/>
        <w:t>Joint United Nations Programme on HIV/AIDS, UNAIDS. Ending AIDS: Progress towards the 90-90-90 targets. Global AIDS Update. Geneva: UNAIDS, 2017  Contract No.: JC2900E.</w:t>
      </w:r>
    </w:p>
    <w:p w14:paraId="712AB993" w14:textId="77777777" w:rsidR="003D7F98" w:rsidRPr="003D7F98" w:rsidRDefault="003D7F98" w:rsidP="003D7F98">
      <w:pPr>
        <w:pStyle w:val="EndNoteBibliography"/>
        <w:spacing w:after="0"/>
      </w:pPr>
      <w:r w:rsidRPr="003D7F98">
        <w:t>3.</w:t>
      </w:r>
      <w:r w:rsidRPr="003D7F98">
        <w:tab/>
        <w:t>Canning D, Raja S, Yazbeck A. Africa's Demographic Transition : Dividend or Disaster? World Bank, 2015.</w:t>
      </w:r>
    </w:p>
    <w:p w14:paraId="51DE3E41" w14:textId="77777777" w:rsidR="003D7F98" w:rsidRPr="003D7F98" w:rsidRDefault="003D7F98" w:rsidP="003D7F98">
      <w:pPr>
        <w:pStyle w:val="EndNoteBibliography"/>
        <w:spacing w:after="0"/>
      </w:pPr>
      <w:r w:rsidRPr="003D7F98">
        <w:t>4.</w:t>
      </w:r>
      <w:r w:rsidRPr="003D7F98">
        <w:tab/>
        <w:t>Bekker L-G, Alleyne G, Baral S, Cepeda J, Daskalakis D, Dowdy D, et al. Advancing global health and strengthening the HIV response in the era of the Sustainable Development Goals: the International AIDS Society &amp; Lancet Commission. The Lancet. doi: 10.1016/S0140-6736(18)31070-5.</w:t>
      </w:r>
    </w:p>
    <w:p w14:paraId="58611F91" w14:textId="77777777" w:rsidR="003D7F98" w:rsidRPr="003D7F98" w:rsidRDefault="003D7F98" w:rsidP="003D7F98">
      <w:pPr>
        <w:pStyle w:val="EndNoteBibliography"/>
        <w:spacing w:after="0"/>
      </w:pPr>
      <w:r w:rsidRPr="003D7F98">
        <w:t>5.</w:t>
      </w:r>
      <w:r w:rsidRPr="003D7F98">
        <w:tab/>
        <w:t>Baral S, Beyrer C, Muessig K, Poteat T, Wirtz AL, Decker MR, et al. Burden of HIV among female sex workers in low-income and middle-income countries: a systematic review and meta-analysis. Lancet Infect Dis. 2012;12(7):538-49. doi: 10.1016/S1473-3099(12)70066-X. PubMed PMID: 22424777.</w:t>
      </w:r>
    </w:p>
    <w:p w14:paraId="07A90572" w14:textId="77777777" w:rsidR="003D7F98" w:rsidRPr="003D7F98" w:rsidRDefault="003D7F98" w:rsidP="003D7F98">
      <w:pPr>
        <w:pStyle w:val="EndNoteBibliography"/>
        <w:spacing w:after="0"/>
      </w:pPr>
      <w:r w:rsidRPr="003D7F98">
        <w:lastRenderedPageBreak/>
        <w:t>6.</w:t>
      </w:r>
      <w:r w:rsidRPr="003D7F98">
        <w:tab/>
        <w:t>Mountain E, Mishra S, Vickerman P, Pickles M, Gilks C, Boily M-C. Antiretroviral Therapy Uptake, Attrition, Adherence and Outcomes among HIV-Infected Female Sex Workers: A Systematic Review and Meta-Analysis. PLoS ONE. 2014;9(9):e105645. doi: 10.1371/journal.pone.0105645.</w:t>
      </w:r>
    </w:p>
    <w:p w14:paraId="0F8CD59C" w14:textId="77777777" w:rsidR="003D7F98" w:rsidRPr="003D7F98" w:rsidRDefault="003D7F98" w:rsidP="003D7F98">
      <w:pPr>
        <w:pStyle w:val="EndNoteBibliography"/>
        <w:spacing w:after="0"/>
      </w:pPr>
      <w:r w:rsidRPr="003D7F98">
        <w:t>7.</w:t>
      </w:r>
      <w:r w:rsidRPr="003D7F98">
        <w:tab/>
        <w:t>Steen R, Hontelez JA, Veraart A, White RG, de Vlas SJ. Looking upstream to prevent HIV transmission: can interventions with sex workers alter the course of HIV epidemics in Africa as they did in Asia? AIDS. 2014;28(6):891-9. Epub 2014/01/10. doi: 10.1097/qad.0000000000000176. PubMed PMID: 24401648.</w:t>
      </w:r>
    </w:p>
    <w:p w14:paraId="34C24321" w14:textId="77777777" w:rsidR="003D7F98" w:rsidRPr="003D7F98" w:rsidRDefault="003D7F98" w:rsidP="003D7F98">
      <w:pPr>
        <w:pStyle w:val="EndNoteBibliography"/>
        <w:spacing w:after="0"/>
      </w:pPr>
      <w:r w:rsidRPr="003D7F98">
        <w:t>8.</w:t>
      </w:r>
      <w:r w:rsidRPr="003D7F98">
        <w:tab/>
        <w:t>Boily MC, Pickles M, Alary M, Baral S, Blanchard J, Moses S, et al. What really is a concentrated HIV epidemic and what does it mean for West and Central Africa? Insights from mathematical modeling. J Acquir Immune Defic Syndr. 2015;68 Suppl 2:S74-82. Epub 2015/02/28. doi: 10.1097/qai.0000000000000437. PubMed PMID: 25723994.</w:t>
      </w:r>
    </w:p>
    <w:p w14:paraId="0EE07761" w14:textId="77777777" w:rsidR="003D7F98" w:rsidRPr="003D7F98" w:rsidRDefault="003D7F98" w:rsidP="003D7F98">
      <w:pPr>
        <w:pStyle w:val="EndNoteBibliography"/>
        <w:spacing w:after="0"/>
      </w:pPr>
      <w:r w:rsidRPr="003D7F98">
        <w:t>9.</w:t>
      </w:r>
      <w:r w:rsidRPr="003D7F98">
        <w:tab/>
        <w:t>Wilson D. HIV Programs for Sex Workers: Lessons and Challenges for Developing and Delivering Programs. . PLoS Med 2015;12(6). doi: 10.1371/journal.pmed.1001808.</w:t>
      </w:r>
    </w:p>
    <w:p w14:paraId="3E02EFD4" w14:textId="77777777" w:rsidR="003D7F98" w:rsidRPr="003D7F98" w:rsidRDefault="003D7F98" w:rsidP="003D7F98">
      <w:pPr>
        <w:pStyle w:val="EndNoteBibliography"/>
        <w:spacing w:after="0"/>
      </w:pPr>
      <w:r w:rsidRPr="003D7F98">
        <w:t>10.</w:t>
      </w:r>
      <w:r w:rsidRPr="003D7F98">
        <w:tab/>
        <w:t>Steen R, Wheeler T, Gorgens M, Mziray E, Dallabetta G. Feasible, Efficient and Necessary, without Exception – Working with Sex Workers Interrupts HIV/STI Transmission and Brings Treatment to Many in Need. PLoS ONE. 2015;10(10):e0121145. doi: 10.1371/journal.pone.0121145.</w:t>
      </w:r>
    </w:p>
    <w:p w14:paraId="1E452A1C" w14:textId="77777777" w:rsidR="003D7F98" w:rsidRPr="003D7F98" w:rsidRDefault="003D7F98" w:rsidP="003D7F98">
      <w:pPr>
        <w:pStyle w:val="EndNoteBibliography"/>
        <w:spacing w:after="0"/>
      </w:pPr>
      <w:r w:rsidRPr="003D7F98">
        <w:t>11.</w:t>
      </w:r>
      <w:r w:rsidRPr="003D7F98">
        <w:tab/>
        <w:t>Shannon K, Crago A-L, Baral SD, Bekker L-G, Kerrigan D, Decker MR, et al. The global response and unmet actions for HIV and sex workers. The Lancet. doi: 10.1016/S0140-6736(18)31439-9.</w:t>
      </w:r>
    </w:p>
    <w:p w14:paraId="30CCCD95" w14:textId="77777777" w:rsidR="003D7F98" w:rsidRPr="003D7F98" w:rsidRDefault="003D7F98" w:rsidP="003D7F98">
      <w:pPr>
        <w:pStyle w:val="EndNoteBibliography"/>
        <w:spacing w:after="0"/>
      </w:pPr>
      <w:r w:rsidRPr="003D7F98">
        <w:t>12.</w:t>
      </w:r>
      <w:r w:rsidRPr="003D7F98">
        <w:tab/>
        <w:t>Hargreaves JR, Delany-Moretlwe S, Hallett TB, Johnson S, Kapiga S, Bhattacharjee P, et al. The HIV prevention cascade: integrating theories of epidemiological, behavioural, and social science into programme design and monitoring. The lancet HIV. 2016;3(7):e318-22. Epub 2016/07/02. doi: 10.1016/s2352-3018(16)30063-7. PubMed PMID: 27365206.</w:t>
      </w:r>
    </w:p>
    <w:p w14:paraId="269F4BD6" w14:textId="77777777" w:rsidR="003D7F98" w:rsidRPr="003D7F98" w:rsidRDefault="003D7F98" w:rsidP="003D7F98">
      <w:pPr>
        <w:pStyle w:val="EndNoteBibliography"/>
        <w:spacing w:after="0"/>
      </w:pPr>
      <w:r w:rsidRPr="003D7F98">
        <w:t>13.</w:t>
      </w:r>
      <w:r w:rsidRPr="003D7F98">
        <w:tab/>
        <w:t>UNAIDS. UNAIDS 2016-21 Strategy: On the Fast-Track to end AIDS. Geneva: UNAIDS, 2015.</w:t>
      </w:r>
    </w:p>
    <w:p w14:paraId="6AA3F143" w14:textId="77777777" w:rsidR="003D7F98" w:rsidRPr="003D7F98" w:rsidRDefault="003D7F98" w:rsidP="003D7F98">
      <w:pPr>
        <w:pStyle w:val="EndNoteBibliography"/>
        <w:spacing w:after="0"/>
      </w:pPr>
      <w:r w:rsidRPr="003D7F98">
        <w:t>14.</w:t>
      </w:r>
      <w:r w:rsidRPr="003D7F98">
        <w:tab/>
        <w:t>Inter-Agency Working Group on Key Populations. HIV and Young Key Populations: Technical Briefs. Geneva: UNAIDS, 2015.</w:t>
      </w:r>
    </w:p>
    <w:p w14:paraId="34CC98FB" w14:textId="77777777" w:rsidR="003D7F98" w:rsidRPr="003D7F98" w:rsidRDefault="003D7F98" w:rsidP="003D7F98">
      <w:pPr>
        <w:pStyle w:val="EndNoteBibliography"/>
        <w:spacing w:after="0"/>
      </w:pPr>
      <w:r w:rsidRPr="003D7F98">
        <w:t>15.</w:t>
      </w:r>
      <w:r w:rsidRPr="003D7F98">
        <w:tab/>
        <w:t>Chersich M, Bosire W, King'ola N, Temmerman M, Luchters S. Effects of hazardous and harmful alcohol use on HIV incidence and sexual behaviour: a cohort study of Kenyan female sex workers. Globalization and Health. 2014;10(1):22. PubMed PMID: doi:10.1186/1744-8603-10-22.</w:t>
      </w:r>
    </w:p>
    <w:p w14:paraId="00BE9E76" w14:textId="77777777" w:rsidR="003D7F98" w:rsidRPr="003D7F98" w:rsidRDefault="003D7F98" w:rsidP="003D7F98">
      <w:pPr>
        <w:pStyle w:val="EndNoteBibliography"/>
        <w:spacing w:after="0"/>
      </w:pPr>
      <w:r w:rsidRPr="003D7F98">
        <w:t>16.</w:t>
      </w:r>
      <w:r w:rsidRPr="003D7F98">
        <w:tab/>
        <w:t>Cowan F, Davey C, Mushati P, Mtetwa S, Chiyaka T, Chabata S, et al., editors. Results of the SAPPH-IRe Trial: a cluster randomised trial of a combination intervention to empower female sex workers in Zimbabwe to link and adhere to antiretrovirals for treatment and prevention. 21st International AIDS Conference 2016; Durban, South Africa.</w:t>
      </w:r>
    </w:p>
    <w:p w14:paraId="4E2730DC" w14:textId="77777777" w:rsidR="003D7F98" w:rsidRPr="003D7F98" w:rsidRDefault="003D7F98" w:rsidP="003D7F98">
      <w:pPr>
        <w:pStyle w:val="EndNoteBibliography"/>
        <w:spacing w:after="0"/>
      </w:pPr>
      <w:r w:rsidRPr="003D7F98">
        <w:t>17.</w:t>
      </w:r>
      <w:r w:rsidRPr="003D7F98">
        <w:tab/>
        <w:t>Cowan FM, Mtetwa S, Davey C, Fearon E, Dirawo J, Wong-Gruenwald R, et al. Engagement with HIV prevention treatment and care among female sex workers in Zimbabwe: a respondent driven sampling survey. PLoS One. 2013;8(10):e77080. Epub 2013/10/22. doi: 10.1371/journal.pone.0077080. PubMed PMID: 24143203; PubMed Central PMCID: PMCPMC3797143.</w:t>
      </w:r>
    </w:p>
    <w:p w14:paraId="24008B95" w14:textId="77777777" w:rsidR="003D7F98" w:rsidRPr="003D7F98" w:rsidRDefault="003D7F98" w:rsidP="003D7F98">
      <w:pPr>
        <w:pStyle w:val="EndNoteBibliography"/>
        <w:spacing w:after="0"/>
      </w:pPr>
      <w:r w:rsidRPr="003D7F98">
        <w:t>18.</w:t>
      </w:r>
      <w:r w:rsidRPr="003D7F98">
        <w:tab/>
        <w:t>Cowan FM, Davey CB, Fearon E, Mushati P, Dirawo J, Cambiano V, et al. The HIV Care Cascade Among Female Sex Workers in Zimbabwe: Results of a Population-Based Survey From the Sisters Antiretroviral Therapy Programme for Prevention of HIV, an Integrated Response (SAPPH-IRe) Trial. J Acquir Immune Defic Syndr. 2017;74(4):375-82. Epub 2016/12/09. doi: 10.1097/qai.0000000000001255. PubMed PMID: 27930599.</w:t>
      </w:r>
    </w:p>
    <w:p w14:paraId="55009C6D" w14:textId="77777777" w:rsidR="003D7F98" w:rsidRPr="003D7F98" w:rsidRDefault="003D7F98" w:rsidP="003D7F98">
      <w:pPr>
        <w:pStyle w:val="EndNoteBibliography"/>
        <w:spacing w:after="0"/>
      </w:pPr>
      <w:r w:rsidRPr="003D7F98">
        <w:t>19.</w:t>
      </w:r>
      <w:r w:rsidRPr="003D7F98">
        <w:tab/>
        <w:t>Ndori‐Mharadze T, Fearon E, Busza J, Dirawo J, Musemburi S, Davey C, et al. Changes in engagement in HIV prevention and care services among female sex workers during intensified community mobilization in 3 sites in Zimbabwe, 2011 to 2015. Journal of the International AIDS Society. 2018;21(Suppl Suppl 5):e25138. doi: 10.1002/jia2.25138. PubMed PMID: PMC6055130.</w:t>
      </w:r>
    </w:p>
    <w:p w14:paraId="7B438A26" w14:textId="77777777" w:rsidR="003D7F98" w:rsidRPr="003D7F98" w:rsidRDefault="003D7F98" w:rsidP="003D7F98">
      <w:pPr>
        <w:pStyle w:val="EndNoteBibliography"/>
        <w:spacing w:after="0"/>
      </w:pPr>
      <w:r w:rsidRPr="003D7F98">
        <w:t>20.</w:t>
      </w:r>
      <w:r w:rsidRPr="003D7F98">
        <w:tab/>
        <w:t xml:space="preserve">Hargreaves JR, Mtetwa S, Davey C, Dirawo J, Chidiya S, Benedikt C, et al. Cohort analysis of programme data to estimate HIV incidence and uptake of HIV-related services among female sex workers </w:t>
      </w:r>
      <w:r w:rsidRPr="003D7F98">
        <w:lastRenderedPageBreak/>
        <w:t>in Zimbabwe, 2009-14. J Acquir Immune Defic Syndr. 2015. Epub 2015/12/18. doi: 10.1097/qai.0000000000000920. PubMed PMID: 26674371.</w:t>
      </w:r>
    </w:p>
    <w:p w14:paraId="0500F2DD" w14:textId="77777777" w:rsidR="003D7F98" w:rsidRPr="003D7F98" w:rsidRDefault="003D7F98" w:rsidP="003D7F98">
      <w:pPr>
        <w:pStyle w:val="EndNoteBibliography"/>
        <w:spacing w:after="0"/>
      </w:pPr>
      <w:r w:rsidRPr="003D7F98">
        <w:t>21.</w:t>
      </w:r>
      <w:r w:rsidRPr="003D7F98">
        <w:tab/>
        <w:t>Hensen. B, Chabata S, Floyd S, Chiyaka T, P M, Birdthistle I, et al., editors. HIV prevalence and risk factors for prevalent HIV among young women who sell sex in Zimbabwe: results from a respondent driven survey conducted for an impact evaluation of DREAMS. AIDS Impact; 2017; Cape Town.</w:t>
      </w:r>
    </w:p>
    <w:p w14:paraId="437DE453" w14:textId="77777777" w:rsidR="003D7F98" w:rsidRPr="003D7F98" w:rsidRDefault="003D7F98" w:rsidP="003D7F98">
      <w:pPr>
        <w:pStyle w:val="EndNoteBibliography"/>
        <w:spacing w:after="0"/>
      </w:pPr>
      <w:r w:rsidRPr="003D7F98">
        <w:t>22.</w:t>
      </w:r>
      <w:r w:rsidRPr="003D7F98">
        <w:tab/>
        <w:t>Cowan FM, Davey C, Fearon E, Mushati P, Dirawo J, Chabata S, et al. Targeted combination prevention to support female sex workers in Zimbabwe accessing and adhering to antiretrovirals for treatment and prevention of HIV (SAPPH-IRe): a cluster-randomised trial. The Lancet HIV. 2018;5(8):e417-e26. doi: 10.1016/S2352-3018(18)30111-5.</w:t>
      </w:r>
    </w:p>
    <w:p w14:paraId="7850B1DF" w14:textId="77777777" w:rsidR="003D7F98" w:rsidRPr="003D7F98" w:rsidRDefault="003D7F98" w:rsidP="003D7F98">
      <w:pPr>
        <w:pStyle w:val="EndNoteBibliography"/>
        <w:spacing w:after="0"/>
      </w:pPr>
      <w:r w:rsidRPr="003D7F98">
        <w:t>23.</w:t>
      </w:r>
      <w:r w:rsidRPr="003D7F98">
        <w:tab/>
        <w:t>Fearon E, al e. Estimating the population size of female sex workers in Zimbabwe: methods comparison across twenty sites and a national estimate. To be submitted. 2018.</w:t>
      </w:r>
    </w:p>
    <w:p w14:paraId="11967AD2" w14:textId="77777777" w:rsidR="003D7F98" w:rsidRPr="003D7F98" w:rsidRDefault="003D7F98" w:rsidP="003D7F98">
      <w:pPr>
        <w:pStyle w:val="EndNoteBibliography"/>
        <w:spacing w:after="0"/>
      </w:pPr>
      <w:r w:rsidRPr="003D7F98">
        <w:t>24.</w:t>
      </w:r>
      <w:r w:rsidRPr="003D7F98">
        <w:tab/>
        <w:t>Gile KJ, Johnston LG, Salganik MJ. Diagnostics for Respondent-driven Sampling. Journal of the Royal Statistical Society Series A, (Statistics in Society). 2015;178(1):241-69. doi: 10.1111/rssa.12059. PubMed PMID: PMC4877136.</w:t>
      </w:r>
    </w:p>
    <w:p w14:paraId="4E33B552" w14:textId="77777777" w:rsidR="003D7F98" w:rsidRPr="003D7F98" w:rsidRDefault="003D7F98" w:rsidP="003D7F98">
      <w:pPr>
        <w:pStyle w:val="EndNoteBibliography"/>
        <w:spacing w:after="0"/>
      </w:pPr>
      <w:r w:rsidRPr="003D7F98">
        <w:t>25.</w:t>
      </w:r>
      <w:r w:rsidRPr="003D7F98">
        <w:tab/>
        <w:t>Volz E, Heckathorn D. Probability Based Estimation Theory for Respondent Driven Sampling. Journal of Official Statistics 2008;24(1):79-97. 2008;24(1):79-97.</w:t>
      </w:r>
    </w:p>
    <w:p w14:paraId="322C54F3" w14:textId="77777777" w:rsidR="003D7F98" w:rsidRPr="003D7F98" w:rsidRDefault="003D7F98" w:rsidP="003D7F98">
      <w:pPr>
        <w:pStyle w:val="EndNoteBibliography"/>
        <w:spacing w:after="0"/>
      </w:pPr>
      <w:r w:rsidRPr="003D7F98">
        <w:t>26.</w:t>
      </w:r>
      <w:r w:rsidRPr="003D7F98">
        <w:tab/>
        <w:t>Cambiano V, Ford D, Mabugu T, Napierala Mavedzenge S, Miners A, Mugurungi O, et al. Assessment of the Potential Impact and Cost-effectiveness of Self-Testing for HIV in Low-Income Countries. The Journal of Infectious Diseases. 2015;212(4):570-7. doi: 10.1093/infdis/jiv040.</w:t>
      </w:r>
    </w:p>
    <w:p w14:paraId="653430AA" w14:textId="77777777" w:rsidR="003D7F98" w:rsidRPr="003D7F98" w:rsidRDefault="003D7F98" w:rsidP="003D7F98">
      <w:pPr>
        <w:pStyle w:val="EndNoteBibliography"/>
        <w:spacing w:after="0"/>
      </w:pPr>
      <w:r w:rsidRPr="003D7F98">
        <w:t>27.</w:t>
      </w:r>
      <w:r w:rsidRPr="003D7F98">
        <w:tab/>
        <w:t>Phillips AN, Cambiano V, Nakagawa F, Ford D, Lundgren JD, Roset-Bahmanyar E, et al. Potential future impact of a partially effective HIV vaccine in a southern African setting. PLoS One. 2014;9(9):e107214. Epub 2014/09/11. doi: 10.1371/journal.pone.0107214. PubMed PMID: 25207973; PubMed Central PMCID: PMCPMC4160197.</w:t>
      </w:r>
    </w:p>
    <w:p w14:paraId="4552CF23" w14:textId="77777777" w:rsidR="003D7F98" w:rsidRPr="003D7F98" w:rsidRDefault="003D7F98" w:rsidP="003D7F98">
      <w:pPr>
        <w:pStyle w:val="EndNoteBibliography"/>
        <w:spacing w:after="0"/>
      </w:pPr>
      <w:r w:rsidRPr="003D7F98">
        <w:t>28.</w:t>
      </w:r>
      <w:r w:rsidRPr="003D7F98">
        <w:tab/>
        <w:t>Phillips AN, Cambiano V, Revill P, Nakagawa F, Lundgren JD, Bansi-Matharu L, et al. Identifying Key Drivers of the Impact of an HIV Cure Intervention in Sub-Saharan Africa. The Journal of Infectious Diseases. 2016;214(1):73-9. doi: 10.1093/infdis/jiw120.</w:t>
      </w:r>
    </w:p>
    <w:p w14:paraId="077D14D5" w14:textId="77777777" w:rsidR="003D7F98" w:rsidRPr="003D7F98" w:rsidRDefault="003D7F98" w:rsidP="003D7F98">
      <w:pPr>
        <w:pStyle w:val="EndNoteBibliography"/>
        <w:spacing w:after="0"/>
      </w:pPr>
      <w:r w:rsidRPr="003D7F98">
        <w:t>29.</w:t>
      </w:r>
      <w:r w:rsidRPr="003D7F98">
        <w:tab/>
        <w:t>Phillips AN, Pillay D, Garnett G, Bennett D, Vitoria M, Cambiano V, et al. Effect on transmission of HIV-1 resistance of timing of implementation of viral load monitoring to determine switches from first to second-line antiretroviral regimens in resource-limited settings. AIDS. 2011;25(6):843-50. Epub 2010/12/31. doi: 10.1097/QAD.0b013e328344037a. PubMed PMID: 21192233.</w:t>
      </w:r>
    </w:p>
    <w:p w14:paraId="36D4AA1F" w14:textId="77777777" w:rsidR="003D7F98" w:rsidRPr="003D7F98" w:rsidRDefault="003D7F98" w:rsidP="003D7F98">
      <w:pPr>
        <w:pStyle w:val="EndNoteBibliography"/>
        <w:spacing w:after="0"/>
      </w:pPr>
      <w:r w:rsidRPr="003D7F98">
        <w:t>30.</w:t>
      </w:r>
      <w:r w:rsidRPr="003D7F98">
        <w:tab/>
        <w:t>Phillips A, Shroufi A, Vojnov L, Cohn J, Roberts T, Ellman T, et al. Sustainable HIV treatment in Africa through viral-load-informed differentiated care. Nature. 2015;528(7580):S68-76. Epub 2015/12/04. doi: 10.1038/nature16046. PubMed PMID: 26633768.</w:t>
      </w:r>
    </w:p>
    <w:p w14:paraId="3DC25C77" w14:textId="77777777" w:rsidR="003D7F98" w:rsidRPr="003D7F98" w:rsidRDefault="003D7F98" w:rsidP="003D7F98">
      <w:pPr>
        <w:pStyle w:val="EndNoteBibliography"/>
        <w:spacing w:after="0"/>
      </w:pPr>
      <w:r w:rsidRPr="003D7F98">
        <w:t>31.</w:t>
      </w:r>
      <w:r w:rsidRPr="003D7F98">
        <w:tab/>
        <w:t>Phillips AN, Cambiano V, Nakagawa F, Revill P, Jordan MR, Hallett TB, et al. Cost-effectiveness of public-health policy options in the presence of pretreatment NNRTI drug resistance in sub-Saharan Africa: a modelling study. The Lancet HIV. 2018;5(3):e146-e54. doi: 10.1016/S2352-3018(17)30190-X.</w:t>
      </w:r>
    </w:p>
    <w:p w14:paraId="6A70ABD4" w14:textId="77777777" w:rsidR="003D7F98" w:rsidRPr="003D7F98" w:rsidRDefault="003D7F98" w:rsidP="003D7F98">
      <w:pPr>
        <w:pStyle w:val="EndNoteBibliography"/>
        <w:spacing w:after="0"/>
      </w:pPr>
      <w:r w:rsidRPr="003D7F98">
        <w:t>32.</w:t>
      </w:r>
      <w:r w:rsidRPr="003D7F98">
        <w:tab/>
        <w:t>Bansi-Matharu L, Cambiano V, Apollo T, Yekeye R, Dirawo J, Musemburi S, et al. 90-90-90 by 2020? Estimation and projection of the adult HIV epidemic and ART programme in Zimbabwe – 2017 to 2020. Journal of the International AIDS Society. 2018;21(11):e25205. doi: 10.1002/jia2.25205.</w:t>
      </w:r>
    </w:p>
    <w:p w14:paraId="7027853F" w14:textId="77777777" w:rsidR="003D7F98" w:rsidRPr="003D7F98" w:rsidRDefault="003D7F98" w:rsidP="003D7F98">
      <w:pPr>
        <w:pStyle w:val="EndNoteBibliography"/>
        <w:spacing w:after="0"/>
      </w:pPr>
      <w:r w:rsidRPr="003D7F98">
        <w:t>33.</w:t>
      </w:r>
      <w:r w:rsidRPr="003D7F98">
        <w:tab/>
        <w:t>Integrating HIV/STD prevention in the school setting. UNAIDS Position Paper. 1997;August 1997.</w:t>
      </w:r>
    </w:p>
    <w:p w14:paraId="7C5EB949" w14:textId="77777777" w:rsidR="003D7F98" w:rsidRPr="003D7F98" w:rsidRDefault="003D7F98" w:rsidP="003D7F98">
      <w:pPr>
        <w:pStyle w:val="EndNoteBibliography"/>
        <w:spacing w:after="0"/>
      </w:pPr>
      <w:r w:rsidRPr="003D7F98">
        <w:t>34.</w:t>
      </w:r>
      <w:r w:rsidRPr="003D7F98">
        <w:tab/>
        <w:t>Fonner VA, Dalglish SL, Kennedy CE, Baggaley R, O'Reilly K R, Koechlin FM, et al. Effectiveness and safety of oral HIV pre-exposure prophylaxis (PrEP) for all populations: A systematic review and meta-analysis. Aids. 2016. Epub 2016/05/06. doi: 10.1097/qad.0000000000001145. PubMed PMID: 27149090.</w:t>
      </w:r>
    </w:p>
    <w:p w14:paraId="2A348676" w14:textId="77777777" w:rsidR="003D7F98" w:rsidRPr="003D7F98" w:rsidRDefault="003D7F98" w:rsidP="003D7F98">
      <w:pPr>
        <w:pStyle w:val="EndNoteBibliography"/>
        <w:spacing w:after="0"/>
      </w:pPr>
      <w:r w:rsidRPr="003D7F98">
        <w:t>35.</w:t>
      </w:r>
      <w:r w:rsidRPr="003D7F98">
        <w:tab/>
        <w:t>Ministry of Health and Child Care. Zimbabwe Population-Based HIV Impact Assessment (ZIMPHIA) 2015-16: First Report. . Harare, Zimbabwe: Ministry of Health and Child Care  July 2017.</w:t>
      </w:r>
    </w:p>
    <w:p w14:paraId="6C915548" w14:textId="77777777" w:rsidR="003D7F98" w:rsidRPr="003D7F98" w:rsidRDefault="003D7F98" w:rsidP="003D7F98">
      <w:pPr>
        <w:pStyle w:val="EndNoteBibliography"/>
        <w:spacing w:after="0"/>
      </w:pPr>
      <w:r w:rsidRPr="003D7F98">
        <w:t>36.</w:t>
      </w:r>
      <w:r w:rsidRPr="003D7F98">
        <w:tab/>
        <w:t xml:space="preserve">Kerrigan D, Kennedy CE, Morgan-Thomas R, Reza-Paul S, Mwangi P, Win KT, et al. A community empowerment approach to the HIV response among sex workers: effectiveness, challenges, and </w:t>
      </w:r>
      <w:r w:rsidRPr="003D7F98">
        <w:lastRenderedPageBreak/>
        <w:t>considerations for implementation and scale-up. Lancet. 2015;385(9963):172-85. Epub 2014/07/26. doi: 10.1016/s0140-6736(14)60973-9. PubMed PMID: 25059938.</w:t>
      </w:r>
    </w:p>
    <w:p w14:paraId="30DD079F" w14:textId="77777777" w:rsidR="003D7F98" w:rsidRPr="003D7F98" w:rsidRDefault="003D7F98" w:rsidP="003D7F98">
      <w:pPr>
        <w:pStyle w:val="EndNoteBibliography"/>
        <w:spacing w:after="0"/>
      </w:pPr>
      <w:r w:rsidRPr="003D7F98">
        <w:t>37.</w:t>
      </w:r>
      <w:r w:rsidRPr="003D7F98">
        <w:tab/>
        <w:t>World Health Organisation. Consolidated guidelines on HIV prevention, diagnosis, treatment and care for key populations. Geneva: World Health Organisation, 2014.</w:t>
      </w:r>
    </w:p>
    <w:p w14:paraId="6B934018" w14:textId="77777777" w:rsidR="003D7F98" w:rsidRPr="003D7F98" w:rsidRDefault="003D7F98" w:rsidP="003D7F98">
      <w:pPr>
        <w:pStyle w:val="EndNoteBibliography"/>
        <w:spacing w:after="0"/>
      </w:pPr>
      <w:r w:rsidRPr="003D7F98">
        <w:t>38.</w:t>
      </w:r>
      <w:r w:rsidRPr="003D7F98">
        <w:tab/>
        <w:t>Foundation BMG. Micro-Planning in Peer Led Outreach Programs—A Handbook. New Dehli: Bill &amp; Melinda Gates Foundation, 2013.</w:t>
      </w:r>
    </w:p>
    <w:p w14:paraId="066396B0" w14:textId="77777777" w:rsidR="003D7F98" w:rsidRPr="003D7F98" w:rsidRDefault="003D7F98" w:rsidP="003D7F98">
      <w:pPr>
        <w:pStyle w:val="EndNoteBibliography"/>
        <w:spacing w:after="0"/>
      </w:pPr>
      <w:r w:rsidRPr="003D7F98">
        <w:t>39.</w:t>
      </w:r>
      <w:r w:rsidRPr="003D7F98">
        <w:tab/>
        <w:t>Fearon E, Phillips A, Mtetwa S, Chabata ST, Mushati P, Cambiano V, et al. How can programmes better support female sex workers to avoid HIV infection in Zimbabwe? A prevention cascade analysis. J Acquir Immune Defic Syndr. 2019. Epub 2019/02/16. doi: 10.1097/qai.0000000000001980. PubMed PMID: 30768486.</w:t>
      </w:r>
    </w:p>
    <w:p w14:paraId="5CA014A4" w14:textId="77777777" w:rsidR="003D7F98" w:rsidRPr="003D7F98" w:rsidRDefault="003D7F98" w:rsidP="003D7F98">
      <w:pPr>
        <w:pStyle w:val="EndNoteBibliography"/>
        <w:spacing w:after="0"/>
      </w:pPr>
      <w:r w:rsidRPr="003D7F98">
        <w:t>40.</w:t>
      </w:r>
      <w:r w:rsidRPr="003D7F98">
        <w:tab/>
        <w:t>Blanchard JF, Bhattacharjee P, Kumaran S, Ramesh BM, Kumar NS, Washington RG, et al. Concepts and strategies for scaling up focused prevention for sex workers in India. Sex Transm Infect. 2008;84 Suppl 2:ii19-23. Epub 2008/10/01. doi: 10.1136/sti.2008.033134. PubMed PMID: 18799487.</w:t>
      </w:r>
    </w:p>
    <w:p w14:paraId="371BAB7F" w14:textId="77777777" w:rsidR="003D7F98" w:rsidRPr="003D7F98" w:rsidRDefault="003D7F98" w:rsidP="003D7F98">
      <w:pPr>
        <w:pStyle w:val="EndNoteBibliography"/>
      </w:pPr>
      <w:r w:rsidRPr="003D7F98">
        <w:t>41.</w:t>
      </w:r>
      <w:r w:rsidRPr="003D7F98">
        <w:tab/>
        <w:t>Vassall A, Pickles M, Chandrashekar S, Boily M-C, Shetty G, Guinness L, et al. Cost-effectiveness of HIV prevention for high-risk groups at scale: an economic evaluation of the Avahan programme in south India. The Lancet Global Health. 2014;2(9):e531-e40. doi: 10.1016/S2214-109X(14)70277-3.</w:t>
      </w:r>
    </w:p>
    <w:p w14:paraId="7859C4AE" w14:textId="5AB04388" w:rsidR="00841170" w:rsidRPr="009A7E2E" w:rsidRDefault="008E0636" w:rsidP="009053A8">
      <w:pPr>
        <w:spacing w:line="360" w:lineRule="auto"/>
        <w:jc w:val="both"/>
      </w:pPr>
      <w:r w:rsidRPr="009A7E2E">
        <w:fldChar w:fldCharType="end"/>
      </w:r>
    </w:p>
    <w:sectPr w:rsidR="00841170" w:rsidRPr="009A7E2E" w:rsidSect="00F47CF3">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4900" w14:textId="77777777" w:rsidR="00CA17C2" w:rsidRDefault="00CA17C2">
      <w:pPr>
        <w:spacing w:after="0" w:line="240" w:lineRule="auto"/>
      </w:pPr>
      <w:r>
        <w:separator/>
      </w:r>
    </w:p>
    <w:p w14:paraId="4A713720" w14:textId="77777777" w:rsidR="00CA17C2" w:rsidRDefault="00CA17C2"/>
  </w:endnote>
  <w:endnote w:type="continuationSeparator" w:id="0">
    <w:p w14:paraId="237E84A2" w14:textId="77777777" w:rsidR="00CA17C2" w:rsidRDefault="00CA17C2">
      <w:pPr>
        <w:spacing w:after="0" w:line="240" w:lineRule="auto"/>
      </w:pPr>
      <w:r>
        <w:continuationSeparator/>
      </w:r>
    </w:p>
    <w:p w14:paraId="47B30268" w14:textId="77777777" w:rsidR="00CA17C2" w:rsidRDefault="00CA17C2"/>
  </w:endnote>
  <w:endnote w:type="continuationNotice" w:id="1">
    <w:p w14:paraId="21A88B87" w14:textId="77777777" w:rsidR="00CA17C2" w:rsidRDefault="00CA17C2" w:rsidP="009053A8">
      <w:pPr>
        <w:spacing w:after="0" w:line="240" w:lineRule="auto"/>
      </w:pPr>
    </w:p>
    <w:p w14:paraId="59FD7995" w14:textId="77777777" w:rsidR="00CA17C2" w:rsidRDefault="00CA1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calaLancetPro">
    <w:altName w:val="Yu Gothic"/>
    <w:panose1 w:val="00000000000000000000"/>
    <w:charset w:val="80"/>
    <w:family w:val="roman"/>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ScalaLancetPro-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70B5" w14:textId="77777777" w:rsidR="00CA17C2" w:rsidRDefault="00CA17C2" w:rsidP="008E0636">
      <w:pPr>
        <w:spacing w:after="0" w:line="240" w:lineRule="auto"/>
      </w:pPr>
      <w:r>
        <w:separator/>
      </w:r>
    </w:p>
    <w:p w14:paraId="71779968" w14:textId="77777777" w:rsidR="00CA17C2" w:rsidRDefault="00CA17C2"/>
  </w:footnote>
  <w:footnote w:type="continuationSeparator" w:id="0">
    <w:p w14:paraId="39FC94FC" w14:textId="77777777" w:rsidR="00CA17C2" w:rsidRDefault="00CA17C2" w:rsidP="008E0636">
      <w:pPr>
        <w:spacing w:after="0" w:line="240" w:lineRule="auto"/>
      </w:pPr>
      <w:r>
        <w:continuationSeparator/>
      </w:r>
    </w:p>
    <w:p w14:paraId="29EC5F84" w14:textId="77777777" w:rsidR="00CA17C2" w:rsidRDefault="00CA17C2"/>
  </w:footnote>
  <w:footnote w:type="continuationNotice" w:id="1">
    <w:p w14:paraId="174FC357" w14:textId="77777777" w:rsidR="00CA17C2" w:rsidRDefault="00CA17C2" w:rsidP="009053A8">
      <w:pPr>
        <w:spacing w:after="0" w:line="240" w:lineRule="auto"/>
      </w:pPr>
    </w:p>
    <w:p w14:paraId="6A05A576" w14:textId="77777777" w:rsidR="00CA17C2" w:rsidRDefault="00CA17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8.95pt;height:20.9pt;visibility:visible" o:bullet="t">
        <v:imagedata r:id="rId1" o:title=""/>
      </v:shape>
    </w:pict>
  </w:numPicBullet>
  <w:abstractNum w:abstractNumId="0" w15:restartNumberingAfterBreak="0">
    <w:nsid w:val="FFFFFF7C"/>
    <w:multiLevelType w:val="singleLevel"/>
    <w:tmpl w:val="734493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6C30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3085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05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255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90F7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450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3C35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7E8F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7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870AF"/>
    <w:multiLevelType w:val="hybridMultilevel"/>
    <w:tmpl w:val="8B6EA506"/>
    <w:lvl w:ilvl="0" w:tplc="669A9D7A">
      <w:start w:val="1"/>
      <w:numFmt w:val="bullet"/>
      <w:lvlText w:val=""/>
      <w:lvlJc w:val="left"/>
      <w:pPr>
        <w:tabs>
          <w:tab w:val="num" w:pos="720"/>
        </w:tabs>
        <w:ind w:left="720" w:hanging="360"/>
      </w:pPr>
      <w:rPr>
        <w:rFonts w:ascii="Symbol" w:hAnsi="Symbol" w:hint="default"/>
      </w:rPr>
    </w:lvl>
    <w:lvl w:ilvl="1" w:tplc="B718C618" w:tentative="1">
      <w:start w:val="1"/>
      <w:numFmt w:val="bullet"/>
      <w:lvlText w:val=""/>
      <w:lvlJc w:val="left"/>
      <w:pPr>
        <w:tabs>
          <w:tab w:val="num" w:pos="1440"/>
        </w:tabs>
        <w:ind w:left="1440" w:hanging="360"/>
      </w:pPr>
      <w:rPr>
        <w:rFonts w:ascii="Symbol" w:hAnsi="Symbol" w:hint="default"/>
      </w:rPr>
    </w:lvl>
    <w:lvl w:ilvl="2" w:tplc="29AABBBC" w:tentative="1">
      <w:start w:val="1"/>
      <w:numFmt w:val="bullet"/>
      <w:lvlText w:val=""/>
      <w:lvlJc w:val="left"/>
      <w:pPr>
        <w:tabs>
          <w:tab w:val="num" w:pos="2160"/>
        </w:tabs>
        <w:ind w:left="2160" w:hanging="360"/>
      </w:pPr>
      <w:rPr>
        <w:rFonts w:ascii="Symbol" w:hAnsi="Symbol" w:hint="default"/>
      </w:rPr>
    </w:lvl>
    <w:lvl w:ilvl="3" w:tplc="C80AA21A" w:tentative="1">
      <w:start w:val="1"/>
      <w:numFmt w:val="bullet"/>
      <w:lvlText w:val=""/>
      <w:lvlJc w:val="left"/>
      <w:pPr>
        <w:tabs>
          <w:tab w:val="num" w:pos="2880"/>
        </w:tabs>
        <w:ind w:left="2880" w:hanging="360"/>
      </w:pPr>
      <w:rPr>
        <w:rFonts w:ascii="Symbol" w:hAnsi="Symbol" w:hint="default"/>
      </w:rPr>
    </w:lvl>
    <w:lvl w:ilvl="4" w:tplc="544AFAE8" w:tentative="1">
      <w:start w:val="1"/>
      <w:numFmt w:val="bullet"/>
      <w:lvlText w:val=""/>
      <w:lvlJc w:val="left"/>
      <w:pPr>
        <w:tabs>
          <w:tab w:val="num" w:pos="3600"/>
        </w:tabs>
        <w:ind w:left="3600" w:hanging="360"/>
      </w:pPr>
      <w:rPr>
        <w:rFonts w:ascii="Symbol" w:hAnsi="Symbol" w:hint="default"/>
      </w:rPr>
    </w:lvl>
    <w:lvl w:ilvl="5" w:tplc="37C01DB8" w:tentative="1">
      <w:start w:val="1"/>
      <w:numFmt w:val="bullet"/>
      <w:lvlText w:val=""/>
      <w:lvlJc w:val="left"/>
      <w:pPr>
        <w:tabs>
          <w:tab w:val="num" w:pos="4320"/>
        </w:tabs>
        <w:ind w:left="4320" w:hanging="360"/>
      </w:pPr>
      <w:rPr>
        <w:rFonts w:ascii="Symbol" w:hAnsi="Symbol" w:hint="default"/>
      </w:rPr>
    </w:lvl>
    <w:lvl w:ilvl="6" w:tplc="9F74D192" w:tentative="1">
      <w:start w:val="1"/>
      <w:numFmt w:val="bullet"/>
      <w:lvlText w:val=""/>
      <w:lvlJc w:val="left"/>
      <w:pPr>
        <w:tabs>
          <w:tab w:val="num" w:pos="5040"/>
        </w:tabs>
        <w:ind w:left="5040" w:hanging="360"/>
      </w:pPr>
      <w:rPr>
        <w:rFonts w:ascii="Symbol" w:hAnsi="Symbol" w:hint="default"/>
      </w:rPr>
    </w:lvl>
    <w:lvl w:ilvl="7" w:tplc="75666AC8" w:tentative="1">
      <w:start w:val="1"/>
      <w:numFmt w:val="bullet"/>
      <w:lvlText w:val=""/>
      <w:lvlJc w:val="left"/>
      <w:pPr>
        <w:tabs>
          <w:tab w:val="num" w:pos="5760"/>
        </w:tabs>
        <w:ind w:left="5760" w:hanging="360"/>
      </w:pPr>
      <w:rPr>
        <w:rFonts w:ascii="Symbol" w:hAnsi="Symbol" w:hint="default"/>
      </w:rPr>
    </w:lvl>
    <w:lvl w:ilvl="8" w:tplc="172EBCC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6F039C5"/>
    <w:multiLevelType w:val="hybridMultilevel"/>
    <w:tmpl w:val="21A404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E1BCE"/>
    <w:multiLevelType w:val="hybridMultilevel"/>
    <w:tmpl w:val="C5BA0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2218A"/>
    <w:multiLevelType w:val="multilevel"/>
    <w:tmpl w:val="E97CEC6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B57798"/>
    <w:multiLevelType w:val="hybridMultilevel"/>
    <w:tmpl w:val="CC66D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B5AB3"/>
    <w:multiLevelType w:val="hybridMultilevel"/>
    <w:tmpl w:val="AAEC8D5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706014C"/>
    <w:multiLevelType w:val="multilevel"/>
    <w:tmpl w:val="DC7ABD38"/>
    <w:lvl w:ilvl="0">
      <w:start w:val="3"/>
      <w:numFmt w:val="decimal"/>
      <w:lvlText w:val="%1"/>
      <w:lvlJc w:val="left"/>
      <w:pPr>
        <w:ind w:left="570" w:hanging="570"/>
      </w:pPr>
      <w:rPr>
        <w:rFonts w:hint="default"/>
      </w:rPr>
    </w:lvl>
    <w:lvl w:ilvl="1">
      <w:start w:val="10"/>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15:restartNumberingAfterBreak="0">
    <w:nsid w:val="7E9E4616"/>
    <w:multiLevelType w:val="hybridMultilevel"/>
    <w:tmpl w:val="EC10C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3"/>
  </w:num>
  <w:num w:numId="5">
    <w:abstractNumId w:val="15"/>
  </w:num>
  <w:num w:numId="6">
    <w:abstractNumId w:val="14"/>
  </w:num>
  <w:num w:numId="7">
    <w:abstractNumId w:val="1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vzssd9bzzp26eswtr50z29st0ttaerppaf&quot;&gt;Frances13-Saved Copy&lt;record-ids&gt;&lt;item&gt;774&lt;/item&gt;&lt;item&gt;2086&lt;/item&gt;&lt;item&gt;2113&lt;/item&gt;&lt;item&gt;2132&lt;/item&gt;&lt;item&gt;2140&lt;/item&gt;&lt;item&gt;2142&lt;/item&gt;&lt;item&gt;2147&lt;/item&gt;&lt;item&gt;2150&lt;/item&gt;&lt;item&gt;2155&lt;/item&gt;&lt;item&gt;2177&lt;/item&gt;&lt;item&gt;2198&lt;/item&gt;&lt;item&gt;2207&lt;/item&gt;&lt;item&gt;2212&lt;/item&gt;&lt;item&gt;2216&lt;/item&gt;&lt;item&gt;2224&lt;/item&gt;&lt;item&gt;2235&lt;/item&gt;&lt;item&gt;2257&lt;/item&gt;&lt;item&gt;2282&lt;/item&gt;&lt;item&gt;2310&lt;/item&gt;&lt;item&gt;2313&lt;/item&gt;&lt;item&gt;2316&lt;/item&gt;&lt;item&gt;2365&lt;/item&gt;&lt;item&gt;2373&lt;/item&gt;&lt;item&gt;2374&lt;/item&gt;&lt;item&gt;2378&lt;/item&gt;&lt;item&gt;2445&lt;/item&gt;&lt;item&gt;2468&lt;/item&gt;&lt;item&gt;2538&lt;/item&gt;&lt;item&gt;2554&lt;/item&gt;&lt;item&gt;2562&lt;/item&gt;&lt;item&gt;2563&lt;/item&gt;&lt;item&gt;2569&lt;/item&gt;&lt;item&gt;2582&lt;/item&gt;&lt;item&gt;2591&lt;/item&gt;&lt;item&gt;2592&lt;/item&gt;&lt;item&gt;2593&lt;/item&gt;&lt;item&gt;2595&lt;/item&gt;&lt;item&gt;2596&lt;/item&gt;&lt;item&gt;2620&lt;/item&gt;&lt;item&gt;2653&lt;/item&gt;&lt;item&gt;2678&lt;/item&gt;&lt;/record-ids&gt;&lt;/item&gt;&lt;/Libraries&gt;"/>
  </w:docVars>
  <w:rsids>
    <w:rsidRoot w:val="00841170"/>
    <w:rsid w:val="0001675B"/>
    <w:rsid w:val="00021651"/>
    <w:rsid w:val="00024995"/>
    <w:rsid w:val="00027572"/>
    <w:rsid w:val="0003037C"/>
    <w:rsid w:val="000324CD"/>
    <w:rsid w:val="000324CF"/>
    <w:rsid w:val="00034F56"/>
    <w:rsid w:val="00036289"/>
    <w:rsid w:val="00036739"/>
    <w:rsid w:val="00037654"/>
    <w:rsid w:val="000473E3"/>
    <w:rsid w:val="00047DB6"/>
    <w:rsid w:val="00053DAD"/>
    <w:rsid w:val="000575A6"/>
    <w:rsid w:val="000652C9"/>
    <w:rsid w:val="000676E0"/>
    <w:rsid w:val="00067724"/>
    <w:rsid w:val="00071DA9"/>
    <w:rsid w:val="0008121F"/>
    <w:rsid w:val="00084E9D"/>
    <w:rsid w:val="00090549"/>
    <w:rsid w:val="000A27DF"/>
    <w:rsid w:val="000A3400"/>
    <w:rsid w:val="000B0964"/>
    <w:rsid w:val="000B0DAE"/>
    <w:rsid w:val="000B4F8E"/>
    <w:rsid w:val="000B5602"/>
    <w:rsid w:val="000B75E1"/>
    <w:rsid w:val="000C0237"/>
    <w:rsid w:val="000C3C5A"/>
    <w:rsid w:val="000D203D"/>
    <w:rsid w:val="000D4D47"/>
    <w:rsid w:val="000D55BB"/>
    <w:rsid w:val="000E4318"/>
    <w:rsid w:val="000E4897"/>
    <w:rsid w:val="000E5E6C"/>
    <w:rsid w:val="000E6E38"/>
    <w:rsid w:val="000F0370"/>
    <w:rsid w:val="000F423F"/>
    <w:rsid w:val="0010085D"/>
    <w:rsid w:val="00103C63"/>
    <w:rsid w:val="00104087"/>
    <w:rsid w:val="001056F1"/>
    <w:rsid w:val="00110304"/>
    <w:rsid w:val="00110C2A"/>
    <w:rsid w:val="001310CD"/>
    <w:rsid w:val="0013377C"/>
    <w:rsid w:val="00136363"/>
    <w:rsid w:val="001369F0"/>
    <w:rsid w:val="001421DD"/>
    <w:rsid w:val="00151D8B"/>
    <w:rsid w:val="00152EF4"/>
    <w:rsid w:val="00153257"/>
    <w:rsid w:val="00162072"/>
    <w:rsid w:val="0017070E"/>
    <w:rsid w:val="00183A0B"/>
    <w:rsid w:val="00183A8F"/>
    <w:rsid w:val="00187401"/>
    <w:rsid w:val="001948B7"/>
    <w:rsid w:val="001977BB"/>
    <w:rsid w:val="001A6854"/>
    <w:rsid w:val="001A7049"/>
    <w:rsid w:val="001A76B3"/>
    <w:rsid w:val="001B2A50"/>
    <w:rsid w:val="001C0D79"/>
    <w:rsid w:val="001C75CC"/>
    <w:rsid w:val="001D4988"/>
    <w:rsid w:val="001D4ACA"/>
    <w:rsid w:val="001D7877"/>
    <w:rsid w:val="001E13FE"/>
    <w:rsid w:val="001E1D9C"/>
    <w:rsid w:val="001E2B16"/>
    <w:rsid w:val="001E680B"/>
    <w:rsid w:val="001E7CC0"/>
    <w:rsid w:val="00201F41"/>
    <w:rsid w:val="0020279F"/>
    <w:rsid w:val="00202F17"/>
    <w:rsid w:val="00203EAD"/>
    <w:rsid w:val="00211B83"/>
    <w:rsid w:val="002131F3"/>
    <w:rsid w:val="00215756"/>
    <w:rsid w:val="00217997"/>
    <w:rsid w:val="0022095D"/>
    <w:rsid w:val="00224985"/>
    <w:rsid w:val="002251BF"/>
    <w:rsid w:val="0022553B"/>
    <w:rsid w:val="00225A9B"/>
    <w:rsid w:val="00227FE0"/>
    <w:rsid w:val="002366FA"/>
    <w:rsid w:val="00246D53"/>
    <w:rsid w:val="002476A4"/>
    <w:rsid w:val="00250354"/>
    <w:rsid w:val="0025208C"/>
    <w:rsid w:val="00256F44"/>
    <w:rsid w:val="002611BD"/>
    <w:rsid w:val="00266580"/>
    <w:rsid w:val="0027277F"/>
    <w:rsid w:val="002739C1"/>
    <w:rsid w:val="00276CB1"/>
    <w:rsid w:val="00283016"/>
    <w:rsid w:val="00286495"/>
    <w:rsid w:val="00292A0C"/>
    <w:rsid w:val="00295736"/>
    <w:rsid w:val="00297E7D"/>
    <w:rsid w:val="002A1D68"/>
    <w:rsid w:val="002A3ACF"/>
    <w:rsid w:val="002A4663"/>
    <w:rsid w:val="002A7015"/>
    <w:rsid w:val="002A7163"/>
    <w:rsid w:val="002C29DB"/>
    <w:rsid w:val="002D0AAA"/>
    <w:rsid w:val="002D252F"/>
    <w:rsid w:val="002D3422"/>
    <w:rsid w:val="002F12B3"/>
    <w:rsid w:val="002F1DAF"/>
    <w:rsid w:val="002F219D"/>
    <w:rsid w:val="002F66E4"/>
    <w:rsid w:val="003017BA"/>
    <w:rsid w:val="00306713"/>
    <w:rsid w:val="003076AD"/>
    <w:rsid w:val="00310E98"/>
    <w:rsid w:val="00314DC0"/>
    <w:rsid w:val="003158B8"/>
    <w:rsid w:val="00316DAE"/>
    <w:rsid w:val="00316F6E"/>
    <w:rsid w:val="0032510F"/>
    <w:rsid w:val="00330382"/>
    <w:rsid w:val="00331214"/>
    <w:rsid w:val="00332711"/>
    <w:rsid w:val="003335E2"/>
    <w:rsid w:val="00333D46"/>
    <w:rsid w:val="003423BE"/>
    <w:rsid w:val="003427DD"/>
    <w:rsid w:val="00345107"/>
    <w:rsid w:val="00347F18"/>
    <w:rsid w:val="0035421E"/>
    <w:rsid w:val="00354B3F"/>
    <w:rsid w:val="00357C10"/>
    <w:rsid w:val="003619DC"/>
    <w:rsid w:val="00363625"/>
    <w:rsid w:val="003640BE"/>
    <w:rsid w:val="00373BCC"/>
    <w:rsid w:val="00374939"/>
    <w:rsid w:val="00376A3A"/>
    <w:rsid w:val="003777C1"/>
    <w:rsid w:val="00386786"/>
    <w:rsid w:val="0039534A"/>
    <w:rsid w:val="003963E2"/>
    <w:rsid w:val="003A1BE8"/>
    <w:rsid w:val="003A433C"/>
    <w:rsid w:val="003A5651"/>
    <w:rsid w:val="003A784D"/>
    <w:rsid w:val="003B0449"/>
    <w:rsid w:val="003B5E17"/>
    <w:rsid w:val="003C0A77"/>
    <w:rsid w:val="003C20B5"/>
    <w:rsid w:val="003C7D92"/>
    <w:rsid w:val="003D68BA"/>
    <w:rsid w:val="003D7F98"/>
    <w:rsid w:val="003E0418"/>
    <w:rsid w:val="003E045F"/>
    <w:rsid w:val="003E04D0"/>
    <w:rsid w:val="003E0996"/>
    <w:rsid w:val="003E158D"/>
    <w:rsid w:val="003E5213"/>
    <w:rsid w:val="003F0F68"/>
    <w:rsid w:val="003F176A"/>
    <w:rsid w:val="003F52AF"/>
    <w:rsid w:val="0040153E"/>
    <w:rsid w:val="00423C99"/>
    <w:rsid w:val="004302AB"/>
    <w:rsid w:val="00431BE1"/>
    <w:rsid w:val="00433163"/>
    <w:rsid w:val="004343A6"/>
    <w:rsid w:val="00434905"/>
    <w:rsid w:val="00436838"/>
    <w:rsid w:val="00450565"/>
    <w:rsid w:val="00461D57"/>
    <w:rsid w:val="00462C66"/>
    <w:rsid w:val="00464E3B"/>
    <w:rsid w:val="004675EE"/>
    <w:rsid w:val="00470DAB"/>
    <w:rsid w:val="004771A8"/>
    <w:rsid w:val="004818E5"/>
    <w:rsid w:val="00483A83"/>
    <w:rsid w:val="00485131"/>
    <w:rsid w:val="004A0EAB"/>
    <w:rsid w:val="004B10DB"/>
    <w:rsid w:val="004B1D6B"/>
    <w:rsid w:val="004B3335"/>
    <w:rsid w:val="004C3B14"/>
    <w:rsid w:val="004C431A"/>
    <w:rsid w:val="004C4B76"/>
    <w:rsid w:val="004C5596"/>
    <w:rsid w:val="004C6669"/>
    <w:rsid w:val="004C6C3B"/>
    <w:rsid w:val="004C6E1B"/>
    <w:rsid w:val="004D1F81"/>
    <w:rsid w:val="004D2408"/>
    <w:rsid w:val="004E1BA7"/>
    <w:rsid w:val="004E7328"/>
    <w:rsid w:val="004F04A6"/>
    <w:rsid w:val="004F5B12"/>
    <w:rsid w:val="004F78CD"/>
    <w:rsid w:val="00500654"/>
    <w:rsid w:val="005017A1"/>
    <w:rsid w:val="00503F92"/>
    <w:rsid w:val="005071A2"/>
    <w:rsid w:val="005072F3"/>
    <w:rsid w:val="0051053E"/>
    <w:rsid w:val="00511A2C"/>
    <w:rsid w:val="00511D35"/>
    <w:rsid w:val="00512239"/>
    <w:rsid w:val="00513F26"/>
    <w:rsid w:val="00533C36"/>
    <w:rsid w:val="0054137A"/>
    <w:rsid w:val="005422FD"/>
    <w:rsid w:val="0054284B"/>
    <w:rsid w:val="00542C62"/>
    <w:rsid w:val="0054644A"/>
    <w:rsid w:val="00547B36"/>
    <w:rsid w:val="00550DE9"/>
    <w:rsid w:val="00555945"/>
    <w:rsid w:val="00571E1F"/>
    <w:rsid w:val="00580582"/>
    <w:rsid w:val="00582D6B"/>
    <w:rsid w:val="005831C7"/>
    <w:rsid w:val="00586909"/>
    <w:rsid w:val="00590DCE"/>
    <w:rsid w:val="00591173"/>
    <w:rsid w:val="00592E3C"/>
    <w:rsid w:val="005B01AA"/>
    <w:rsid w:val="005B0FCF"/>
    <w:rsid w:val="005B187A"/>
    <w:rsid w:val="005B2E35"/>
    <w:rsid w:val="005B32FB"/>
    <w:rsid w:val="005B5283"/>
    <w:rsid w:val="005B75E6"/>
    <w:rsid w:val="005C6942"/>
    <w:rsid w:val="005C6A93"/>
    <w:rsid w:val="005D0037"/>
    <w:rsid w:val="005D0F14"/>
    <w:rsid w:val="005D37D6"/>
    <w:rsid w:val="005D56BA"/>
    <w:rsid w:val="005D693B"/>
    <w:rsid w:val="005E22D4"/>
    <w:rsid w:val="005E3A57"/>
    <w:rsid w:val="005E4A9E"/>
    <w:rsid w:val="005E6B95"/>
    <w:rsid w:val="005F01CA"/>
    <w:rsid w:val="005F3704"/>
    <w:rsid w:val="005F3B27"/>
    <w:rsid w:val="005F48EC"/>
    <w:rsid w:val="005F6ACC"/>
    <w:rsid w:val="00602C07"/>
    <w:rsid w:val="00610860"/>
    <w:rsid w:val="0061500F"/>
    <w:rsid w:val="006240C8"/>
    <w:rsid w:val="00625033"/>
    <w:rsid w:val="00627D17"/>
    <w:rsid w:val="006317EF"/>
    <w:rsid w:val="00632A5C"/>
    <w:rsid w:val="00632FF6"/>
    <w:rsid w:val="00636422"/>
    <w:rsid w:val="0064418D"/>
    <w:rsid w:val="00645572"/>
    <w:rsid w:val="00646EAA"/>
    <w:rsid w:val="00647698"/>
    <w:rsid w:val="00650597"/>
    <w:rsid w:val="00663986"/>
    <w:rsid w:val="00666315"/>
    <w:rsid w:val="006673FF"/>
    <w:rsid w:val="006760A8"/>
    <w:rsid w:val="00681931"/>
    <w:rsid w:val="00694D6B"/>
    <w:rsid w:val="006A237B"/>
    <w:rsid w:val="006A2EAC"/>
    <w:rsid w:val="006B7A2A"/>
    <w:rsid w:val="006D59F5"/>
    <w:rsid w:val="006E0AD1"/>
    <w:rsid w:val="006E2D07"/>
    <w:rsid w:val="006E3182"/>
    <w:rsid w:val="006F3CEA"/>
    <w:rsid w:val="0070229A"/>
    <w:rsid w:val="00706A25"/>
    <w:rsid w:val="0071114B"/>
    <w:rsid w:val="00715B4C"/>
    <w:rsid w:val="00715F85"/>
    <w:rsid w:val="00716422"/>
    <w:rsid w:val="00717644"/>
    <w:rsid w:val="00730422"/>
    <w:rsid w:val="00732020"/>
    <w:rsid w:val="007368E2"/>
    <w:rsid w:val="00737C3D"/>
    <w:rsid w:val="00742EBA"/>
    <w:rsid w:val="007456C8"/>
    <w:rsid w:val="00751620"/>
    <w:rsid w:val="00761C8A"/>
    <w:rsid w:val="00765704"/>
    <w:rsid w:val="00766E00"/>
    <w:rsid w:val="00767EC6"/>
    <w:rsid w:val="00773FC4"/>
    <w:rsid w:val="00776450"/>
    <w:rsid w:val="007813C6"/>
    <w:rsid w:val="007829A1"/>
    <w:rsid w:val="00782AA7"/>
    <w:rsid w:val="00784237"/>
    <w:rsid w:val="007842B0"/>
    <w:rsid w:val="00784493"/>
    <w:rsid w:val="00792841"/>
    <w:rsid w:val="007974D5"/>
    <w:rsid w:val="007A040A"/>
    <w:rsid w:val="007A3EE2"/>
    <w:rsid w:val="007B059A"/>
    <w:rsid w:val="007B1594"/>
    <w:rsid w:val="007B1929"/>
    <w:rsid w:val="007B1E0D"/>
    <w:rsid w:val="007C5E3C"/>
    <w:rsid w:val="007D251D"/>
    <w:rsid w:val="007D27A5"/>
    <w:rsid w:val="007D4DF3"/>
    <w:rsid w:val="007E05BC"/>
    <w:rsid w:val="007E481F"/>
    <w:rsid w:val="007F06F8"/>
    <w:rsid w:val="00800318"/>
    <w:rsid w:val="008019B7"/>
    <w:rsid w:val="008028D1"/>
    <w:rsid w:val="0080375C"/>
    <w:rsid w:val="00804D13"/>
    <w:rsid w:val="00805958"/>
    <w:rsid w:val="00812C2D"/>
    <w:rsid w:val="00813A64"/>
    <w:rsid w:val="00815834"/>
    <w:rsid w:val="00817021"/>
    <w:rsid w:val="00825C50"/>
    <w:rsid w:val="00826490"/>
    <w:rsid w:val="008273B6"/>
    <w:rsid w:val="008279C3"/>
    <w:rsid w:val="008308AF"/>
    <w:rsid w:val="00831FE2"/>
    <w:rsid w:val="00833419"/>
    <w:rsid w:val="00837723"/>
    <w:rsid w:val="00841170"/>
    <w:rsid w:val="00845A06"/>
    <w:rsid w:val="00850DA6"/>
    <w:rsid w:val="008516D5"/>
    <w:rsid w:val="0085275F"/>
    <w:rsid w:val="00853586"/>
    <w:rsid w:val="008555C5"/>
    <w:rsid w:val="00855F92"/>
    <w:rsid w:val="00861E59"/>
    <w:rsid w:val="00863420"/>
    <w:rsid w:val="00872A0C"/>
    <w:rsid w:val="00873027"/>
    <w:rsid w:val="008808EE"/>
    <w:rsid w:val="0088245B"/>
    <w:rsid w:val="008858E0"/>
    <w:rsid w:val="00890E2D"/>
    <w:rsid w:val="008920BF"/>
    <w:rsid w:val="0089387B"/>
    <w:rsid w:val="00894668"/>
    <w:rsid w:val="008A0590"/>
    <w:rsid w:val="008A50E2"/>
    <w:rsid w:val="008B67B3"/>
    <w:rsid w:val="008C11AF"/>
    <w:rsid w:val="008C15E8"/>
    <w:rsid w:val="008C200D"/>
    <w:rsid w:val="008C22A0"/>
    <w:rsid w:val="008C54D5"/>
    <w:rsid w:val="008C5719"/>
    <w:rsid w:val="008C7346"/>
    <w:rsid w:val="008D5309"/>
    <w:rsid w:val="008D54B8"/>
    <w:rsid w:val="008D70F4"/>
    <w:rsid w:val="008E0636"/>
    <w:rsid w:val="008E1DFB"/>
    <w:rsid w:val="008E516B"/>
    <w:rsid w:val="008E67F3"/>
    <w:rsid w:val="008F0D42"/>
    <w:rsid w:val="008F492E"/>
    <w:rsid w:val="008F6C44"/>
    <w:rsid w:val="008F7BFE"/>
    <w:rsid w:val="009009C4"/>
    <w:rsid w:val="00904F31"/>
    <w:rsid w:val="009053A8"/>
    <w:rsid w:val="00905F73"/>
    <w:rsid w:val="00907752"/>
    <w:rsid w:val="00907A34"/>
    <w:rsid w:val="00907D37"/>
    <w:rsid w:val="0091088A"/>
    <w:rsid w:val="00910D64"/>
    <w:rsid w:val="009117B6"/>
    <w:rsid w:val="009159AE"/>
    <w:rsid w:val="009203E5"/>
    <w:rsid w:val="00920EE2"/>
    <w:rsid w:val="00921678"/>
    <w:rsid w:val="00927BA6"/>
    <w:rsid w:val="00933AAB"/>
    <w:rsid w:val="00934008"/>
    <w:rsid w:val="009349BD"/>
    <w:rsid w:val="00940E39"/>
    <w:rsid w:val="0094149C"/>
    <w:rsid w:val="009420D1"/>
    <w:rsid w:val="0094348C"/>
    <w:rsid w:val="009436CA"/>
    <w:rsid w:val="00943DFB"/>
    <w:rsid w:val="00944AAA"/>
    <w:rsid w:val="00944DAD"/>
    <w:rsid w:val="0095098A"/>
    <w:rsid w:val="009703B1"/>
    <w:rsid w:val="00970E1B"/>
    <w:rsid w:val="00974058"/>
    <w:rsid w:val="00974AAB"/>
    <w:rsid w:val="00974D0E"/>
    <w:rsid w:val="00980CE7"/>
    <w:rsid w:val="009959DF"/>
    <w:rsid w:val="00996286"/>
    <w:rsid w:val="00996BF7"/>
    <w:rsid w:val="00997DCE"/>
    <w:rsid w:val="009A0EA6"/>
    <w:rsid w:val="009A7E2E"/>
    <w:rsid w:val="009B0872"/>
    <w:rsid w:val="009B0BB4"/>
    <w:rsid w:val="009C5B52"/>
    <w:rsid w:val="009C6E84"/>
    <w:rsid w:val="009C788F"/>
    <w:rsid w:val="009E3BEE"/>
    <w:rsid w:val="009E720A"/>
    <w:rsid w:val="009F1D39"/>
    <w:rsid w:val="00A018F9"/>
    <w:rsid w:val="00A028B1"/>
    <w:rsid w:val="00A06CDD"/>
    <w:rsid w:val="00A10986"/>
    <w:rsid w:val="00A122AA"/>
    <w:rsid w:val="00A17F9B"/>
    <w:rsid w:val="00A212E1"/>
    <w:rsid w:val="00A21793"/>
    <w:rsid w:val="00A22A52"/>
    <w:rsid w:val="00A260B1"/>
    <w:rsid w:val="00A26400"/>
    <w:rsid w:val="00A346A0"/>
    <w:rsid w:val="00A34BDA"/>
    <w:rsid w:val="00A36E29"/>
    <w:rsid w:val="00A3739F"/>
    <w:rsid w:val="00A44E03"/>
    <w:rsid w:val="00A46511"/>
    <w:rsid w:val="00A50024"/>
    <w:rsid w:val="00A5030A"/>
    <w:rsid w:val="00A5231A"/>
    <w:rsid w:val="00A54D30"/>
    <w:rsid w:val="00A60C91"/>
    <w:rsid w:val="00A61BF4"/>
    <w:rsid w:val="00A62E1E"/>
    <w:rsid w:val="00A633A5"/>
    <w:rsid w:val="00A728B6"/>
    <w:rsid w:val="00A75C0D"/>
    <w:rsid w:val="00A768FD"/>
    <w:rsid w:val="00A801B8"/>
    <w:rsid w:val="00A807BC"/>
    <w:rsid w:val="00A81E79"/>
    <w:rsid w:val="00A8721C"/>
    <w:rsid w:val="00A90529"/>
    <w:rsid w:val="00A957E9"/>
    <w:rsid w:val="00AA4240"/>
    <w:rsid w:val="00AA63C7"/>
    <w:rsid w:val="00AA7EE9"/>
    <w:rsid w:val="00AB60C6"/>
    <w:rsid w:val="00AC1C99"/>
    <w:rsid w:val="00AC2508"/>
    <w:rsid w:val="00AC3068"/>
    <w:rsid w:val="00AC3BD3"/>
    <w:rsid w:val="00AC766F"/>
    <w:rsid w:val="00AD6540"/>
    <w:rsid w:val="00AE0DF2"/>
    <w:rsid w:val="00AE3C03"/>
    <w:rsid w:val="00AE3F17"/>
    <w:rsid w:val="00AE534A"/>
    <w:rsid w:val="00AE5979"/>
    <w:rsid w:val="00AE6C18"/>
    <w:rsid w:val="00AF59DC"/>
    <w:rsid w:val="00B00782"/>
    <w:rsid w:val="00B012B3"/>
    <w:rsid w:val="00B018FF"/>
    <w:rsid w:val="00B01D95"/>
    <w:rsid w:val="00B02E69"/>
    <w:rsid w:val="00B04D64"/>
    <w:rsid w:val="00B06F1C"/>
    <w:rsid w:val="00B14B6D"/>
    <w:rsid w:val="00B15CDB"/>
    <w:rsid w:val="00B27A99"/>
    <w:rsid w:val="00B310E2"/>
    <w:rsid w:val="00B3294C"/>
    <w:rsid w:val="00B33528"/>
    <w:rsid w:val="00B33568"/>
    <w:rsid w:val="00B3599E"/>
    <w:rsid w:val="00B442AB"/>
    <w:rsid w:val="00B44477"/>
    <w:rsid w:val="00B4499E"/>
    <w:rsid w:val="00B44A91"/>
    <w:rsid w:val="00B54642"/>
    <w:rsid w:val="00B61123"/>
    <w:rsid w:val="00B671E0"/>
    <w:rsid w:val="00B701ED"/>
    <w:rsid w:val="00B708CA"/>
    <w:rsid w:val="00B73AC9"/>
    <w:rsid w:val="00B76234"/>
    <w:rsid w:val="00B76DAD"/>
    <w:rsid w:val="00B77181"/>
    <w:rsid w:val="00B80C40"/>
    <w:rsid w:val="00B814B1"/>
    <w:rsid w:val="00B81C99"/>
    <w:rsid w:val="00B8535E"/>
    <w:rsid w:val="00B85F01"/>
    <w:rsid w:val="00B91A9E"/>
    <w:rsid w:val="00B93A89"/>
    <w:rsid w:val="00B93F2A"/>
    <w:rsid w:val="00B9630E"/>
    <w:rsid w:val="00BA0063"/>
    <w:rsid w:val="00BA267D"/>
    <w:rsid w:val="00BA342D"/>
    <w:rsid w:val="00BA7365"/>
    <w:rsid w:val="00BB12F0"/>
    <w:rsid w:val="00BC613B"/>
    <w:rsid w:val="00BC7887"/>
    <w:rsid w:val="00BC7A7E"/>
    <w:rsid w:val="00BD49F8"/>
    <w:rsid w:val="00BD7DAB"/>
    <w:rsid w:val="00BE0C62"/>
    <w:rsid w:val="00BE74BB"/>
    <w:rsid w:val="00BF4231"/>
    <w:rsid w:val="00BF4DC0"/>
    <w:rsid w:val="00BF5203"/>
    <w:rsid w:val="00BF5EFA"/>
    <w:rsid w:val="00C01A79"/>
    <w:rsid w:val="00C03119"/>
    <w:rsid w:val="00C0582E"/>
    <w:rsid w:val="00C147B4"/>
    <w:rsid w:val="00C24766"/>
    <w:rsid w:val="00C25D07"/>
    <w:rsid w:val="00C33159"/>
    <w:rsid w:val="00C35E73"/>
    <w:rsid w:val="00C360AA"/>
    <w:rsid w:val="00C458DC"/>
    <w:rsid w:val="00C4620B"/>
    <w:rsid w:val="00C504B2"/>
    <w:rsid w:val="00C6549C"/>
    <w:rsid w:val="00C67A46"/>
    <w:rsid w:val="00C72B08"/>
    <w:rsid w:val="00C73167"/>
    <w:rsid w:val="00C761FB"/>
    <w:rsid w:val="00C83151"/>
    <w:rsid w:val="00C86455"/>
    <w:rsid w:val="00C90A7D"/>
    <w:rsid w:val="00C91705"/>
    <w:rsid w:val="00C94EDE"/>
    <w:rsid w:val="00C954D7"/>
    <w:rsid w:val="00C95501"/>
    <w:rsid w:val="00C95C04"/>
    <w:rsid w:val="00CA17C2"/>
    <w:rsid w:val="00CA70F9"/>
    <w:rsid w:val="00CB02D0"/>
    <w:rsid w:val="00CC123F"/>
    <w:rsid w:val="00CD11B2"/>
    <w:rsid w:val="00CD149F"/>
    <w:rsid w:val="00CD5DB5"/>
    <w:rsid w:val="00CE1AAA"/>
    <w:rsid w:val="00CE42EF"/>
    <w:rsid w:val="00CE4602"/>
    <w:rsid w:val="00CE4669"/>
    <w:rsid w:val="00CF0E30"/>
    <w:rsid w:val="00CF2B5A"/>
    <w:rsid w:val="00D10130"/>
    <w:rsid w:val="00D119A2"/>
    <w:rsid w:val="00D135EA"/>
    <w:rsid w:val="00D174F1"/>
    <w:rsid w:val="00D17DA6"/>
    <w:rsid w:val="00D223AA"/>
    <w:rsid w:val="00D22D21"/>
    <w:rsid w:val="00D261A4"/>
    <w:rsid w:val="00D26404"/>
    <w:rsid w:val="00D313C1"/>
    <w:rsid w:val="00D31C16"/>
    <w:rsid w:val="00D333D3"/>
    <w:rsid w:val="00D37817"/>
    <w:rsid w:val="00D42ECB"/>
    <w:rsid w:val="00D50AD2"/>
    <w:rsid w:val="00D54A71"/>
    <w:rsid w:val="00D60DF6"/>
    <w:rsid w:val="00D62105"/>
    <w:rsid w:val="00D66F19"/>
    <w:rsid w:val="00D72A2A"/>
    <w:rsid w:val="00D7355E"/>
    <w:rsid w:val="00D812E5"/>
    <w:rsid w:val="00D82193"/>
    <w:rsid w:val="00D84B1D"/>
    <w:rsid w:val="00D854CA"/>
    <w:rsid w:val="00D85A5A"/>
    <w:rsid w:val="00D9625F"/>
    <w:rsid w:val="00D968A6"/>
    <w:rsid w:val="00DA7946"/>
    <w:rsid w:val="00DB08E4"/>
    <w:rsid w:val="00DB15F0"/>
    <w:rsid w:val="00DB26D4"/>
    <w:rsid w:val="00DB2BB1"/>
    <w:rsid w:val="00DB52D2"/>
    <w:rsid w:val="00DB7281"/>
    <w:rsid w:val="00DB7305"/>
    <w:rsid w:val="00DC48AD"/>
    <w:rsid w:val="00DD4CC6"/>
    <w:rsid w:val="00DE171B"/>
    <w:rsid w:val="00E03A9D"/>
    <w:rsid w:val="00E0468E"/>
    <w:rsid w:val="00E05B92"/>
    <w:rsid w:val="00E1041C"/>
    <w:rsid w:val="00E2068F"/>
    <w:rsid w:val="00E23BA9"/>
    <w:rsid w:val="00E25C74"/>
    <w:rsid w:val="00E26DC5"/>
    <w:rsid w:val="00E27453"/>
    <w:rsid w:val="00E27783"/>
    <w:rsid w:val="00E3258A"/>
    <w:rsid w:val="00E32BC6"/>
    <w:rsid w:val="00E421B9"/>
    <w:rsid w:val="00E56EC1"/>
    <w:rsid w:val="00E606BD"/>
    <w:rsid w:val="00E61103"/>
    <w:rsid w:val="00E72693"/>
    <w:rsid w:val="00E73A8F"/>
    <w:rsid w:val="00E77800"/>
    <w:rsid w:val="00E8376B"/>
    <w:rsid w:val="00E85AD4"/>
    <w:rsid w:val="00E86A45"/>
    <w:rsid w:val="00E87157"/>
    <w:rsid w:val="00EA13CB"/>
    <w:rsid w:val="00EA3AC2"/>
    <w:rsid w:val="00EA6833"/>
    <w:rsid w:val="00EB23EC"/>
    <w:rsid w:val="00EB24EA"/>
    <w:rsid w:val="00EB24F3"/>
    <w:rsid w:val="00EB4C06"/>
    <w:rsid w:val="00EB7805"/>
    <w:rsid w:val="00EC1682"/>
    <w:rsid w:val="00EC70B0"/>
    <w:rsid w:val="00ED0AAF"/>
    <w:rsid w:val="00ED187E"/>
    <w:rsid w:val="00ED53C8"/>
    <w:rsid w:val="00ED5EBB"/>
    <w:rsid w:val="00EE2E94"/>
    <w:rsid w:val="00EE7512"/>
    <w:rsid w:val="00EF1854"/>
    <w:rsid w:val="00EF67BD"/>
    <w:rsid w:val="00EF69C7"/>
    <w:rsid w:val="00EF7108"/>
    <w:rsid w:val="00F01493"/>
    <w:rsid w:val="00F06CEB"/>
    <w:rsid w:val="00F07B0B"/>
    <w:rsid w:val="00F2411C"/>
    <w:rsid w:val="00F2491B"/>
    <w:rsid w:val="00F26318"/>
    <w:rsid w:val="00F2714E"/>
    <w:rsid w:val="00F31BCF"/>
    <w:rsid w:val="00F47CF3"/>
    <w:rsid w:val="00F5378E"/>
    <w:rsid w:val="00F537DA"/>
    <w:rsid w:val="00F56490"/>
    <w:rsid w:val="00F62682"/>
    <w:rsid w:val="00F63FAA"/>
    <w:rsid w:val="00F70559"/>
    <w:rsid w:val="00F70E37"/>
    <w:rsid w:val="00F71EE5"/>
    <w:rsid w:val="00F723EF"/>
    <w:rsid w:val="00F72452"/>
    <w:rsid w:val="00F74DE0"/>
    <w:rsid w:val="00F8123A"/>
    <w:rsid w:val="00F97B50"/>
    <w:rsid w:val="00FA233C"/>
    <w:rsid w:val="00FA355A"/>
    <w:rsid w:val="00FA50F7"/>
    <w:rsid w:val="00FC1231"/>
    <w:rsid w:val="00FD4836"/>
    <w:rsid w:val="00FD5E6A"/>
    <w:rsid w:val="00FE27F8"/>
    <w:rsid w:val="00FE3079"/>
    <w:rsid w:val="00FE38F5"/>
    <w:rsid w:val="00FE50E2"/>
    <w:rsid w:val="00FF23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C4537"/>
  <w15:docId w15:val="{2873FE4B-58D9-4F9E-9948-1C55559D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GB"/>
    </w:rPr>
  </w:style>
  <w:style w:type="paragraph" w:styleId="Heading1">
    <w:name w:val="heading 1"/>
    <w:basedOn w:val="Normal"/>
    <w:next w:val="Normal"/>
    <w:link w:val="Heading1Char"/>
    <w:uiPriority w:val="9"/>
    <w:qFormat/>
    <w:rsid w:val="00666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3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31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316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316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316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31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31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6315"/>
    <w:rPr>
      <w:color w:val="0000FF"/>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basedOn w:val="Normal"/>
    <w:link w:val="FooterChar"/>
    <w:uiPriority w:val="99"/>
    <w:unhideWhenUsed/>
    <w:rsid w:val="00666315"/>
    <w:pPr>
      <w:tabs>
        <w:tab w:val="center" w:pos="4680"/>
        <w:tab w:val="right" w:pos="9360"/>
      </w:tabs>
      <w:spacing w:after="0" w:line="240" w:lineRule="auto"/>
    </w:p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Default">
    <w:name w:val="Default"/>
    <w:rsid w:val="006663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rPr>
  </w:style>
  <w:style w:type="paragraph" w:styleId="NoSpacing">
    <w:name w:val="No Spacing"/>
    <w:link w:val="NoSpacingChar"/>
    <w:uiPriority w:val="1"/>
    <w:qFormat/>
    <w:rsid w:val="006663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CommentText">
    <w:name w:val="annotation text"/>
    <w:basedOn w:val="Normal"/>
    <w:link w:val="CommentTextChar"/>
    <w:uiPriority w:val="99"/>
    <w:unhideWhenUsed/>
    <w:rsid w:val="00CF2B5A"/>
    <w:pPr>
      <w:spacing w:line="240" w:lineRule="auto"/>
    </w:pPr>
    <w:rPr>
      <w:rFonts w:ascii="Times New Roman" w:eastAsia="Arial Unicode MS" w:hAnsi="Times New Roman" w:cs="Times New Roman"/>
      <w:sz w:val="20"/>
      <w:szCs w:val="20"/>
      <w:bdr w:val="nil"/>
    </w:rPr>
  </w:style>
  <w:style w:type="paragraph" w:styleId="Caption">
    <w:name w:val="caption"/>
    <w:basedOn w:val="Normal"/>
    <w:next w:val="Normal"/>
    <w:uiPriority w:val="35"/>
    <w:unhideWhenUsed/>
    <w:qFormat/>
    <w:rsid w:val="00666315"/>
    <w:pPr>
      <w:spacing w:line="240" w:lineRule="auto"/>
    </w:pPr>
    <w:rPr>
      <w:b/>
      <w:bCs/>
      <w:color w:val="4F81BD" w:themeColor="accent1"/>
      <w:sz w:val="18"/>
      <w:szCs w:val="18"/>
    </w:rPr>
  </w:style>
  <w:style w:type="paragraph" w:customStyle="1" w:styleId="EndNoteBibliography">
    <w:name w:val="EndNote Bibliography"/>
    <w:basedOn w:val="Normal"/>
    <w:link w:val="EndNoteBibliographyChar"/>
    <w:rsid w:val="00EA3AC2"/>
    <w:pPr>
      <w:spacing w:line="240" w:lineRule="auto"/>
      <w:jc w:val="both"/>
    </w:pPr>
    <w:rPr>
      <w:rFonts w:ascii="Calibri" w:hAnsi="Calibri" w:cs="Calibri"/>
      <w:noProo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EC"/>
    <w:rPr>
      <w:rFonts w:ascii="Tahoma" w:eastAsiaTheme="minorEastAsia" w:hAnsi="Tahoma" w:cs="Tahoma"/>
      <w:sz w:val="16"/>
      <w:szCs w:val="16"/>
      <w:bdr w:val="none" w:sz="0" w:space="0" w:color="auto"/>
    </w:rPr>
  </w:style>
  <w:style w:type="character" w:customStyle="1" w:styleId="Heading1Char">
    <w:name w:val="Heading 1 Char"/>
    <w:basedOn w:val="DefaultParagraphFont"/>
    <w:link w:val="Heading1"/>
    <w:uiPriority w:val="9"/>
    <w:rsid w:val="008E0636"/>
    <w:rPr>
      <w:rFonts w:asciiTheme="majorHAnsi" w:eastAsiaTheme="majorEastAsia" w:hAnsiTheme="majorHAnsi" w:cstheme="majorBidi"/>
      <w:b/>
      <w:bCs/>
      <w:color w:val="365F91" w:themeColor="accent1" w:themeShade="BF"/>
      <w:sz w:val="28"/>
      <w:szCs w:val="28"/>
      <w:bdr w:val="none" w:sz="0" w:space="0" w:color="auto"/>
    </w:rPr>
  </w:style>
  <w:style w:type="character" w:customStyle="1" w:styleId="Heading2Char">
    <w:name w:val="Heading 2 Char"/>
    <w:basedOn w:val="DefaultParagraphFont"/>
    <w:link w:val="Heading2"/>
    <w:uiPriority w:val="9"/>
    <w:rsid w:val="008E0636"/>
    <w:rPr>
      <w:rFonts w:asciiTheme="majorHAnsi" w:eastAsiaTheme="majorEastAsia" w:hAnsiTheme="majorHAnsi" w:cstheme="majorBidi"/>
      <w:b/>
      <w:bCs/>
      <w:color w:val="4F81BD" w:themeColor="accent1"/>
      <w:sz w:val="26"/>
      <w:szCs w:val="26"/>
      <w:bdr w:val="none" w:sz="0" w:space="0" w:color="auto"/>
    </w:rPr>
  </w:style>
  <w:style w:type="character" w:customStyle="1" w:styleId="Heading3Char">
    <w:name w:val="Heading 3 Char"/>
    <w:basedOn w:val="DefaultParagraphFont"/>
    <w:link w:val="Heading3"/>
    <w:uiPriority w:val="9"/>
    <w:semiHidden/>
    <w:rsid w:val="008E0636"/>
    <w:rPr>
      <w:rFonts w:asciiTheme="majorHAnsi" w:eastAsiaTheme="majorEastAsia" w:hAnsiTheme="majorHAnsi" w:cstheme="majorBidi"/>
      <w:b/>
      <w:bCs/>
      <w:color w:val="4F81BD" w:themeColor="accent1"/>
      <w:sz w:val="22"/>
      <w:szCs w:val="22"/>
      <w:bdr w:val="none" w:sz="0" w:space="0" w:color="auto"/>
    </w:rPr>
  </w:style>
  <w:style w:type="paragraph" w:styleId="ListParagraph">
    <w:name w:val="List Paragraph"/>
    <w:basedOn w:val="Normal"/>
    <w:uiPriority w:val="34"/>
    <w:qFormat/>
    <w:rsid w:val="00666315"/>
    <w:pPr>
      <w:ind w:left="720"/>
      <w:contextualSpacing/>
    </w:pPr>
  </w:style>
  <w:style w:type="table" w:styleId="TableGrid">
    <w:name w:val="Table Grid"/>
    <w:basedOn w:val="TableNormal"/>
    <w:uiPriority w:val="59"/>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uiPriority w:val="60"/>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themeShade="BF"/>
      <w:sz w:val="22"/>
      <w:szCs w:val="22"/>
      <w:bdr w:val="none" w:sz="0" w:space="0" w:color="aut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themeShade="BF"/>
      <w:sz w:val="22"/>
      <w:szCs w:val="22"/>
      <w:bdr w:val="none" w:sz="0" w:space="0" w:color="aut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1">
    <w:name w:val="Heading 1 Char1"/>
    <w:basedOn w:val="DefaultParagraphFont"/>
    <w:uiPriority w:val="99"/>
    <w:locked/>
    <w:rsid w:val="008E0636"/>
    <w:rPr>
      <w:rFonts w:ascii="Cambria" w:hAnsi="Cambria" w:cs="Cambria"/>
      <w:b/>
      <w:bCs/>
      <w:color w:val="365F91"/>
      <w:sz w:val="28"/>
      <w:szCs w:val="28"/>
    </w:rPr>
  </w:style>
  <w:style w:type="character" w:customStyle="1" w:styleId="NoSpacingChar">
    <w:name w:val="No Spacing Char"/>
    <w:basedOn w:val="DefaultParagraphFont"/>
    <w:link w:val="NoSpacing"/>
    <w:uiPriority w:val="1"/>
    <w:rsid w:val="008E0636"/>
    <w:rPr>
      <w:rFonts w:eastAsia="Times New Roman"/>
      <w:sz w:val="24"/>
      <w:szCs w:val="24"/>
      <w:bdr w:val="none" w:sz="0" w:space="0" w:color="auto"/>
    </w:rPr>
  </w:style>
  <w:style w:type="table" w:customStyle="1" w:styleId="LightShading2">
    <w:name w:val="Light Shading2"/>
    <w:basedOn w:val="TableNormal"/>
    <w:uiPriority w:val="60"/>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themeShade="BF"/>
      <w:sz w:val="22"/>
      <w:szCs w:val="22"/>
      <w:bdr w:val="none" w:sz="0" w:space="0" w:color="aut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themeShade="BF"/>
      <w:sz w:val="22"/>
      <w:szCs w:val="22"/>
      <w:bdr w:val="none" w:sz="0" w:space="0" w:color="aut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66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36"/>
    <w:rPr>
      <w:rFonts w:asciiTheme="minorHAnsi" w:eastAsiaTheme="minorEastAsia" w:hAnsiTheme="minorHAnsi" w:cstheme="minorBidi"/>
      <w:sz w:val="22"/>
      <w:szCs w:val="22"/>
      <w:bdr w:val="none" w:sz="0" w:space="0" w:color="auto"/>
    </w:rPr>
  </w:style>
  <w:style w:type="character" w:customStyle="1" w:styleId="FooterChar">
    <w:name w:val="Footer Char"/>
    <w:basedOn w:val="DefaultParagraphFont"/>
    <w:link w:val="Footer"/>
    <w:uiPriority w:val="99"/>
    <w:rsid w:val="008E0636"/>
    <w:rPr>
      <w:rFonts w:asciiTheme="minorHAnsi" w:eastAsiaTheme="minorEastAsia" w:hAnsiTheme="minorHAnsi" w:cstheme="minorBidi"/>
      <w:sz w:val="22"/>
      <w:szCs w:val="22"/>
      <w:bdr w:val="none" w:sz="0" w:space="0" w:color="auto"/>
    </w:rPr>
  </w:style>
  <w:style w:type="table" w:styleId="ColorfulList-Accent1">
    <w:name w:val="Colorful List Accent 1"/>
    <w:basedOn w:val="TableNormal"/>
    <w:uiPriority w:val="72"/>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sz w:val="22"/>
      <w:szCs w:val="22"/>
      <w:bdr w:val="none" w:sz="0" w:space="0" w:color="auto"/>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5">
    <w:name w:val="Medium Grid 1 Accent 5"/>
    <w:basedOn w:val="TableNormal"/>
    <w:uiPriority w:val="67"/>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3">
    <w:name w:val="Medium Shading 1 Accent 3"/>
    <w:basedOn w:val="TableNormal"/>
    <w:uiPriority w:val="63"/>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ColorfulList1">
    <w:name w:val="Colorful List1"/>
    <w:basedOn w:val="TableNormal"/>
    <w:uiPriority w:val="72"/>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sz w:val="22"/>
      <w:szCs w:val="22"/>
      <w:bdr w:val="none" w:sz="0" w:space="0" w:color="auto"/>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sz w:val="22"/>
      <w:szCs w:val="22"/>
      <w:bdr w:val="none" w:sz="0" w:space="0" w:color="auto"/>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Grid-Accent4">
    <w:name w:val="Light Grid Accent 4"/>
    <w:basedOn w:val="TableNormal"/>
    <w:uiPriority w:val="62"/>
    <w:rsid w:val="008E06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PlaceholderText">
    <w:name w:val="Placeholder Text"/>
    <w:basedOn w:val="DefaultParagraphFont"/>
    <w:uiPriority w:val="99"/>
    <w:semiHidden/>
    <w:rsid w:val="008E0636"/>
    <w:rPr>
      <w:color w:val="808080"/>
    </w:rPr>
  </w:style>
  <w:style w:type="character" w:customStyle="1" w:styleId="CommentTextChar">
    <w:name w:val="Comment Text Char"/>
    <w:basedOn w:val="DefaultParagraphFont"/>
    <w:link w:val="CommentText"/>
    <w:uiPriority w:val="99"/>
    <w:rsid w:val="008E0636"/>
  </w:style>
  <w:style w:type="paragraph" w:styleId="CommentSubject">
    <w:name w:val="annotation subject"/>
    <w:basedOn w:val="CommentText"/>
    <w:next w:val="CommentText"/>
    <w:link w:val="CommentSubjectChar"/>
    <w:uiPriority w:val="99"/>
    <w:semiHidden/>
    <w:unhideWhenUsed/>
    <w:rsid w:val="00CF2B5A"/>
    <w:rPr>
      <w:rFonts w:asciiTheme="minorHAnsi" w:eastAsiaTheme="minorEastAsia" w:hAnsiTheme="minorHAnsi" w:cstheme="minorBidi"/>
      <w:b/>
      <w:bCs/>
      <w:bdr w:val="none" w:sz="0" w:space="0" w:color="auto"/>
    </w:rPr>
  </w:style>
  <w:style w:type="character" w:customStyle="1" w:styleId="CommentTextChar1">
    <w:name w:val="Comment Text Char1"/>
    <w:basedOn w:val="DefaultParagraphFont"/>
    <w:uiPriority w:val="99"/>
    <w:rsid w:val="008E0636"/>
    <w:rPr>
      <w:rFonts w:ascii="Calibri" w:hAnsi="Calibri" w:cs="Arial Unicode MS"/>
      <w:color w:val="000000"/>
      <w:u w:color="000000"/>
    </w:rPr>
  </w:style>
  <w:style w:type="character" w:customStyle="1" w:styleId="CommentSubjectChar">
    <w:name w:val="Comment Subject Char"/>
    <w:basedOn w:val="CommentTextChar1"/>
    <w:link w:val="CommentSubject"/>
    <w:uiPriority w:val="99"/>
    <w:semiHidden/>
    <w:rsid w:val="008E0636"/>
    <w:rPr>
      <w:rFonts w:asciiTheme="minorHAnsi" w:eastAsiaTheme="minorEastAsia" w:hAnsiTheme="minorHAnsi" w:cstheme="minorBidi"/>
      <w:b/>
      <w:bCs/>
      <w:color w:val="000000"/>
      <w:u w:color="000000"/>
      <w:bdr w:val="none" w:sz="0" w:space="0" w:color="auto"/>
    </w:rPr>
  </w:style>
  <w:style w:type="character" w:styleId="LineNumber">
    <w:name w:val="line number"/>
    <w:basedOn w:val="DefaultParagraphFont"/>
    <w:uiPriority w:val="99"/>
    <w:semiHidden/>
    <w:unhideWhenUsed/>
    <w:rsid w:val="008E0636"/>
  </w:style>
  <w:style w:type="character" w:styleId="FollowedHyperlink">
    <w:name w:val="FollowedHyperlink"/>
    <w:basedOn w:val="DefaultParagraphFont"/>
    <w:uiPriority w:val="99"/>
    <w:semiHidden/>
    <w:unhideWhenUsed/>
    <w:rsid w:val="008E0636"/>
    <w:rPr>
      <w:color w:val="FF00FF" w:themeColor="followedHyperlink"/>
      <w:u w:val="single"/>
    </w:rPr>
  </w:style>
  <w:style w:type="paragraph" w:customStyle="1" w:styleId="EndNoteBibliographyTitle">
    <w:name w:val="EndNote Bibliography Title"/>
    <w:basedOn w:val="Normal"/>
    <w:link w:val="EndNoteBibliographyTitleChar"/>
    <w:rsid w:val="00EA3AC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E0636"/>
    <w:rPr>
      <w:rFonts w:ascii="Calibri" w:eastAsiaTheme="minorEastAsia" w:hAnsi="Calibri" w:cs="Calibri"/>
      <w:noProof/>
      <w:sz w:val="22"/>
      <w:szCs w:val="22"/>
      <w:bdr w:val="none" w:sz="0" w:space="0" w:color="auto"/>
      <w:lang w:val="en-GB"/>
    </w:rPr>
  </w:style>
  <w:style w:type="character" w:customStyle="1" w:styleId="EndNoteBibliographyChar">
    <w:name w:val="EndNote Bibliography Char"/>
    <w:basedOn w:val="DefaultParagraphFont"/>
    <w:link w:val="EndNoteBibliography"/>
    <w:rsid w:val="008E0636"/>
    <w:rPr>
      <w:rFonts w:ascii="Calibri" w:eastAsiaTheme="minorEastAsia" w:hAnsi="Calibri" w:cs="Calibri"/>
      <w:noProof/>
      <w:sz w:val="22"/>
      <w:szCs w:val="22"/>
      <w:bdr w:val="none" w:sz="0" w:space="0" w:color="auto"/>
      <w:lang w:val="en-GB"/>
    </w:rPr>
  </w:style>
  <w:style w:type="character" w:customStyle="1" w:styleId="UnresolvedMention1">
    <w:name w:val="Unresolved Mention1"/>
    <w:basedOn w:val="DefaultParagraphFont"/>
    <w:uiPriority w:val="99"/>
    <w:semiHidden/>
    <w:unhideWhenUsed/>
    <w:rsid w:val="008E0636"/>
    <w:rPr>
      <w:color w:val="605E5C"/>
      <w:shd w:val="clear" w:color="auto" w:fill="E1DFDD"/>
    </w:rPr>
  </w:style>
  <w:style w:type="paragraph" w:styleId="Revision">
    <w:name w:val="Revision"/>
    <w:hidden/>
    <w:uiPriority w:val="99"/>
    <w:semiHidden/>
    <w:rsid w:val="00A801B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paragraph" w:styleId="BodyText">
    <w:name w:val="Body Text"/>
    <w:basedOn w:val="Normal"/>
    <w:link w:val="BodyTextChar1"/>
    <w:rsid w:val="00A212E1"/>
    <w:pPr>
      <w:spacing w:after="120"/>
    </w:pPr>
    <w:rPr>
      <w:rFonts w:asciiTheme="majorHAnsi" w:eastAsiaTheme="majorEastAsia" w:hAnsiTheme="majorHAnsi" w:cstheme="majorBidi"/>
    </w:rPr>
  </w:style>
  <w:style w:type="character" w:customStyle="1" w:styleId="BodyTextChar">
    <w:name w:val="Body Text Char"/>
    <w:basedOn w:val="DefaultParagraphFont"/>
    <w:uiPriority w:val="99"/>
    <w:semiHidden/>
    <w:rsid w:val="00A212E1"/>
    <w:rPr>
      <w:rFonts w:asciiTheme="minorHAnsi" w:eastAsiaTheme="minorEastAsia" w:hAnsiTheme="minorHAnsi" w:cstheme="minorBidi"/>
      <w:sz w:val="22"/>
      <w:szCs w:val="22"/>
      <w:bdr w:val="none" w:sz="0" w:space="0" w:color="auto"/>
    </w:rPr>
  </w:style>
  <w:style w:type="character" w:customStyle="1" w:styleId="BodyTextChar1">
    <w:name w:val="Body Text Char1"/>
    <w:basedOn w:val="DefaultParagraphFont"/>
    <w:link w:val="BodyText"/>
    <w:rsid w:val="00A212E1"/>
    <w:rPr>
      <w:rFonts w:asciiTheme="majorHAnsi" w:eastAsiaTheme="majorEastAsia" w:hAnsiTheme="majorHAnsi" w:cstheme="majorBidi"/>
      <w:sz w:val="22"/>
      <w:szCs w:val="22"/>
      <w:bdr w:val="none" w:sz="0" w:space="0" w:color="auto"/>
    </w:rPr>
  </w:style>
  <w:style w:type="paragraph" w:styleId="Subtitle">
    <w:name w:val="Subtitle"/>
    <w:basedOn w:val="Normal"/>
    <w:next w:val="Normal"/>
    <w:link w:val="SubtitleChar"/>
    <w:uiPriority w:val="11"/>
    <w:qFormat/>
    <w:rsid w:val="000A340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A3400"/>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UnresolvedMention2">
    <w:name w:val="Unresolved Mention2"/>
    <w:basedOn w:val="DefaultParagraphFont"/>
    <w:uiPriority w:val="99"/>
    <w:semiHidden/>
    <w:unhideWhenUsed/>
    <w:rsid w:val="005D693B"/>
    <w:rPr>
      <w:color w:val="605E5C"/>
      <w:shd w:val="clear" w:color="auto" w:fill="E1DFDD"/>
    </w:rPr>
  </w:style>
  <w:style w:type="paragraph" w:styleId="Bibliography">
    <w:name w:val="Bibliography"/>
    <w:basedOn w:val="Normal"/>
    <w:next w:val="Normal"/>
    <w:uiPriority w:val="37"/>
    <w:semiHidden/>
    <w:unhideWhenUsed/>
    <w:rsid w:val="00C73167"/>
  </w:style>
  <w:style w:type="paragraph" w:styleId="BlockText">
    <w:name w:val="Block Text"/>
    <w:basedOn w:val="Normal"/>
    <w:uiPriority w:val="99"/>
    <w:semiHidden/>
    <w:unhideWhenUsed/>
    <w:rsid w:val="00C73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C73167"/>
    <w:pPr>
      <w:spacing w:after="120" w:line="480" w:lineRule="auto"/>
    </w:pPr>
  </w:style>
  <w:style w:type="character" w:customStyle="1" w:styleId="BodyText2Char">
    <w:name w:val="Body Text 2 Char"/>
    <w:basedOn w:val="DefaultParagraphFont"/>
    <w:link w:val="BodyText2"/>
    <w:uiPriority w:val="99"/>
    <w:semiHidden/>
    <w:rsid w:val="00C73167"/>
    <w:rPr>
      <w:rFonts w:asciiTheme="minorHAnsi" w:eastAsiaTheme="minorEastAsia" w:hAnsiTheme="minorHAnsi" w:cstheme="minorBidi"/>
      <w:sz w:val="22"/>
      <w:szCs w:val="22"/>
      <w:bdr w:val="none" w:sz="0" w:space="0" w:color="auto"/>
    </w:rPr>
  </w:style>
  <w:style w:type="paragraph" w:styleId="BodyText3">
    <w:name w:val="Body Text 3"/>
    <w:basedOn w:val="Normal"/>
    <w:link w:val="BodyText3Char"/>
    <w:uiPriority w:val="99"/>
    <w:semiHidden/>
    <w:unhideWhenUsed/>
    <w:rsid w:val="00C73167"/>
    <w:pPr>
      <w:spacing w:after="120"/>
    </w:pPr>
    <w:rPr>
      <w:sz w:val="16"/>
      <w:szCs w:val="16"/>
    </w:rPr>
  </w:style>
  <w:style w:type="character" w:customStyle="1" w:styleId="BodyText3Char">
    <w:name w:val="Body Text 3 Char"/>
    <w:basedOn w:val="DefaultParagraphFont"/>
    <w:link w:val="BodyText3"/>
    <w:uiPriority w:val="99"/>
    <w:semiHidden/>
    <w:rsid w:val="00C73167"/>
    <w:rPr>
      <w:rFonts w:asciiTheme="minorHAnsi" w:eastAsiaTheme="minorEastAsia" w:hAnsiTheme="minorHAnsi" w:cstheme="minorBidi"/>
      <w:sz w:val="16"/>
      <w:szCs w:val="16"/>
      <w:bdr w:val="none" w:sz="0" w:space="0" w:color="auto"/>
    </w:rPr>
  </w:style>
  <w:style w:type="paragraph" w:styleId="BodyTextFirstIndent">
    <w:name w:val="Body Text First Indent"/>
    <w:basedOn w:val="BodyText"/>
    <w:link w:val="BodyTextFirstIndentChar"/>
    <w:uiPriority w:val="99"/>
    <w:semiHidden/>
    <w:unhideWhenUsed/>
    <w:rsid w:val="00C73167"/>
    <w:pPr>
      <w:spacing w:after="200"/>
      <w:ind w:firstLine="360"/>
    </w:pPr>
    <w:rPr>
      <w:rFonts w:asciiTheme="minorHAnsi" w:eastAsiaTheme="minorEastAsia" w:hAnsiTheme="minorHAnsi" w:cstheme="minorBidi"/>
    </w:rPr>
  </w:style>
  <w:style w:type="character" w:customStyle="1" w:styleId="BodyTextFirstIndentChar">
    <w:name w:val="Body Text First Indent Char"/>
    <w:basedOn w:val="BodyTextChar1"/>
    <w:link w:val="BodyTextFirstIndent"/>
    <w:uiPriority w:val="99"/>
    <w:semiHidden/>
    <w:rsid w:val="00C73167"/>
    <w:rPr>
      <w:rFonts w:asciiTheme="minorHAnsi" w:eastAsiaTheme="minorEastAsia" w:hAnsiTheme="minorHAnsi" w:cstheme="minorBidi"/>
      <w:sz w:val="22"/>
      <w:szCs w:val="22"/>
      <w:bdr w:val="none" w:sz="0" w:space="0" w:color="auto"/>
    </w:rPr>
  </w:style>
  <w:style w:type="paragraph" w:styleId="BodyTextIndent">
    <w:name w:val="Body Text Indent"/>
    <w:basedOn w:val="Normal"/>
    <w:link w:val="BodyTextIndentChar"/>
    <w:uiPriority w:val="99"/>
    <w:semiHidden/>
    <w:unhideWhenUsed/>
    <w:rsid w:val="00C73167"/>
    <w:pPr>
      <w:spacing w:after="120"/>
      <w:ind w:left="360"/>
    </w:pPr>
  </w:style>
  <w:style w:type="character" w:customStyle="1" w:styleId="BodyTextIndentChar">
    <w:name w:val="Body Text Indent Char"/>
    <w:basedOn w:val="DefaultParagraphFont"/>
    <w:link w:val="BodyTextIndent"/>
    <w:uiPriority w:val="99"/>
    <w:semiHidden/>
    <w:rsid w:val="00C73167"/>
    <w:rPr>
      <w:rFonts w:asciiTheme="minorHAnsi" w:eastAsiaTheme="minorEastAsia" w:hAnsiTheme="minorHAnsi" w:cstheme="minorBidi"/>
      <w:sz w:val="22"/>
      <w:szCs w:val="22"/>
      <w:bdr w:val="none" w:sz="0" w:space="0" w:color="auto"/>
    </w:rPr>
  </w:style>
  <w:style w:type="paragraph" w:styleId="BodyTextFirstIndent2">
    <w:name w:val="Body Text First Indent 2"/>
    <w:basedOn w:val="BodyTextIndent"/>
    <w:link w:val="BodyTextFirstIndent2Char"/>
    <w:uiPriority w:val="99"/>
    <w:semiHidden/>
    <w:unhideWhenUsed/>
    <w:rsid w:val="00C73167"/>
    <w:pPr>
      <w:spacing w:after="200"/>
      <w:ind w:firstLine="360"/>
    </w:pPr>
  </w:style>
  <w:style w:type="character" w:customStyle="1" w:styleId="BodyTextFirstIndent2Char">
    <w:name w:val="Body Text First Indent 2 Char"/>
    <w:basedOn w:val="BodyTextIndentChar"/>
    <w:link w:val="BodyTextFirstIndent2"/>
    <w:uiPriority w:val="99"/>
    <w:semiHidden/>
    <w:rsid w:val="00C73167"/>
    <w:rPr>
      <w:rFonts w:asciiTheme="minorHAnsi" w:eastAsiaTheme="minorEastAsia" w:hAnsiTheme="minorHAnsi" w:cstheme="minorBidi"/>
      <w:sz w:val="22"/>
      <w:szCs w:val="22"/>
      <w:bdr w:val="none" w:sz="0" w:space="0" w:color="auto"/>
    </w:rPr>
  </w:style>
  <w:style w:type="paragraph" w:styleId="BodyTextIndent2">
    <w:name w:val="Body Text Indent 2"/>
    <w:basedOn w:val="Normal"/>
    <w:link w:val="BodyTextIndent2Char"/>
    <w:uiPriority w:val="99"/>
    <w:semiHidden/>
    <w:unhideWhenUsed/>
    <w:rsid w:val="00C73167"/>
    <w:pPr>
      <w:spacing w:after="120" w:line="480" w:lineRule="auto"/>
      <w:ind w:left="360"/>
    </w:pPr>
  </w:style>
  <w:style w:type="character" w:customStyle="1" w:styleId="BodyTextIndent2Char">
    <w:name w:val="Body Text Indent 2 Char"/>
    <w:basedOn w:val="DefaultParagraphFont"/>
    <w:link w:val="BodyTextIndent2"/>
    <w:uiPriority w:val="99"/>
    <w:semiHidden/>
    <w:rsid w:val="00C73167"/>
    <w:rPr>
      <w:rFonts w:asciiTheme="minorHAnsi" w:eastAsiaTheme="minorEastAsia" w:hAnsiTheme="minorHAnsi" w:cstheme="minorBidi"/>
      <w:sz w:val="22"/>
      <w:szCs w:val="22"/>
      <w:bdr w:val="none" w:sz="0" w:space="0" w:color="auto"/>
    </w:rPr>
  </w:style>
  <w:style w:type="paragraph" w:styleId="BodyTextIndent3">
    <w:name w:val="Body Text Indent 3"/>
    <w:basedOn w:val="Normal"/>
    <w:link w:val="BodyTextIndent3Char"/>
    <w:uiPriority w:val="99"/>
    <w:semiHidden/>
    <w:unhideWhenUsed/>
    <w:rsid w:val="00C731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167"/>
    <w:rPr>
      <w:rFonts w:asciiTheme="minorHAnsi" w:eastAsiaTheme="minorEastAsia" w:hAnsiTheme="minorHAnsi" w:cstheme="minorBidi"/>
      <w:sz w:val="16"/>
      <w:szCs w:val="16"/>
      <w:bdr w:val="none" w:sz="0" w:space="0" w:color="auto"/>
    </w:rPr>
  </w:style>
  <w:style w:type="paragraph" w:styleId="Closing">
    <w:name w:val="Closing"/>
    <w:basedOn w:val="Normal"/>
    <w:link w:val="ClosingChar"/>
    <w:uiPriority w:val="99"/>
    <w:semiHidden/>
    <w:unhideWhenUsed/>
    <w:rsid w:val="00C73167"/>
    <w:pPr>
      <w:spacing w:after="0" w:line="240" w:lineRule="auto"/>
      <w:ind w:left="4320"/>
    </w:pPr>
  </w:style>
  <w:style w:type="character" w:customStyle="1" w:styleId="ClosingChar">
    <w:name w:val="Closing Char"/>
    <w:basedOn w:val="DefaultParagraphFont"/>
    <w:link w:val="Closing"/>
    <w:uiPriority w:val="99"/>
    <w:semiHidden/>
    <w:rsid w:val="00C73167"/>
    <w:rPr>
      <w:rFonts w:asciiTheme="minorHAnsi" w:eastAsiaTheme="minorEastAsia" w:hAnsiTheme="minorHAnsi" w:cstheme="minorBidi"/>
      <w:sz w:val="22"/>
      <w:szCs w:val="22"/>
      <w:bdr w:val="none" w:sz="0" w:space="0" w:color="auto"/>
    </w:rPr>
  </w:style>
  <w:style w:type="paragraph" w:styleId="Date">
    <w:name w:val="Date"/>
    <w:basedOn w:val="Normal"/>
    <w:next w:val="Normal"/>
    <w:link w:val="DateChar"/>
    <w:uiPriority w:val="99"/>
    <w:semiHidden/>
    <w:unhideWhenUsed/>
    <w:rsid w:val="00C73167"/>
  </w:style>
  <w:style w:type="character" w:customStyle="1" w:styleId="DateChar">
    <w:name w:val="Date Char"/>
    <w:basedOn w:val="DefaultParagraphFont"/>
    <w:link w:val="Date"/>
    <w:uiPriority w:val="99"/>
    <w:semiHidden/>
    <w:rsid w:val="00C73167"/>
    <w:rPr>
      <w:rFonts w:asciiTheme="minorHAnsi" w:eastAsiaTheme="minorEastAsia" w:hAnsiTheme="minorHAnsi" w:cstheme="minorBidi"/>
      <w:sz w:val="22"/>
      <w:szCs w:val="22"/>
      <w:bdr w:val="none" w:sz="0" w:space="0" w:color="auto"/>
    </w:rPr>
  </w:style>
  <w:style w:type="paragraph" w:styleId="DocumentMap">
    <w:name w:val="Document Map"/>
    <w:basedOn w:val="Normal"/>
    <w:link w:val="DocumentMapChar"/>
    <w:uiPriority w:val="99"/>
    <w:semiHidden/>
    <w:unhideWhenUsed/>
    <w:rsid w:val="00C7316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167"/>
    <w:rPr>
      <w:rFonts w:ascii="Segoe UI" w:eastAsiaTheme="minorEastAsia" w:hAnsi="Segoe UI" w:cs="Segoe UI"/>
      <w:sz w:val="16"/>
      <w:szCs w:val="16"/>
      <w:bdr w:val="none" w:sz="0" w:space="0" w:color="auto"/>
    </w:rPr>
  </w:style>
  <w:style w:type="paragraph" w:styleId="E-mailSignature">
    <w:name w:val="E-mail Signature"/>
    <w:basedOn w:val="Normal"/>
    <w:link w:val="E-mailSignatureChar"/>
    <w:uiPriority w:val="99"/>
    <w:semiHidden/>
    <w:unhideWhenUsed/>
    <w:rsid w:val="00C73167"/>
    <w:pPr>
      <w:spacing w:after="0" w:line="240" w:lineRule="auto"/>
    </w:pPr>
  </w:style>
  <w:style w:type="character" w:customStyle="1" w:styleId="E-mailSignatureChar">
    <w:name w:val="E-mail Signature Char"/>
    <w:basedOn w:val="DefaultParagraphFont"/>
    <w:link w:val="E-mailSignature"/>
    <w:uiPriority w:val="99"/>
    <w:semiHidden/>
    <w:rsid w:val="00C73167"/>
    <w:rPr>
      <w:rFonts w:asciiTheme="minorHAnsi" w:eastAsiaTheme="minorEastAsia" w:hAnsiTheme="minorHAnsi" w:cstheme="minorBidi"/>
      <w:sz w:val="22"/>
      <w:szCs w:val="22"/>
      <w:bdr w:val="none" w:sz="0" w:space="0" w:color="auto"/>
    </w:rPr>
  </w:style>
  <w:style w:type="paragraph" w:styleId="EndnoteText">
    <w:name w:val="endnote text"/>
    <w:basedOn w:val="Normal"/>
    <w:link w:val="EndnoteTextChar"/>
    <w:uiPriority w:val="99"/>
    <w:semiHidden/>
    <w:unhideWhenUsed/>
    <w:rsid w:val="00C731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167"/>
    <w:rPr>
      <w:rFonts w:asciiTheme="minorHAnsi" w:eastAsiaTheme="minorEastAsia" w:hAnsiTheme="minorHAnsi" w:cstheme="minorBidi"/>
      <w:bdr w:val="none" w:sz="0" w:space="0" w:color="auto"/>
    </w:rPr>
  </w:style>
  <w:style w:type="paragraph" w:styleId="EnvelopeAddress">
    <w:name w:val="envelope address"/>
    <w:basedOn w:val="Normal"/>
    <w:uiPriority w:val="99"/>
    <w:semiHidden/>
    <w:unhideWhenUsed/>
    <w:rsid w:val="00C7316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316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73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167"/>
    <w:rPr>
      <w:rFonts w:asciiTheme="minorHAnsi" w:eastAsiaTheme="minorEastAsia" w:hAnsiTheme="minorHAnsi" w:cstheme="minorBidi"/>
      <w:bdr w:val="none" w:sz="0" w:space="0" w:color="auto"/>
    </w:rPr>
  </w:style>
  <w:style w:type="character" w:customStyle="1" w:styleId="Heading4Char">
    <w:name w:val="Heading 4 Char"/>
    <w:basedOn w:val="DefaultParagraphFont"/>
    <w:link w:val="Heading4"/>
    <w:uiPriority w:val="9"/>
    <w:semiHidden/>
    <w:rsid w:val="00C73167"/>
    <w:rPr>
      <w:rFonts w:asciiTheme="majorHAnsi" w:eastAsiaTheme="majorEastAsia" w:hAnsiTheme="majorHAnsi" w:cstheme="majorBidi"/>
      <w:i/>
      <w:iCs/>
      <w:color w:val="365F91" w:themeColor="accent1" w:themeShade="BF"/>
      <w:sz w:val="22"/>
      <w:szCs w:val="22"/>
      <w:bdr w:val="none" w:sz="0" w:space="0" w:color="auto"/>
    </w:rPr>
  </w:style>
  <w:style w:type="character" w:customStyle="1" w:styleId="Heading5Char">
    <w:name w:val="Heading 5 Char"/>
    <w:basedOn w:val="DefaultParagraphFont"/>
    <w:link w:val="Heading5"/>
    <w:uiPriority w:val="9"/>
    <w:semiHidden/>
    <w:rsid w:val="00C73167"/>
    <w:rPr>
      <w:rFonts w:asciiTheme="majorHAnsi" w:eastAsiaTheme="majorEastAsia" w:hAnsiTheme="majorHAnsi" w:cstheme="majorBidi"/>
      <w:color w:val="365F91" w:themeColor="accent1" w:themeShade="BF"/>
      <w:sz w:val="22"/>
      <w:szCs w:val="22"/>
      <w:bdr w:val="none" w:sz="0" w:space="0" w:color="auto"/>
    </w:rPr>
  </w:style>
  <w:style w:type="character" w:customStyle="1" w:styleId="Heading6Char">
    <w:name w:val="Heading 6 Char"/>
    <w:basedOn w:val="DefaultParagraphFont"/>
    <w:link w:val="Heading6"/>
    <w:uiPriority w:val="9"/>
    <w:semiHidden/>
    <w:rsid w:val="00C73167"/>
    <w:rPr>
      <w:rFonts w:asciiTheme="majorHAnsi" w:eastAsiaTheme="majorEastAsia" w:hAnsiTheme="majorHAnsi" w:cstheme="majorBidi"/>
      <w:color w:val="243F60" w:themeColor="accent1" w:themeShade="7F"/>
      <w:sz w:val="22"/>
      <w:szCs w:val="22"/>
      <w:bdr w:val="none" w:sz="0" w:space="0" w:color="auto"/>
    </w:rPr>
  </w:style>
  <w:style w:type="character" w:customStyle="1" w:styleId="Heading7Char">
    <w:name w:val="Heading 7 Char"/>
    <w:basedOn w:val="DefaultParagraphFont"/>
    <w:link w:val="Heading7"/>
    <w:uiPriority w:val="9"/>
    <w:semiHidden/>
    <w:rsid w:val="00C73167"/>
    <w:rPr>
      <w:rFonts w:asciiTheme="majorHAnsi" w:eastAsiaTheme="majorEastAsia" w:hAnsiTheme="majorHAnsi" w:cstheme="majorBidi"/>
      <w:i/>
      <w:iCs/>
      <w:color w:val="243F60" w:themeColor="accent1" w:themeShade="7F"/>
      <w:sz w:val="22"/>
      <w:szCs w:val="22"/>
      <w:bdr w:val="none" w:sz="0" w:space="0" w:color="auto"/>
    </w:rPr>
  </w:style>
  <w:style w:type="character" w:customStyle="1" w:styleId="Heading8Char">
    <w:name w:val="Heading 8 Char"/>
    <w:basedOn w:val="DefaultParagraphFont"/>
    <w:link w:val="Heading8"/>
    <w:uiPriority w:val="9"/>
    <w:semiHidden/>
    <w:rsid w:val="00C73167"/>
    <w:rPr>
      <w:rFonts w:asciiTheme="majorHAnsi" w:eastAsiaTheme="majorEastAsia" w:hAnsiTheme="majorHAnsi" w:cstheme="majorBidi"/>
      <w:color w:val="272727" w:themeColor="text1" w:themeTint="D8"/>
      <w:sz w:val="21"/>
      <w:szCs w:val="21"/>
      <w:bdr w:val="none" w:sz="0" w:space="0" w:color="auto"/>
    </w:rPr>
  </w:style>
  <w:style w:type="character" w:customStyle="1" w:styleId="Heading9Char">
    <w:name w:val="Heading 9 Char"/>
    <w:basedOn w:val="DefaultParagraphFont"/>
    <w:link w:val="Heading9"/>
    <w:uiPriority w:val="9"/>
    <w:semiHidden/>
    <w:rsid w:val="00C73167"/>
    <w:rPr>
      <w:rFonts w:asciiTheme="majorHAnsi" w:eastAsiaTheme="majorEastAsia" w:hAnsiTheme="majorHAnsi" w:cstheme="majorBidi"/>
      <w:i/>
      <w:iCs/>
      <w:color w:val="272727" w:themeColor="text1" w:themeTint="D8"/>
      <w:sz w:val="21"/>
      <w:szCs w:val="21"/>
      <w:bdr w:val="none" w:sz="0" w:space="0" w:color="auto"/>
    </w:rPr>
  </w:style>
  <w:style w:type="paragraph" w:styleId="HTMLAddress">
    <w:name w:val="HTML Address"/>
    <w:basedOn w:val="Normal"/>
    <w:link w:val="HTMLAddressChar"/>
    <w:uiPriority w:val="99"/>
    <w:semiHidden/>
    <w:unhideWhenUsed/>
    <w:rsid w:val="00C73167"/>
    <w:pPr>
      <w:spacing w:after="0" w:line="240" w:lineRule="auto"/>
    </w:pPr>
    <w:rPr>
      <w:i/>
      <w:iCs/>
    </w:rPr>
  </w:style>
  <w:style w:type="character" w:customStyle="1" w:styleId="HTMLAddressChar">
    <w:name w:val="HTML Address Char"/>
    <w:basedOn w:val="DefaultParagraphFont"/>
    <w:link w:val="HTMLAddress"/>
    <w:uiPriority w:val="99"/>
    <w:semiHidden/>
    <w:rsid w:val="00C73167"/>
    <w:rPr>
      <w:rFonts w:asciiTheme="minorHAnsi" w:eastAsiaTheme="minorEastAsia" w:hAnsiTheme="minorHAnsi" w:cstheme="minorBidi"/>
      <w:i/>
      <w:iCs/>
      <w:sz w:val="22"/>
      <w:szCs w:val="22"/>
      <w:bdr w:val="none" w:sz="0" w:space="0" w:color="auto"/>
    </w:rPr>
  </w:style>
  <w:style w:type="paragraph" w:styleId="HTMLPreformatted">
    <w:name w:val="HTML Preformatted"/>
    <w:basedOn w:val="Normal"/>
    <w:link w:val="HTMLPreformattedChar"/>
    <w:uiPriority w:val="99"/>
    <w:semiHidden/>
    <w:unhideWhenUsed/>
    <w:rsid w:val="00C7316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167"/>
    <w:rPr>
      <w:rFonts w:ascii="Consolas" w:eastAsiaTheme="minorEastAsia" w:hAnsi="Consolas" w:cstheme="minorBidi"/>
      <w:bdr w:val="none" w:sz="0" w:space="0" w:color="auto"/>
    </w:rPr>
  </w:style>
  <w:style w:type="paragraph" w:styleId="Index1">
    <w:name w:val="index 1"/>
    <w:basedOn w:val="Normal"/>
    <w:next w:val="Normal"/>
    <w:autoRedefine/>
    <w:uiPriority w:val="99"/>
    <w:semiHidden/>
    <w:unhideWhenUsed/>
    <w:rsid w:val="00C73167"/>
    <w:pPr>
      <w:spacing w:after="0" w:line="240" w:lineRule="auto"/>
      <w:ind w:left="220" w:hanging="220"/>
    </w:pPr>
  </w:style>
  <w:style w:type="paragraph" w:styleId="Index2">
    <w:name w:val="index 2"/>
    <w:basedOn w:val="Normal"/>
    <w:next w:val="Normal"/>
    <w:autoRedefine/>
    <w:uiPriority w:val="99"/>
    <w:semiHidden/>
    <w:unhideWhenUsed/>
    <w:rsid w:val="00C73167"/>
    <w:pPr>
      <w:spacing w:after="0" w:line="240" w:lineRule="auto"/>
      <w:ind w:left="440" w:hanging="220"/>
    </w:pPr>
  </w:style>
  <w:style w:type="paragraph" w:styleId="Index3">
    <w:name w:val="index 3"/>
    <w:basedOn w:val="Normal"/>
    <w:next w:val="Normal"/>
    <w:autoRedefine/>
    <w:uiPriority w:val="99"/>
    <w:semiHidden/>
    <w:unhideWhenUsed/>
    <w:rsid w:val="00C73167"/>
    <w:pPr>
      <w:spacing w:after="0" w:line="240" w:lineRule="auto"/>
      <w:ind w:left="660" w:hanging="220"/>
    </w:pPr>
  </w:style>
  <w:style w:type="paragraph" w:styleId="Index4">
    <w:name w:val="index 4"/>
    <w:basedOn w:val="Normal"/>
    <w:next w:val="Normal"/>
    <w:autoRedefine/>
    <w:uiPriority w:val="99"/>
    <w:semiHidden/>
    <w:unhideWhenUsed/>
    <w:rsid w:val="00C73167"/>
    <w:pPr>
      <w:spacing w:after="0" w:line="240" w:lineRule="auto"/>
      <w:ind w:left="880" w:hanging="220"/>
    </w:pPr>
  </w:style>
  <w:style w:type="paragraph" w:styleId="Index5">
    <w:name w:val="index 5"/>
    <w:basedOn w:val="Normal"/>
    <w:next w:val="Normal"/>
    <w:autoRedefine/>
    <w:uiPriority w:val="99"/>
    <w:semiHidden/>
    <w:unhideWhenUsed/>
    <w:rsid w:val="00C73167"/>
    <w:pPr>
      <w:spacing w:after="0" w:line="240" w:lineRule="auto"/>
      <w:ind w:left="1100" w:hanging="220"/>
    </w:pPr>
  </w:style>
  <w:style w:type="paragraph" w:styleId="Index6">
    <w:name w:val="index 6"/>
    <w:basedOn w:val="Normal"/>
    <w:next w:val="Normal"/>
    <w:autoRedefine/>
    <w:uiPriority w:val="99"/>
    <w:semiHidden/>
    <w:unhideWhenUsed/>
    <w:rsid w:val="00C73167"/>
    <w:pPr>
      <w:spacing w:after="0" w:line="240" w:lineRule="auto"/>
      <w:ind w:left="1320" w:hanging="220"/>
    </w:pPr>
  </w:style>
  <w:style w:type="paragraph" w:styleId="Index7">
    <w:name w:val="index 7"/>
    <w:basedOn w:val="Normal"/>
    <w:next w:val="Normal"/>
    <w:autoRedefine/>
    <w:uiPriority w:val="99"/>
    <w:semiHidden/>
    <w:unhideWhenUsed/>
    <w:rsid w:val="00C73167"/>
    <w:pPr>
      <w:spacing w:after="0" w:line="240" w:lineRule="auto"/>
      <w:ind w:left="1540" w:hanging="220"/>
    </w:pPr>
  </w:style>
  <w:style w:type="paragraph" w:styleId="Index8">
    <w:name w:val="index 8"/>
    <w:basedOn w:val="Normal"/>
    <w:next w:val="Normal"/>
    <w:autoRedefine/>
    <w:uiPriority w:val="99"/>
    <w:semiHidden/>
    <w:unhideWhenUsed/>
    <w:rsid w:val="00C73167"/>
    <w:pPr>
      <w:spacing w:after="0" w:line="240" w:lineRule="auto"/>
      <w:ind w:left="1760" w:hanging="220"/>
    </w:pPr>
  </w:style>
  <w:style w:type="paragraph" w:styleId="Index9">
    <w:name w:val="index 9"/>
    <w:basedOn w:val="Normal"/>
    <w:next w:val="Normal"/>
    <w:autoRedefine/>
    <w:uiPriority w:val="99"/>
    <w:semiHidden/>
    <w:unhideWhenUsed/>
    <w:rsid w:val="00C73167"/>
    <w:pPr>
      <w:spacing w:after="0" w:line="240" w:lineRule="auto"/>
      <w:ind w:left="1980" w:hanging="220"/>
    </w:pPr>
  </w:style>
  <w:style w:type="paragraph" w:styleId="IndexHeading">
    <w:name w:val="index heading"/>
    <w:basedOn w:val="Normal"/>
    <w:next w:val="Index1"/>
    <w:uiPriority w:val="99"/>
    <w:semiHidden/>
    <w:unhideWhenUsed/>
    <w:rsid w:val="00C731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731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73167"/>
    <w:rPr>
      <w:rFonts w:asciiTheme="minorHAnsi" w:eastAsiaTheme="minorEastAsia" w:hAnsiTheme="minorHAnsi" w:cstheme="minorBidi"/>
      <w:i/>
      <w:iCs/>
      <w:color w:val="4F81BD" w:themeColor="accent1"/>
      <w:sz w:val="22"/>
      <w:szCs w:val="22"/>
      <w:bdr w:val="none" w:sz="0" w:space="0" w:color="auto"/>
    </w:rPr>
  </w:style>
  <w:style w:type="paragraph" w:styleId="List">
    <w:name w:val="List"/>
    <w:basedOn w:val="Normal"/>
    <w:uiPriority w:val="99"/>
    <w:semiHidden/>
    <w:unhideWhenUsed/>
    <w:rsid w:val="00C73167"/>
    <w:pPr>
      <w:ind w:left="360" w:hanging="360"/>
      <w:contextualSpacing/>
    </w:pPr>
  </w:style>
  <w:style w:type="paragraph" w:styleId="List2">
    <w:name w:val="List 2"/>
    <w:basedOn w:val="Normal"/>
    <w:uiPriority w:val="99"/>
    <w:semiHidden/>
    <w:unhideWhenUsed/>
    <w:rsid w:val="00C73167"/>
    <w:pPr>
      <w:ind w:left="720" w:hanging="360"/>
      <w:contextualSpacing/>
    </w:pPr>
  </w:style>
  <w:style w:type="paragraph" w:styleId="List3">
    <w:name w:val="List 3"/>
    <w:basedOn w:val="Normal"/>
    <w:uiPriority w:val="99"/>
    <w:semiHidden/>
    <w:unhideWhenUsed/>
    <w:rsid w:val="00C73167"/>
    <w:pPr>
      <w:ind w:left="1080" w:hanging="360"/>
      <w:contextualSpacing/>
    </w:pPr>
  </w:style>
  <w:style w:type="paragraph" w:styleId="List4">
    <w:name w:val="List 4"/>
    <w:basedOn w:val="Normal"/>
    <w:uiPriority w:val="99"/>
    <w:semiHidden/>
    <w:unhideWhenUsed/>
    <w:rsid w:val="00C73167"/>
    <w:pPr>
      <w:ind w:left="1440" w:hanging="360"/>
      <w:contextualSpacing/>
    </w:pPr>
  </w:style>
  <w:style w:type="paragraph" w:styleId="List5">
    <w:name w:val="List 5"/>
    <w:basedOn w:val="Normal"/>
    <w:uiPriority w:val="99"/>
    <w:semiHidden/>
    <w:unhideWhenUsed/>
    <w:rsid w:val="00C73167"/>
    <w:pPr>
      <w:ind w:left="1800" w:hanging="360"/>
      <w:contextualSpacing/>
    </w:pPr>
  </w:style>
  <w:style w:type="paragraph" w:styleId="ListBullet">
    <w:name w:val="List Bullet"/>
    <w:basedOn w:val="Normal"/>
    <w:uiPriority w:val="99"/>
    <w:semiHidden/>
    <w:unhideWhenUsed/>
    <w:rsid w:val="00C73167"/>
    <w:pPr>
      <w:numPr>
        <w:numId w:val="9"/>
      </w:numPr>
      <w:contextualSpacing/>
    </w:pPr>
  </w:style>
  <w:style w:type="paragraph" w:styleId="ListBullet2">
    <w:name w:val="List Bullet 2"/>
    <w:basedOn w:val="Normal"/>
    <w:uiPriority w:val="99"/>
    <w:semiHidden/>
    <w:unhideWhenUsed/>
    <w:rsid w:val="00C73167"/>
    <w:pPr>
      <w:numPr>
        <w:numId w:val="10"/>
      </w:numPr>
      <w:contextualSpacing/>
    </w:pPr>
  </w:style>
  <w:style w:type="paragraph" w:styleId="ListBullet3">
    <w:name w:val="List Bullet 3"/>
    <w:basedOn w:val="Normal"/>
    <w:uiPriority w:val="99"/>
    <w:semiHidden/>
    <w:unhideWhenUsed/>
    <w:rsid w:val="00C73167"/>
    <w:pPr>
      <w:numPr>
        <w:numId w:val="11"/>
      </w:numPr>
      <w:contextualSpacing/>
    </w:pPr>
  </w:style>
  <w:style w:type="paragraph" w:styleId="ListBullet4">
    <w:name w:val="List Bullet 4"/>
    <w:basedOn w:val="Normal"/>
    <w:uiPriority w:val="99"/>
    <w:semiHidden/>
    <w:unhideWhenUsed/>
    <w:rsid w:val="00C73167"/>
    <w:pPr>
      <w:numPr>
        <w:numId w:val="12"/>
      </w:numPr>
      <w:contextualSpacing/>
    </w:pPr>
  </w:style>
  <w:style w:type="paragraph" w:styleId="ListBullet5">
    <w:name w:val="List Bullet 5"/>
    <w:basedOn w:val="Normal"/>
    <w:uiPriority w:val="99"/>
    <w:semiHidden/>
    <w:unhideWhenUsed/>
    <w:rsid w:val="00C73167"/>
    <w:pPr>
      <w:numPr>
        <w:numId w:val="13"/>
      </w:numPr>
      <w:contextualSpacing/>
    </w:pPr>
  </w:style>
  <w:style w:type="paragraph" w:styleId="ListContinue">
    <w:name w:val="List Continue"/>
    <w:basedOn w:val="Normal"/>
    <w:uiPriority w:val="99"/>
    <w:semiHidden/>
    <w:unhideWhenUsed/>
    <w:rsid w:val="00C73167"/>
    <w:pPr>
      <w:spacing w:after="120"/>
      <w:ind w:left="360"/>
      <w:contextualSpacing/>
    </w:pPr>
  </w:style>
  <w:style w:type="paragraph" w:styleId="ListContinue2">
    <w:name w:val="List Continue 2"/>
    <w:basedOn w:val="Normal"/>
    <w:uiPriority w:val="99"/>
    <w:semiHidden/>
    <w:unhideWhenUsed/>
    <w:rsid w:val="00C73167"/>
    <w:pPr>
      <w:spacing w:after="120"/>
      <w:ind w:left="720"/>
      <w:contextualSpacing/>
    </w:pPr>
  </w:style>
  <w:style w:type="paragraph" w:styleId="ListContinue3">
    <w:name w:val="List Continue 3"/>
    <w:basedOn w:val="Normal"/>
    <w:uiPriority w:val="99"/>
    <w:semiHidden/>
    <w:unhideWhenUsed/>
    <w:rsid w:val="00C73167"/>
    <w:pPr>
      <w:spacing w:after="120"/>
      <w:ind w:left="1080"/>
      <w:contextualSpacing/>
    </w:pPr>
  </w:style>
  <w:style w:type="paragraph" w:styleId="ListContinue4">
    <w:name w:val="List Continue 4"/>
    <w:basedOn w:val="Normal"/>
    <w:uiPriority w:val="99"/>
    <w:semiHidden/>
    <w:unhideWhenUsed/>
    <w:rsid w:val="00C73167"/>
    <w:pPr>
      <w:spacing w:after="120"/>
      <w:ind w:left="1440"/>
      <w:contextualSpacing/>
    </w:pPr>
  </w:style>
  <w:style w:type="paragraph" w:styleId="ListContinue5">
    <w:name w:val="List Continue 5"/>
    <w:basedOn w:val="Normal"/>
    <w:uiPriority w:val="99"/>
    <w:semiHidden/>
    <w:unhideWhenUsed/>
    <w:rsid w:val="00C73167"/>
    <w:pPr>
      <w:spacing w:after="120"/>
      <w:ind w:left="1800"/>
      <w:contextualSpacing/>
    </w:pPr>
  </w:style>
  <w:style w:type="paragraph" w:styleId="ListNumber">
    <w:name w:val="List Number"/>
    <w:basedOn w:val="Normal"/>
    <w:uiPriority w:val="99"/>
    <w:semiHidden/>
    <w:unhideWhenUsed/>
    <w:rsid w:val="00C73167"/>
    <w:pPr>
      <w:numPr>
        <w:numId w:val="14"/>
      </w:numPr>
      <w:contextualSpacing/>
    </w:pPr>
  </w:style>
  <w:style w:type="paragraph" w:styleId="ListNumber2">
    <w:name w:val="List Number 2"/>
    <w:basedOn w:val="Normal"/>
    <w:uiPriority w:val="99"/>
    <w:semiHidden/>
    <w:unhideWhenUsed/>
    <w:rsid w:val="00C73167"/>
    <w:pPr>
      <w:numPr>
        <w:numId w:val="15"/>
      </w:numPr>
      <w:contextualSpacing/>
    </w:pPr>
  </w:style>
  <w:style w:type="paragraph" w:styleId="ListNumber3">
    <w:name w:val="List Number 3"/>
    <w:basedOn w:val="Normal"/>
    <w:uiPriority w:val="99"/>
    <w:semiHidden/>
    <w:unhideWhenUsed/>
    <w:rsid w:val="00C73167"/>
    <w:pPr>
      <w:numPr>
        <w:numId w:val="16"/>
      </w:numPr>
      <w:contextualSpacing/>
    </w:pPr>
  </w:style>
  <w:style w:type="paragraph" w:styleId="ListNumber4">
    <w:name w:val="List Number 4"/>
    <w:basedOn w:val="Normal"/>
    <w:uiPriority w:val="99"/>
    <w:semiHidden/>
    <w:unhideWhenUsed/>
    <w:rsid w:val="00C73167"/>
    <w:pPr>
      <w:numPr>
        <w:numId w:val="17"/>
      </w:numPr>
      <w:contextualSpacing/>
    </w:pPr>
  </w:style>
  <w:style w:type="paragraph" w:styleId="ListNumber5">
    <w:name w:val="List Number 5"/>
    <w:basedOn w:val="Normal"/>
    <w:uiPriority w:val="99"/>
    <w:semiHidden/>
    <w:unhideWhenUsed/>
    <w:rsid w:val="00C73167"/>
    <w:pPr>
      <w:numPr>
        <w:numId w:val="18"/>
      </w:numPr>
      <w:contextualSpacing/>
    </w:pPr>
  </w:style>
  <w:style w:type="paragraph" w:styleId="MacroText">
    <w:name w:val="macro"/>
    <w:link w:val="MacroTextChar"/>
    <w:uiPriority w:val="99"/>
    <w:semiHidden/>
    <w:unhideWhenUsed/>
    <w:rsid w:val="00C73167"/>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theme="minorBidi"/>
      <w:bdr w:val="none" w:sz="0" w:space="0" w:color="auto"/>
    </w:rPr>
  </w:style>
  <w:style w:type="character" w:customStyle="1" w:styleId="MacroTextChar">
    <w:name w:val="Macro Text Char"/>
    <w:basedOn w:val="DefaultParagraphFont"/>
    <w:link w:val="MacroText"/>
    <w:uiPriority w:val="99"/>
    <w:semiHidden/>
    <w:rsid w:val="00C73167"/>
    <w:rPr>
      <w:rFonts w:ascii="Consolas" w:eastAsiaTheme="minorEastAsia" w:hAnsi="Consolas" w:cstheme="minorBidi"/>
      <w:bdr w:val="none" w:sz="0" w:space="0" w:color="auto"/>
    </w:rPr>
  </w:style>
  <w:style w:type="paragraph" w:styleId="MessageHeader">
    <w:name w:val="Message Header"/>
    <w:basedOn w:val="Normal"/>
    <w:link w:val="MessageHeaderChar"/>
    <w:uiPriority w:val="99"/>
    <w:semiHidden/>
    <w:unhideWhenUsed/>
    <w:rsid w:val="00C7316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3167"/>
    <w:rPr>
      <w:rFonts w:asciiTheme="majorHAnsi" w:eastAsiaTheme="majorEastAsia" w:hAnsiTheme="majorHAnsi" w:cstheme="majorBidi"/>
      <w:sz w:val="24"/>
      <w:szCs w:val="24"/>
      <w:bdr w:val="none" w:sz="0" w:space="0" w:color="auto"/>
      <w:shd w:val="pct20" w:color="auto" w:fill="auto"/>
    </w:rPr>
  </w:style>
  <w:style w:type="paragraph" w:styleId="NormalWeb">
    <w:name w:val="Normal (Web)"/>
    <w:basedOn w:val="Normal"/>
    <w:uiPriority w:val="99"/>
    <w:semiHidden/>
    <w:unhideWhenUsed/>
    <w:rsid w:val="00C73167"/>
    <w:rPr>
      <w:rFonts w:ascii="Times New Roman" w:hAnsi="Times New Roman" w:cs="Times New Roman"/>
      <w:sz w:val="24"/>
      <w:szCs w:val="24"/>
    </w:rPr>
  </w:style>
  <w:style w:type="paragraph" w:styleId="NormalIndent">
    <w:name w:val="Normal Indent"/>
    <w:basedOn w:val="Normal"/>
    <w:uiPriority w:val="99"/>
    <w:semiHidden/>
    <w:unhideWhenUsed/>
    <w:rsid w:val="00C73167"/>
    <w:pPr>
      <w:ind w:left="720"/>
    </w:pPr>
  </w:style>
  <w:style w:type="paragraph" w:styleId="NoteHeading">
    <w:name w:val="Note Heading"/>
    <w:basedOn w:val="Normal"/>
    <w:next w:val="Normal"/>
    <w:link w:val="NoteHeadingChar"/>
    <w:uiPriority w:val="99"/>
    <w:semiHidden/>
    <w:unhideWhenUsed/>
    <w:rsid w:val="00C73167"/>
    <w:pPr>
      <w:spacing w:after="0" w:line="240" w:lineRule="auto"/>
    </w:pPr>
  </w:style>
  <w:style w:type="character" w:customStyle="1" w:styleId="NoteHeadingChar">
    <w:name w:val="Note Heading Char"/>
    <w:basedOn w:val="DefaultParagraphFont"/>
    <w:link w:val="NoteHeading"/>
    <w:uiPriority w:val="99"/>
    <w:semiHidden/>
    <w:rsid w:val="00C73167"/>
    <w:rPr>
      <w:rFonts w:asciiTheme="minorHAnsi" w:eastAsiaTheme="minorEastAsia" w:hAnsiTheme="minorHAnsi" w:cstheme="minorBidi"/>
      <w:sz w:val="22"/>
      <w:szCs w:val="22"/>
      <w:bdr w:val="none" w:sz="0" w:space="0" w:color="auto"/>
    </w:rPr>
  </w:style>
  <w:style w:type="paragraph" w:styleId="PlainText">
    <w:name w:val="Plain Text"/>
    <w:basedOn w:val="Normal"/>
    <w:link w:val="PlainTextChar"/>
    <w:uiPriority w:val="99"/>
    <w:semiHidden/>
    <w:unhideWhenUsed/>
    <w:rsid w:val="00C731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167"/>
    <w:rPr>
      <w:rFonts w:ascii="Consolas" w:eastAsiaTheme="minorEastAsia" w:hAnsi="Consolas" w:cstheme="minorBidi"/>
      <w:sz w:val="21"/>
      <w:szCs w:val="21"/>
      <w:bdr w:val="none" w:sz="0" w:space="0" w:color="auto"/>
    </w:rPr>
  </w:style>
  <w:style w:type="paragraph" w:styleId="Quote">
    <w:name w:val="Quote"/>
    <w:basedOn w:val="Normal"/>
    <w:next w:val="Normal"/>
    <w:link w:val="QuoteChar"/>
    <w:uiPriority w:val="29"/>
    <w:qFormat/>
    <w:rsid w:val="00C731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3167"/>
    <w:rPr>
      <w:rFonts w:asciiTheme="minorHAnsi" w:eastAsiaTheme="minorEastAsia" w:hAnsiTheme="minorHAnsi" w:cstheme="minorBidi"/>
      <w:i/>
      <w:iCs/>
      <w:color w:val="404040" w:themeColor="text1" w:themeTint="BF"/>
      <w:sz w:val="22"/>
      <w:szCs w:val="22"/>
      <w:bdr w:val="none" w:sz="0" w:space="0" w:color="auto"/>
    </w:rPr>
  </w:style>
  <w:style w:type="paragraph" w:styleId="Salutation">
    <w:name w:val="Salutation"/>
    <w:basedOn w:val="Normal"/>
    <w:next w:val="Normal"/>
    <w:link w:val="SalutationChar"/>
    <w:uiPriority w:val="99"/>
    <w:semiHidden/>
    <w:unhideWhenUsed/>
    <w:rsid w:val="00C73167"/>
  </w:style>
  <w:style w:type="character" w:customStyle="1" w:styleId="SalutationChar">
    <w:name w:val="Salutation Char"/>
    <w:basedOn w:val="DefaultParagraphFont"/>
    <w:link w:val="Salutation"/>
    <w:uiPriority w:val="99"/>
    <w:semiHidden/>
    <w:rsid w:val="00C73167"/>
    <w:rPr>
      <w:rFonts w:asciiTheme="minorHAnsi" w:eastAsiaTheme="minorEastAsia" w:hAnsiTheme="minorHAnsi" w:cstheme="minorBidi"/>
      <w:sz w:val="22"/>
      <w:szCs w:val="22"/>
      <w:bdr w:val="none" w:sz="0" w:space="0" w:color="auto"/>
    </w:rPr>
  </w:style>
  <w:style w:type="paragraph" w:styleId="Signature">
    <w:name w:val="Signature"/>
    <w:basedOn w:val="Normal"/>
    <w:link w:val="SignatureChar"/>
    <w:uiPriority w:val="99"/>
    <w:semiHidden/>
    <w:unhideWhenUsed/>
    <w:rsid w:val="00C73167"/>
    <w:pPr>
      <w:spacing w:after="0" w:line="240" w:lineRule="auto"/>
      <w:ind w:left="4320"/>
    </w:pPr>
  </w:style>
  <w:style w:type="character" w:customStyle="1" w:styleId="SignatureChar">
    <w:name w:val="Signature Char"/>
    <w:basedOn w:val="DefaultParagraphFont"/>
    <w:link w:val="Signature"/>
    <w:uiPriority w:val="99"/>
    <w:semiHidden/>
    <w:rsid w:val="00C73167"/>
    <w:rPr>
      <w:rFonts w:asciiTheme="minorHAnsi" w:eastAsiaTheme="minorEastAsia" w:hAnsiTheme="minorHAnsi" w:cstheme="minorBidi"/>
      <w:sz w:val="22"/>
      <w:szCs w:val="22"/>
      <w:bdr w:val="none" w:sz="0" w:space="0" w:color="auto"/>
    </w:rPr>
  </w:style>
  <w:style w:type="paragraph" w:styleId="TableofAuthorities">
    <w:name w:val="table of authorities"/>
    <w:basedOn w:val="Normal"/>
    <w:next w:val="Normal"/>
    <w:uiPriority w:val="99"/>
    <w:semiHidden/>
    <w:unhideWhenUsed/>
    <w:rsid w:val="00C73167"/>
    <w:pPr>
      <w:spacing w:after="0"/>
      <w:ind w:left="220" w:hanging="220"/>
    </w:pPr>
  </w:style>
  <w:style w:type="paragraph" w:styleId="TableofFigures">
    <w:name w:val="table of figures"/>
    <w:basedOn w:val="Normal"/>
    <w:next w:val="Normal"/>
    <w:uiPriority w:val="99"/>
    <w:semiHidden/>
    <w:unhideWhenUsed/>
    <w:rsid w:val="00C73167"/>
    <w:pPr>
      <w:spacing w:after="0"/>
    </w:pPr>
  </w:style>
  <w:style w:type="paragraph" w:styleId="Title">
    <w:name w:val="Title"/>
    <w:basedOn w:val="Normal"/>
    <w:next w:val="Normal"/>
    <w:link w:val="TitleChar"/>
    <w:uiPriority w:val="10"/>
    <w:qFormat/>
    <w:rsid w:val="00C73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167"/>
    <w:rPr>
      <w:rFonts w:asciiTheme="majorHAnsi" w:eastAsiaTheme="majorEastAsia" w:hAnsiTheme="majorHAnsi" w:cstheme="majorBidi"/>
      <w:spacing w:val="-10"/>
      <w:kern w:val="28"/>
      <w:sz w:val="56"/>
      <w:szCs w:val="56"/>
      <w:bdr w:val="none" w:sz="0" w:space="0" w:color="auto"/>
    </w:rPr>
  </w:style>
  <w:style w:type="paragraph" w:styleId="TOAHeading">
    <w:name w:val="toa heading"/>
    <w:basedOn w:val="Normal"/>
    <w:next w:val="Normal"/>
    <w:uiPriority w:val="99"/>
    <w:semiHidden/>
    <w:unhideWhenUsed/>
    <w:rsid w:val="00C731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73167"/>
    <w:pPr>
      <w:spacing w:after="100"/>
    </w:pPr>
  </w:style>
  <w:style w:type="paragraph" w:styleId="TOC2">
    <w:name w:val="toc 2"/>
    <w:basedOn w:val="Normal"/>
    <w:next w:val="Normal"/>
    <w:autoRedefine/>
    <w:uiPriority w:val="39"/>
    <w:semiHidden/>
    <w:unhideWhenUsed/>
    <w:rsid w:val="00C73167"/>
    <w:pPr>
      <w:spacing w:after="100"/>
      <w:ind w:left="220"/>
    </w:pPr>
  </w:style>
  <w:style w:type="paragraph" w:styleId="TOC3">
    <w:name w:val="toc 3"/>
    <w:basedOn w:val="Normal"/>
    <w:next w:val="Normal"/>
    <w:autoRedefine/>
    <w:uiPriority w:val="39"/>
    <w:semiHidden/>
    <w:unhideWhenUsed/>
    <w:rsid w:val="00C73167"/>
    <w:pPr>
      <w:spacing w:after="100"/>
      <w:ind w:left="440"/>
    </w:pPr>
  </w:style>
  <w:style w:type="paragraph" w:styleId="TOC4">
    <w:name w:val="toc 4"/>
    <w:basedOn w:val="Normal"/>
    <w:next w:val="Normal"/>
    <w:autoRedefine/>
    <w:uiPriority w:val="39"/>
    <w:semiHidden/>
    <w:unhideWhenUsed/>
    <w:rsid w:val="00C73167"/>
    <w:pPr>
      <w:spacing w:after="100"/>
      <w:ind w:left="660"/>
    </w:pPr>
  </w:style>
  <w:style w:type="paragraph" w:styleId="TOC5">
    <w:name w:val="toc 5"/>
    <w:basedOn w:val="Normal"/>
    <w:next w:val="Normal"/>
    <w:autoRedefine/>
    <w:uiPriority w:val="39"/>
    <w:semiHidden/>
    <w:unhideWhenUsed/>
    <w:rsid w:val="00C73167"/>
    <w:pPr>
      <w:spacing w:after="100"/>
      <w:ind w:left="880"/>
    </w:pPr>
  </w:style>
  <w:style w:type="paragraph" w:styleId="TOC6">
    <w:name w:val="toc 6"/>
    <w:basedOn w:val="Normal"/>
    <w:next w:val="Normal"/>
    <w:autoRedefine/>
    <w:uiPriority w:val="39"/>
    <w:semiHidden/>
    <w:unhideWhenUsed/>
    <w:rsid w:val="00C73167"/>
    <w:pPr>
      <w:spacing w:after="100"/>
      <w:ind w:left="1100"/>
    </w:pPr>
  </w:style>
  <w:style w:type="paragraph" w:styleId="TOC7">
    <w:name w:val="toc 7"/>
    <w:basedOn w:val="Normal"/>
    <w:next w:val="Normal"/>
    <w:autoRedefine/>
    <w:uiPriority w:val="39"/>
    <w:semiHidden/>
    <w:unhideWhenUsed/>
    <w:rsid w:val="00C73167"/>
    <w:pPr>
      <w:spacing w:after="100"/>
      <w:ind w:left="1320"/>
    </w:pPr>
  </w:style>
  <w:style w:type="paragraph" w:styleId="TOC8">
    <w:name w:val="toc 8"/>
    <w:basedOn w:val="Normal"/>
    <w:next w:val="Normal"/>
    <w:autoRedefine/>
    <w:uiPriority w:val="39"/>
    <w:semiHidden/>
    <w:unhideWhenUsed/>
    <w:rsid w:val="00C73167"/>
    <w:pPr>
      <w:spacing w:after="100"/>
      <w:ind w:left="1540"/>
    </w:pPr>
  </w:style>
  <w:style w:type="paragraph" w:styleId="TOC9">
    <w:name w:val="toc 9"/>
    <w:basedOn w:val="Normal"/>
    <w:next w:val="Normal"/>
    <w:autoRedefine/>
    <w:uiPriority w:val="39"/>
    <w:semiHidden/>
    <w:unhideWhenUsed/>
    <w:rsid w:val="00C73167"/>
    <w:pPr>
      <w:spacing w:after="100"/>
      <w:ind w:left="1760"/>
    </w:pPr>
  </w:style>
  <w:style w:type="paragraph" w:styleId="TOCHeading">
    <w:name w:val="TOC Heading"/>
    <w:basedOn w:val="Heading1"/>
    <w:next w:val="Normal"/>
    <w:uiPriority w:val="39"/>
    <w:semiHidden/>
    <w:unhideWhenUsed/>
    <w:qFormat/>
    <w:rsid w:val="00C73167"/>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08148">
      <w:bodyDiv w:val="1"/>
      <w:marLeft w:val="0"/>
      <w:marRight w:val="0"/>
      <w:marTop w:val="0"/>
      <w:marBottom w:val="0"/>
      <w:divBdr>
        <w:top w:val="none" w:sz="0" w:space="0" w:color="auto"/>
        <w:left w:val="none" w:sz="0" w:space="0" w:color="auto"/>
        <w:bottom w:val="none" w:sz="0" w:space="0" w:color="auto"/>
        <w:right w:val="none" w:sz="0" w:space="0" w:color="auto"/>
      </w:divBdr>
    </w:div>
    <w:div w:id="632488295">
      <w:bodyDiv w:val="1"/>
      <w:marLeft w:val="0"/>
      <w:marRight w:val="0"/>
      <w:marTop w:val="0"/>
      <w:marBottom w:val="0"/>
      <w:divBdr>
        <w:top w:val="none" w:sz="0" w:space="0" w:color="auto"/>
        <w:left w:val="none" w:sz="0" w:space="0" w:color="auto"/>
        <w:bottom w:val="none" w:sz="0" w:space="0" w:color="auto"/>
        <w:right w:val="none" w:sz="0" w:space="0" w:color="auto"/>
      </w:divBdr>
    </w:div>
    <w:div w:id="1070810825">
      <w:bodyDiv w:val="1"/>
      <w:marLeft w:val="0"/>
      <w:marRight w:val="0"/>
      <w:marTop w:val="0"/>
      <w:marBottom w:val="0"/>
      <w:divBdr>
        <w:top w:val="none" w:sz="0" w:space="0" w:color="auto"/>
        <w:left w:val="none" w:sz="0" w:space="0" w:color="auto"/>
        <w:bottom w:val="none" w:sz="0" w:space="0" w:color="auto"/>
        <w:right w:val="none" w:sz="0" w:space="0" w:color="auto"/>
      </w:divBdr>
    </w:div>
    <w:div w:id="1339116611">
      <w:bodyDiv w:val="1"/>
      <w:marLeft w:val="0"/>
      <w:marRight w:val="0"/>
      <w:marTop w:val="0"/>
      <w:marBottom w:val="0"/>
      <w:divBdr>
        <w:top w:val="none" w:sz="0" w:space="0" w:color="auto"/>
        <w:left w:val="none" w:sz="0" w:space="0" w:color="auto"/>
        <w:bottom w:val="none" w:sz="0" w:space="0" w:color="auto"/>
        <w:right w:val="none" w:sz="0" w:space="0" w:color="auto"/>
      </w:divBdr>
    </w:div>
    <w:div w:id="1432706729">
      <w:bodyDiv w:val="1"/>
      <w:marLeft w:val="0"/>
      <w:marRight w:val="0"/>
      <w:marTop w:val="0"/>
      <w:marBottom w:val="0"/>
      <w:divBdr>
        <w:top w:val="none" w:sz="0" w:space="0" w:color="auto"/>
        <w:left w:val="none" w:sz="0" w:space="0" w:color="auto"/>
        <w:bottom w:val="none" w:sz="0" w:space="0" w:color="auto"/>
        <w:right w:val="none" w:sz="0" w:space="0" w:color="auto"/>
      </w:divBdr>
    </w:div>
    <w:div w:id="1535146550">
      <w:bodyDiv w:val="1"/>
      <w:marLeft w:val="0"/>
      <w:marRight w:val="0"/>
      <w:marTop w:val="0"/>
      <w:marBottom w:val="0"/>
      <w:divBdr>
        <w:top w:val="none" w:sz="0" w:space="0" w:color="auto"/>
        <w:left w:val="none" w:sz="0" w:space="0" w:color="auto"/>
        <w:bottom w:val="none" w:sz="0" w:space="0" w:color="auto"/>
        <w:right w:val="none" w:sz="0" w:space="0" w:color="auto"/>
      </w:divBdr>
    </w:div>
    <w:div w:id="1662272296">
      <w:bodyDiv w:val="1"/>
      <w:marLeft w:val="0"/>
      <w:marRight w:val="0"/>
      <w:marTop w:val="0"/>
      <w:marBottom w:val="0"/>
      <w:divBdr>
        <w:top w:val="none" w:sz="0" w:space="0" w:color="auto"/>
        <w:left w:val="none" w:sz="0" w:space="0" w:color="auto"/>
        <w:bottom w:val="none" w:sz="0" w:space="0" w:color="auto"/>
        <w:right w:val="none" w:sz="0" w:space="0" w:color="auto"/>
      </w:divBdr>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gai@ceshhar.co.zw" TargetMode="External"/><Relationship Id="rId13" Type="http://schemas.openxmlformats.org/officeDocument/2006/relationships/hyperlink" Target="mailto:l.bansi-matharu@ucl.ac.uk" TargetMode="External"/><Relationship Id="rId18" Type="http://schemas.openxmlformats.org/officeDocument/2006/relationships/hyperlink" Target="mailto:Mugurungi@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ayi@ceshhar.co.zw" TargetMode="External"/><Relationship Id="rId17" Type="http://schemas.openxmlformats.org/officeDocument/2006/relationships/hyperlink" Target="mailto:ryekeye@nac.org.zw" TargetMode="External"/><Relationship Id="rId2" Type="http://schemas.openxmlformats.org/officeDocument/2006/relationships/numbering" Target="numbering.xml"/><Relationship Id="rId16" Type="http://schemas.openxmlformats.org/officeDocument/2006/relationships/hyperlink" Target="mailto:joanna.busza@lsht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um.davey@lshtm.ac.uk" TargetMode="External"/><Relationship Id="rId5" Type="http://schemas.openxmlformats.org/officeDocument/2006/relationships/webSettings" Target="webSettings.xml"/><Relationship Id="rId15" Type="http://schemas.openxmlformats.org/officeDocument/2006/relationships/hyperlink" Target="mailto:steenr@gmail.com" TargetMode="External"/><Relationship Id="rId10" Type="http://schemas.openxmlformats.org/officeDocument/2006/relationships/hyperlink" Target="mailto:elizabeth.fearon@lshtm.ac.uk" TargetMode="External"/><Relationship Id="rId19" Type="http://schemas.openxmlformats.org/officeDocument/2006/relationships/hyperlink" Target="mailto:James.hargreaves@lshtm.ac.uk" TargetMode="External"/><Relationship Id="rId4" Type="http://schemas.openxmlformats.org/officeDocument/2006/relationships/settings" Target="settings.xml"/><Relationship Id="rId9" Type="http://schemas.openxmlformats.org/officeDocument/2006/relationships/hyperlink" Target="mailto:sithembile@ceshhar.co.zw" TargetMode="External"/><Relationship Id="rId14" Type="http://schemas.openxmlformats.org/officeDocument/2006/relationships/hyperlink" Target="mailto:v.cambiano@ucl.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1" i="0"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5DAC-6B66-429C-AA0A-3DF36930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10063</Words>
  <Characters>57363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cowan</dc:creator>
  <cp:keywords/>
  <dc:description/>
  <cp:lastModifiedBy>frances cowan</cp:lastModifiedBy>
  <cp:revision>2</cp:revision>
  <cp:lastPrinted>2018-11-08T13:11:00Z</cp:lastPrinted>
  <dcterms:created xsi:type="dcterms:W3CDTF">2019-05-07T17:13:00Z</dcterms:created>
  <dcterms:modified xsi:type="dcterms:W3CDTF">2019-05-07T17:13:00Z</dcterms:modified>
</cp:coreProperties>
</file>